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CF983" w14:textId="77777777" w:rsidR="00EC4D30" w:rsidRDefault="00EC4D30" w:rsidP="00EC4D30">
      <w:bookmarkStart w:id="0" w:name="_Hlk85717575"/>
      <w:bookmarkEnd w:id="0"/>
    </w:p>
    <w:p w14:paraId="36CCD215" w14:textId="77777777" w:rsidR="00EC4D30" w:rsidRPr="00EC4D30" w:rsidRDefault="00EC4D30" w:rsidP="00EC4D30">
      <w:pPr>
        <w:rPr>
          <w:rFonts w:ascii="Arial" w:hAnsi="Arial" w:cs="Arial"/>
        </w:rPr>
      </w:pPr>
    </w:p>
    <w:tbl>
      <w:tblPr>
        <w:tblpPr w:leftFromText="180" w:rightFromText="180" w:vertAnchor="page" w:horzAnchor="margin" w:tblpXSpec="center" w:tblpY="2273"/>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678"/>
        <w:gridCol w:w="2551"/>
      </w:tblGrid>
      <w:tr w:rsidR="00EC4D30" w:rsidRPr="00EC4D30" w14:paraId="6AAC220F" w14:textId="77777777" w:rsidTr="009B4A43">
        <w:trPr>
          <w:cantSplit/>
        </w:trPr>
        <w:tc>
          <w:tcPr>
            <w:tcW w:w="2835" w:type="dxa"/>
            <w:shd w:val="clear" w:color="auto" w:fill="BFBFBF"/>
            <w:vAlign w:val="center"/>
          </w:tcPr>
          <w:p w14:paraId="6AA45202" w14:textId="77777777" w:rsidR="00EC4D30" w:rsidRPr="00EC4D30" w:rsidRDefault="00EC4D30" w:rsidP="009B4A43">
            <w:pPr>
              <w:spacing w:line="240" w:lineRule="auto"/>
              <w:jc w:val="center"/>
              <w:rPr>
                <w:rFonts w:ascii="Arial" w:hAnsi="Arial" w:cs="Arial"/>
                <w:b/>
                <w:bCs/>
              </w:rPr>
            </w:pPr>
            <w:bookmarkStart w:id="1" w:name="_Hlk75350991"/>
            <w:bookmarkEnd w:id="1"/>
            <w:r w:rsidRPr="00EC4D30">
              <w:rPr>
                <w:rFonts w:ascii="Arial" w:hAnsi="Arial" w:cs="Arial"/>
                <w:b/>
                <w:bCs/>
              </w:rPr>
              <w:t>Report of</w:t>
            </w:r>
          </w:p>
        </w:tc>
        <w:tc>
          <w:tcPr>
            <w:tcW w:w="4678" w:type="dxa"/>
            <w:shd w:val="clear" w:color="auto" w:fill="BFBFBF"/>
            <w:vAlign w:val="center"/>
          </w:tcPr>
          <w:p w14:paraId="3CEB0386" w14:textId="77777777" w:rsidR="00EC4D30" w:rsidRPr="00EC4D30" w:rsidRDefault="00EC4D30" w:rsidP="009B4A43">
            <w:pPr>
              <w:spacing w:line="240" w:lineRule="auto"/>
              <w:jc w:val="center"/>
              <w:rPr>
                <w:rFonts w:ascii="Arial" w:hAnsi="Arial" w:cs="Arial"/>
                <w:b/>
                <w:bCs/>
              </w:rPr>
            </w:pPr>
            <w:r w:rsidRPr="00EC4D30">
              <w:rPr>
                <w:rFonts w:ascii="Arial" w:hAnsi="Arial" w:cs="Arial"/>
                <w:b/>
                <w:bCs/>
              </w:rPr>
              <w:t>Meeting</w:t>
            </w:r>
          </w:p>
        </w:tc>
        <w:tc>
          <w:tcPr>
            <w:tcW w:w="2551" w:type="dxa"/>
            <w:shd w:val="clear" w:color="auto" w:fill="BFBFBF"/>
            <w:vAlign w:val="center"/>
          </w:tcPr>
          <w:p w14:paraId="1EF2FBA1" w14:textId="77777777" w:rsidR="00EC4D30" w:rsidRPr="00EC4D30" w:rsidRDefault="00EC4D30" w:rsidP="009B4A43">
            <w:pPr>
              <w:spacing w:line="240" w:lineRule="auto"/>
              <w:rPr>
                <w:rFonts w:ascii="Arial" w:hAnsi="Arial" w:cs="Arial"/>
                <w:b/>
                <w:bCs/>
              </w:rPr>
            </w:pPr>
            <w:r w:rsidRPr="00EC4D30">
              <w:rPr>
                <w:rFonts w:ascii="Arial" w:hAnsi="Arial" w:cs="Arial"/>
                <w:b/>
                <w:bCs/>
              </w:rPr>
              <w:t>Date</w:t>
            </w:r>
          </w:p>
        </w:tc>
      </w:tr>
      <w:tr w:rsidR="00EC4D30" w:rsidRPr="00EC4D30" w14:paraId="2D113D7C" w14:textId="77777777" w:rsidTr="009B4A43">
        <w:trPr>
          <w:cantSplit/>
          <w:trHeight w:val="792"/>
        </w:trPr>
        <w:tc>
          <w:tcPr>
            <w:tcW w:w="2835" w:type="dxa"/>
            <w:vAlign w:val="center"/>
          </w:tcPr>
          <w:p w14:paraId="440BC7B1" w14:textId="77777777" w:rsidR="008755C5" w:rsidRDefault="00EC4D30" w:rsidP="009B4A43">
            <w:pPr>
              <w:jc w:val="center"/>
              <w:rPr>
                <w:rFonts w:ascii="Arial" w:hAnsi="Arial" w:cs="Arial"/>
              </w:rPr>
            </w:pPr>
            <w:r w:rsidRPr="00EC4D30">
              <w:rPr>
                <w:rFonts w:ascii="Arial" w:hAnsi="Arial" w:cs="Arial"/>
              </w:rPr>
              <w:t>Deputy Chief Executive</w:t>
            </w:r>
          </w:p>
          <w:p w14:paraId="68A379BB" w14:textId="1FC61931" w:rsidR="00EC4D30" w:rsidRPr="00EC4D30" w:rsidRDefault="008755C5" w:rsidP="009B4A43">
            <w:pPr>
              <w:jc w:val="center"/>
              <w:rPr>
                <w:rFonts w:ascii="Arial" w:hAnsi="Arial" w:cs="Arial"/>
              </w:rPr>
            </w:pPr>
            <w:r>
              <w:rPr>
                <w:rFonts w:ascii="Arial" w:hAnsi="Arial" w:cs="Arial"/>
              </w:rPr>
              <w:t xml:space="preserve"> (Introduced by the Cabinet Member (Communities, Social Justice and </w:t>
            </w:r>
            <w:bookmarkStart w:id="2" w:name="_GoBack"/>
            <w:bookmarkEnd w:id="2"/>
            <w:r>
              <w:rPr>
                <w:rFonts w:ascii="Arial" w:hAnsi="Arial" w:cs="Arial"/>
              </w:rPr>
              <w:t>Wealth Building))</w:t>
            </w:r>
            <w:r w:rsidR="00EC4D30" w:rsidRPr="00EC4D30">
              <w:rPr>
                <w:rFonts w:ascii="Arial" w:hAnsi="Arial" w:cs="Arial"/>
              </w:rPr>
              <w:t xml:space="preserve"> </w:t>
            </w:r>
          </w:p>
        </w:tc>
        <w:tc>
          <w:tcPr>
            <w:tcW w:w="4678" w:type="dxa"/>
            <w:vAlign w:val="center"/>
          </w:tcPr>
          <w:p w14:paraId="6281E46E" w14:textId="77777777" w:rsidR="00EC4D30" w:rsidRPr="00EC4D30" w:rsidRDefault="00EC4D30" w:rsidP="009B4A43">
            <w:pPr>
              <w:spacing w:line="240" w:lineRule="auto"/>
              <w:jc w:val="center"/>
              <w:rPr>
                <w:rFonts w:ascii="Arial" w:hAnsi="Arial" w:cs="Arial"/>
              </w:rPr>
            </w:pPr>
            <w:r w:rsidRPr="00EC4D30">
              <w:rPr>
                <w:rFonts w:ascii="Arial" w:hAnsi="Arial" w:cs="Arial"/>
              </w:rPr>
              <w:fldChar w:fldCharType="begin"/>
            </w:r>
            <w:r w:rsidRPr="00EC4D30">
              <w:rPr>
                <w:rFonts w:ascii="Arial" w:hAnsi="Arial" w:cs="Arial"/>
              </w:rPr>
              <w:instrText xml:space="preserve"> DOCPROPERTY  CommitteeName  \* MERGEFORMAT </w:instrText>
            </w:r>
            <w:r w:rsidRPr="00EC4D30">
              <w:rPr>
                <w:rFonts w:ascii="Arial" w:hAnsi="Arial" w:cs="Arial"/>
              </w:rPr>
              <w:fldChar w:fldCharType="separate"/>
            </w:r>
            <w:r w:rsidRPr="00EC4D30">
              <w:rPr>
                <w:rFonts w:ascii="Arial" w:hAnsi="Arial" w:cs="Arial"/>
              </w:rPr>
              <w:t>Cabinet</w:t>
            </w:r>
            <w:r w:rsidRPr="00EC4D30">
              <w:rPr>
                <w:rFonts w:ascii="Arial" w:hAnsi="Arial" w:cs="Arial"/>
              </w:rPr>
              <w:fldChar w:fldCharType="end"/>
            </w:r>
          </w:p>
        </w:tc>
        <w:tc>
          <w:tcPr>
            <w:tcW w:w="2551" w:type="dxa"/>
            <w:vAlign w:val="center"/>
          </w:tcPr>
          <w:p w14:paraId="2C254693" w14:textId="42FCDAEE" w:rsidR="00EC4D30" w:rsidRPr="00EC4D30" w:rsidRDefault="000476A1" w:rsidP="009B4A43">
            <w:pPr>
              <w:spacing w:line="240" w:lineRule="auto"/>
              <w:jc w:val="center"/>
              <w:rPr>
                <w:rFonts w:ascii="Arial" w:hAnsi="Arial" w:cs="Arial"/>
              </w:rPr>
            </w:pPr>
            <w:r>
              <w:rPr>
                <w:rFonts w:ascii="Arial" w:hAnsi="Arial" w:cs="Arial"/>
              </w:rPr>
              <w:t>1</w:t>
            </w:r>
            <w:r w:rsidR="0041071F">
              <w:rPr>
                <w:rFonts w:ascii="Arial" w:hAnsi="Arial" w:cs="Arial"/>
              </w:rPr>
              <w:t xml:space="preserve">7 November </w:t>
            </w:r>
            <w:r>
              <w:rPr>
                <w:rFonts w:ascii="Arial" w:hAnsi="Arial" w:cs="Arial"/>
              </w:rPr>
              <w:t>2021</w:t>
            </w:r>
          </w:p>
        </w:tc>
      </w:tr>
    </w:tbl>
    <w:p w14:paraId="09708DD9" w14:textId="77777777" w:rsidR="00EC4D30" w:rsidRPr="00EC4D30" w:rsidRDefault="00EC4D30" w:rsidP="00EC4D30">
      <w:pPr>
        <w:spacing w:after="0"/>
        <w:rPr>
          <w:rFonts w:ascii="Arial" w:hAnsi="Arial" w:cs="Arial"/>
        </w:rPr>
      </w:pPr>
      <w:r w:rsidRPr="00EC4D30">
        <w:rPr>
          <w:rFonts w:ascii="Arial" w:hAnsi="Arial" w:cs="Arial"/>
          <w:b/>
          <w:bCs/>
          <w:noProof/>
        </w:rPr>
        <w:drawing>
          <wp:anchor distT="0" distB="0" distL="114300" distR="114300" simplePos="0" relativeHeight="251695104" behindDoc="0" locked="0" layoutInCell="1" allowOverlap="1" wp14:anchorId="1A2888F3" wp14:editId="212CF816">
            <wp:simplePos x="0" y="0"/>
            <wp:positionH relativeFrom="column">
              <wp:posOffset>-589280</wp:posOffset>
            </wp:positionH>
            <wp:positionV relativeFrom="page">
              <wp:posOffset>152400</wp:posOffset>
            </wp:positionV>
            <wp:extent cx="2296116" cy="1026160"/>
            <wp:effectExtent l="0" t="0" r="9525" b="2540"/>
            <wp:wrapNone/>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24191" name="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97189" cy="1026640"/>
                    </a:xfrm>
                    <a:prstGeom prst="rect">
                      <a:avLst/>
                    </a:prstGeom>
                  </pic:spPr>
                </pic:pic>
              </a:graphicData>
            </a:graphic>
            <wp14:sizeRelH relativeFrom="margin">
              <wp14:pctWidth>0</wp14:pctWidth>
            </wp14:sizeRelH>
            <wp14:sizeRelV relativeFrom="margin">
              <wp14:pctHeight>0</wp14:pctHeight>
            </wp14:sizeRelV>
          </wp:anchor>
        </w:drawing>
      </w:r>
    </w:p>
    <w:p w14:paraId="3DFE8278" w14:textId="3F3BB554" w:rsidR="00EC4D30" w:rsidRPr="00EC4D30" w:rsidRDefault="00EC4D30" w:rsidP="00EC4D30">
      <w:pPr>
        <w:pStyle w:val="Heading1"/>
        <w:spacing w:before="0" w:beforeAutospacing="0"/>
        <w:rPr>
          <w:rFonts w:ascii="Arial" w:hAnsi="Arial" w:cs="Arial"/>
          <w:sz w:val="24"/>
          <w:szCs w:val="24"/>
        </w:rPr>
      </w:pPr>
      <w:r w:rsidRPr="00EC4D30">
        <w:rPr>
          <w:rFonts w:ascii="Arial" w:hAnsi="Arial" w:cs="Arial"/>
          <w:sz w:val="24"/>
          <w:szCs w:val="24"/>
        </w:rPr>
        <w:t xml:space="preserve">Social Justice Programme </w:t>
      </w:r>
      <w:r w:rsidR="005C0CCF">
        <w:rPr>
          <w:rFonts w:ascii="Arial" w:hAnsi="Arial" w:cs="Arial"/>
          <w:sz w:val="24"/>
          <w:szCs w:val="24"/>
        </w:rPr>
        <w:t>2021/22</w:t>
      </w:r>
    </w:p>
    <w:p w14:paraId="67DFF7C1" w14:textId="77777777" w:rsidR="00EC4D30" w:rsidRPr="00EC4D30" w:rsidRDefault="00EC4D30" w:rsidP="00EC4D30">
      <w:pPr>
        <w:pStyle w:val="Heading2"/>
        <w:rPr>
          <w:rFonts w:ascii="Arial" w:hAnsi="Arial" w:cs="Arial"/>
          <w:sz w:val="2"/>
          <w:szCs w:val="22"/>
        </w:rPr>
      </w:pPr>
      <w:r w:rsidRPr="00EC4D30">
        <w:rPr>
          <w:rFonts w:ascii="Arial" w:hAnsi="Arial" w:cs="Arial"/>
          <w:sz w:val="22"/>
        </w:rPr>
        <w:t>Purpose of the Report</w:t>
      </w:r>
    </w:p>
    <w:p w14:paraId="16308FDE" w14:textId="3936B4DC" w:rsidR="00EC4D30" w:rsidRPr="00EC4D30" w:rsidRDefault="00EC4D30" w:rsidP="00EC4D30">
      <w:pPr>
        <w:numPr>
          <w:ilvl w:val="0"/>
          <w:numId w:val="1"/>
        </w:numPr>
        <w:spacing w:after="0" w:line="240" w:lineRule="auto"/>
        <w:rPr>
          <w:rFonts w:ascii="Arial" w:hAnsi="Arial" w:cs="Arial"/>
          <w:bCs/>
        </w:rPr>
      </w:pPr>
      <w:r w:rsidRPr="00EC4D30">
        <w:rPr>
          <w:rFonts w:ascii="Arial" w:hAnsi="Arial" w:cs="Arial"/>
          <w:bCs/>
        </w:rPr>
        <w:t xml:space="preserve">To present Cabinet </w:t>
      </w:r>
      <w:r w:rsidR="00732800">
        <w:rPr>
          <w:rFonts w:ascii="Arial" w:hAnsi="Arial" w:cs="Arial"/>
          <w:bCs/>
        </w:rPr>
        <w:t xml:space="preserve">with the </w:t>
      </w:r>
      <w:r w:rsidRPr="00EC4D30">
        <w:rPr>
          <w:rFonts w:ascii="Arial" w:hAnsi="Arial" w:cs="Arial"/>
          <w:bCs/>
        </w:rPr>
        <w:t>Social Justice Programme.</w:t>
      </w:r>
      <w:r w:rsidR="00732800">
        <w:rPr>
          <w:rFonts w:ascii="Arial" w:hAnsi="Arial" w:cs="Arial"/>
          <w:bCs/>
        </w:rPr>
        <w:t xml:space="preserve"> This includes the progress achieved so far.</w:t>
      </w:r>
    </w:p>
    <w:p w14:paraId="600BE893" w14:textId="77777777" w:rsidR="00EC4D30" w:rsidRPr="00EC4D30" w:rsidRDefault="00EC4D30" w:rsidP="00EC4D30">
      <w:pPr>
        <w:pStyle w:val="Heading2"/>
        <w:rPr>
          <w:rFonts w:ascii="Arial" w:hAnsi="Arial" w:cs="Arial"/>
          <w:sz w:val="22"/>
        </w:rPr>
      </w:pPr>
      <w:r w:rsidRPr="00EC4D30">
        <w:rPr>
          <w:rFonts w:ascii="Arial" w:hAnsi="Arial" w:cs="Arial"/>
          <w:sz w:val="22"/>
        </w:rPr>
        <w:t>Recommendations to Cabinet</w:t>
      </w:r>
    </w:p>
    <w:p w14:paraId="43E640B2" w14:textId="77777777" w:rsidR="00EC4D30" w:rsidRPr="00EC4D30" w:rsidRDefault="00EC4D30" w:rsidP="00EC4D30">
      <w:pPr>
        <w:numPr>
          <w:ilvl w:val="0"/>
          <w:numId w:val="1"/>
        </w:numPr>
        <w:spacing w:after="0" w:line="240" w:lineRule="auto"/>
        <w:rPr>
          <w:rFonts w:ascii="Arial" w:hAnsi="Arial" w:cs="Arial"/>
          <w:bCs/>
        </w:rPr>
      </w:pPr>
      <w:r w:rsidRPr="00EC4D30">
        <w:rPr>
          <w:rFonts w:ascii="Arial" w:hAnsi="Arial" w:cs="Arial"/>
          <w:bCs/>
        </w:rPr>
        <w:t>That the report be noted.</w:t>
      </w:r>
    </w:p>
    <w:p w14:paraId="734CB8B7" w14:textId="77777777" w:rsidR="00EC4D30" w:rsidRPr="00EC4D30" w:rsidRDefault="00EC4D30" w:rsidP="00EC4D30">
      <w:pPr>
        <w:pStyle w:val="Heading2"/>
        <w:rPr>
          <w:rFonts w:ascii="Arial" w:hAnsi="Arial" w:cs="Arial"/>
          <w:sz w:val="22"/>
        </w:rPr>
      </w:pPr>
      <w:r w:rsidRPr="00EC4D30">
        <w:rPr>
          <w:rFonts w:ascii="Arial" w:hAnsi="Arial" w:cs="Arial"/>
          <w:sz w:val="22"/>
        </w:rPr>
        <w:t>Reasons for recommendations</w:t>
      </w:r>
    </w:p>
    <w:p w14:paraId="61572C54" w14:textId="77777777" w:rsidR="00EC4D30" w:rsidRPr="00EC4D30" w:rsidRDefault="00EC4D30" w:rsidP="00EC4D30">
      <w:pPr>
        <w:numPr>
          <w:ilvl w:val="0"/>
          <w:numId w:val="1"/>
        </w:numPr>
        <w:spacing w:after="0" w:line="240" w:lineRule="auto"/>
        <w:rPr>
          <w:rFonts w:ascii="Arial" w:hAnsi="Arial" w:cs="Arial"/>
          <w:bCs/>
        </w:rPr>
      </w:pPr>
      <w:r w:rsidRPr="00EC4D30">
        <w:rPr>
          <w:rFonts w:ascii="Arial" w:hAnsi="Arial" w:cs="Arial"/>
          <w:bCs/>
        </w:rPr>
        <w:t>To recognise the Council’s commitment to social justice through the delivery of the Corporate Strategy.</w:t>
      </w:r>
    </w:p>
    <w:p w14:paraId="684C896D" w14:textId="77777777" w:rsidR="00EC4D30" w:rsidRPr="00EC4D30" w:rsidRDefault="00EC4D30" w:rsidP="00EC4D30">
      <w:pPr>
        <w:spacing w:after="0" w:line="240" w:lineRule="auto"/>
        <w:ind w:left="720"/>
        <w:jc w:val="both"/>
        <w:rPr>
          <w:rFonts w:ascii="Arial" w:hAnsi="Arial" w:cs="Arial"/>
          <w:bCs/>
        </w:rPr>
      </w:pPr>
    </w:p>
    <w:p w14:paraId="5B40FE8D" w14:textId="77777777" w:rsidR="00EC4D30" w:rsidRPr="00EC4D30" w:rsidRDefault="00EC4D30" w:rsidP="00EC4D30">
      <w:pPr>
        <w:pStyle w:val="Heading2"/>
        <w:spacing w:before="0" w:beforeAutospacing="0"/>
        <w:rPr>
          <w:rFonts w:ascii="Arial" w:hAnsi="Arial" w:cs="Arial"/>
          <w:i/>
          <w:sz w:val="22"/>
          <w:szCs w:val="22"/>
        </w:rPr>
      </w:pPr>
      <w:r w:rsidRPr="00EC4D30">
        <w:rPr>
          <w:rFonts w:ascii="Arial" w:hAnsi="Arial" w:cs="Arial"/>
          <w:sz w:val="22"/>
          <w:szCs w:val="22"/>
        </w:rPr>
        <w:t>Other options considered and rejected</w:t>
      </w:r>
    </w:p>
    <w:p w14:paraId="67724CE6" w14:textId="77777777" w:rsidR="00EC4D30" w:rsidRPr="00EC4D30" w:rsidRDefault="00EC4D30" w:rsidP="00EC4D30">
      <w:pPr>
        <w:numPr>
          <w:ilvl w:val="0"/>
          <w:numId w:val="1"/>
        </w:numPr>
        <w:spacing w:after="0" w:line="240" w:lineRule="auto"/>
        <w:rPr>
          <w:rFonts w:ascii="Arial" w:hAnsi="Arial" w:cs="Arial"/>
          <w:bCs/>
        </w:rPr>
      </w:pPr>
      <w:r w:rsidRPr="00EC4D30">
        <w:rPr>
          <w:rFonts w:ascii="Arial" w:hAnsi="Arial" w:cs="Arial"/>
          <w:bCs/>
        </w:rPr>
        <w:t xml:space="preserve">No other options have been considered or rejected. </w:t>
      </w:r>
    </w:p>
    <w:p w14:paraId="26FD000D" w14:textId="77777777" w:rsidR="00EC4D30" w:rsidRPr="00EC4D30" w:rsidRDefault="00EC4D30" w:rsidP="00EC4D30">
      <w:pPr>
        <w:pStyle w:val="Heading2"/>
        <w:rPr>
          <w:rFonts w:ascii="Arial" w:hAnsi="Arial" w:cs="Arial"/>
          <w:sz w:val="22"/>
        </w:rPr>
      </w:pPr>
      <w:r w:rsidRPr="00EC4D30">
        <w:rPr>
          <w:rFonts w:ascii="Arial" w:hAnsi="Arial" w:cs="Arial"/>
          <w:sz w:val="22"/>
        </w:rPr>
        <w:t>Corporate priorities</w:t>
      </w:r>
    </w:p>
    <w:p w14:paraId="52F7CD29" w14:textId="77777777" w:rsidR="00EC4D30" w:rsidRPr="00EC4D30" w:rsidRDefault="00EC4D30" w:rsidP="00EC4D30">
      <w:pPr>
        <w:numPr>
          <w:ilvl w:val="0"/>
          <w:numId w:val="1"/>
        </w:numPr>
        <w:spacing w:after="0" w:line="240" w:lineRule="auto"/>
        <w:rPr>
          <w:rFonts w:ascii="Arial" w:hAnsi="Arial" w:cs="Arial"/>
          <w:bCs/>
        </w:rPr>
      </w:pPr>
      <w:r w:rsidRPr="00EC4D30">
        <w:rPr>
          <w:rFonts w:ascii="Arial" w:hAnsi="Arial" w:cs="Arial"/>
          <w:bCs/>
        </w:rPr>
        <w:t>The report relates to the following corporate priorities: (please bold all those applicable):</w:t>
      </w:r>
    </w:p>
    <w:p w14:paraId="078680F4" w14:textId="77777777" w:rsidR="00EC4D30" w:rsidRPr="00EC4D30" w:rsidRDefault="00EC4D30" w:rsidP="00EC4D30">
      <w:pPr>
        <w:spacing w:after="0" w:line="240" w:lineRule="auto"/>
        <w:ind w:left="720"/>
        <w:jc w:val="both"/>
        <w:rPr>
          <w:rFonts w:ascii="Arial" w:hAnsi="Arial" w:cs="Arial"/>
          <w:bCs/>
        </w:rPr>
      </w:pPr>
    </w:p>
    <w:tbl>
      <w:tblPr>
        <w:tblW w:w="9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8"/>
        <w:gridCol w:w="4678"/>
      </w:tblGrid>
      <w:tr w:rsidR="00EC4D30" w:rsidRPr="00EC4D30" w14:paraId="1EF6FB37" w14:textId="77777777" w:rsidTr="009B4A43">
        <w:tc>
          <w:tcPr>
            <w:tcW w:w="4848" w:type="dxa"/>
            <w:shd w:val="clear" w:color="auto" w:fill="auto"/>
            <w:vAlign w:val="center"/>
          </w:tcPr>
          <w:p w14:paraId="4E0DC910" w14:textId="77777777" w:rsidR="00EC4D30" w:rsidRPr="00EC4D30" w:rsidRDefault="00EC4D30" w:rsidP="009B4A43">
            <w:pPr>
              <w:spacing w:line="240" w:lineRule="auto"/>
              <w:jc w:val="center"/>
              <w:rPr>
                <w:rFonts w:ascii="Arial" w:hAnsi="Arial" w:cs="Arial"/>
                <w:b/>
              </w:rPr>
            </w:pPr>
            <w:r w:rsidRPr="00EC4D30">
              <w:rPr>
                <w:rFonts w:ascii="Arial" w:hAnsi="Arial" w:cs="Arial"/>
                <w:b/>
              </w:rPr>
              <w:t>An exemplary council</w:t>
            </w:r>
          </w:p>
        </w:tc>
        <w:tc>
          <w:tcPr>
            <w:tcW w:w="4678" w:type="dxa"/>
            <w:vAlign w:val="center"/>
          </w:tcPr>
          <w:p w14:paraId="01E73C0A" w14:textId="77777777" w:rsidR="00EC4D30" w:rsidRPr="00EC4D30" w:rsidRDefault="00EC4D30" w:rsidP="009B4A43">
            <w:pPr>
              <w:spacing w:line="240" w:lineRule="auto"/>
              <w:jc w:val="center"/>
              <w:rPr>
                <w:rFonts w:ascii="Arial" w:hAnsi="Arial" w:cs="Arial"/>
                <w:b/>
              </w:rPr>
            </w:pPr>
            <w:r w:rsidRPr="00EC4D30">
              <w:rPr>
                <w:rFonts w:ascii="Arial" w:hAnsi="Arial" w:cs="Arial"/>
                <w:b/>
              </w:rPr>
              <w:t>Thriving communities</w:t>
            </w:r>
          </w:p>
        </w:tc>
      </w:tr>
      <w:tr w:rsidR="00EC4D30" w:rsidRPr="00EC4D30" w14:paraId="545444E6" w14:textId="77777777" w:rsidTr="009B4A43">
        <w:tc>
          <w:tcPr>
            <w:tcW w:w="4848" w:type="dxa"/>
            <w:shd w:val="clear" w:color="auto" w:fill="auto"/>
            <w:vAlign w:val="center"/>
          </w:tcPr>
          <w:p w14:paraId="04102D93" w14:textId="77777777" w:rsidR="00EC4D30" w:rsidRPr="00EC4D30" w:rsidRDefault="00EC4D30" w:rsidP="009B4A43">
            <w:pPr>
              <w:spacing w:line="240" w:lineRule="auto"/>
              <w:jc w:val="center"/>
              <w:rPr>
                <w:rFonts w:ascii="Arial" w:hAnsi="Arial" w:cs="Arial"/>
                <w:b/>
              </w:rPr>
            </w:pPr>
            <w:r w:rsidRPr="00EC4D30">
              <w:rPr>
                <w:rFonts w:ascii="Arial" w:hAnsi="Arial" w:cs="Arial"/>
                <w:b/>
              </w:rPr>
              <w:t>A fair local economy that works for everyone</w:t>
            </w:r>
          </w:p>
        </w:tc>
        <w:tc>
          <w:tcPr>
            <w:tcW w:w="4678" w:type="dxa"/>
            <w:vAlign w:val="center"/>
          </w:tcPr>
          <w:p w14:paraId="7BB11A8B" w14:textId="77777777" w:rsidR="00EC4D30" w:rsidRPr="00EC4D30" w:rsidRDefault="00EC4D30" w:rsidP="009B4A43">
            <w:pPr>
              <w:spacing w:line="240" w:lineRule="auto"/>
              <w:jc w:val="center"/>
              <w:rPr>
                <w:rFonts w:ascii="Arial" w:hAnsi="Arial" w:cs="Arial"/>
                <w:b/>
              </w:rPr>
            </w:pPr>
            <w:r w:rsidRPr="00EC4D30">
              <w:rPr>
                <w:rFonts w:ascii="Arial" w:hAnsi="Arial" w:cs="Arial"/>
                <w:b/>
              </w:rPr>
              <w:t>Good homes, green spaces, healthy places</w:t>
            </w:r>
          </w:p>
        </w:tc>
      </w:tr>
    </w:tbl>
    <w:p w14:paraId="3FE415E1" w14:textId="77777777" w:rsidR="00EC4D30" w:rsidRPr="00EC4D30" w:rsidRDefault="00EC4D30" w:rsidP="00EC4D30">
      <w:pPr>
        <w:spacing w:line="240" w:lineRule="auto"/>
        <w:jc w:val="both"/>
        <w:rPr>
          <w:rFonts w:ascii="Arial" w:hAnsi="Arial" w:cs="Arial"/>
          <w:bCs/>
        </w:rPr>
      </w:pPr>
    </w:p>
    <w:p w14:paraId="2C2828EA" w14:textId="77777777" w:rsidR="00EC4D30" w:rsidRPr="00EC4D30" w:rsidRDefault="00EC4D30" w:rsidP="00EC4D30">
      <w:pPr>
        <w:pStyle w:val="Heading2"/>
        <w:rPr>
          <w:rFonts w:ascii="Arial" w:hAnsi="Arial" w:cs="Arial"/>
          <w:sz w:val="22"/>
        </w:rPr>
      </w:pPr>
      <w:r w:rsidRPr="00EC4D30">
        <w:rPr>
          <w:rFonts w:ascii="Arial" w:hAnsi="Arial" w:cs="Arial"/>
          <w:sz w:val="22"/>
        </w:rPr>
        <w:t>Background to the report</w:t>
      </w:r>
    </w:p>
    <w:p w14:paraId="1BB65A1F" w14:textId="77777777" w:rsidR="00EC4D30" w:rsidRPr="00EC4D30" w:rsidRDefault="00EC4D30" w:rsidP="00EC4D30">
      <w:pPr>
        <w:numPr>
          <w:ilvl w:val="0"/>
          <w:numId w:val="1"/>
        </w:numPr>
        <w:spacing w:after="0" w:line="240" w:lineRule="auto"/>
        <w:rPr>
          <w:rFonts w:ascii="Arial" w:hAnsi="Arial" w:cs="Arial"/>
          <w:bCs/>
        </w:rPr>
      </w:pPr>
      <w:r w:rsidRPr="00EC4D30">
        <w:rPr>
          <w:rFonts w:ascii="Arial" w:hAnsi="Arial" w:cs="Arial"/>
          <w:bCs/>
        </w:rPr>
        <w:t>In February 2021, the Cabinet Member for Communities, Social Justice and Wealth Building along with the Lead Member for Social Justice and Equality set a commitment to work proactively to further social justice within South Ribble.</w:t>
      </w:r>
    </w:p>
    <w:p w14:paraId="3DAC2B2F" w14:textId="77777777" w:rsidR="00EC4D30" w:rsidRPr="00EC4D30" w:rsidRDefault="00EC4D30" w:rsidP="00EC4D30">
      <w:pPr>
        <w:spacing w:after="0" w:line="240" w:lineRule="auto"/>
        <w:rPr>
          <w:rFonts w:ascii="Arial" w:hAnsi="Arial" w:cs="Arial"/>
          <w:bCs/>
        </w:rPr>
      </w:pPr>
    </w:p>
    <w:p w14:paraId="11016E56" w14:textId="2AABC614" w:rsidR="00EC4D30" w:rsidRPr="00EC4D30" w:rsidRDefault="00EC4D30" w:rsidP="00EC4D30">
      <w:pPr>
        <w:numPr>
          <w:ilvl w:val="0"/>
          <w:numId w:val="1"/>
        </w:numPr>
        <w:spacing w:after="0" w:line="240" w:lineRule="auto"/>
        <w:rPr>
          <w:rFonts w:ascii="Arial" w:hAnsi="Arial" w:cs="Arial"/>
          <w:bCs/>
        </w:rPr>
      </w:pPr>
      <w:r w:rsidRPr="00EC4D30">
        <w:rPr>
          <w:rFonts w:ascii="Arial" w:hAnsi="Arial" w:cs="Arial"/>
          <w:bCs/>
        </w:rPr>
        <w:lastRenderedPageBreak/>
        <w:t xml:space="preserve">This evolved into the creation of a plan of activity with the aim of improving outcomes in our communities. The Social Justice Programme 2021/22 includes the following </w:t>
      </w:r>
      <w:r w:rsidR="00732800">
        <w:rPr>
          <w:rFonts w:ascii="Arial" w:hAnsi="Arial" w:cs="Arial"/>
          <w:bCs/>
        </w:rPr>
        <w:t xml:space="preserve">three key </w:t>
      </w:r>
      <w:r w:rsidRPr="00EC4D30">
        <w:rPr>
          <w:rFonts w:ascii="Arial" w:hAnsi="Arial" w:cs="Arial"/>
          <w:bCs/>
        </w:rPr>
        <w:t xml:space="preserve">priorities: </w:t>
      </w:r>
    </w:p>
    <w:p w14:paraId="7EF29EEC" w14:textId="77777777" w:rsidR="00EC4D30" w:rsidRPr="00EC4D30" w:rsidRDefault="00EC4D30" w:rsidP="00EC4D30">
      <w:pPr>
        <w:pStyle w:val="ListParagraph"/>
        <w:rPr>
          <w:rFonts w:ascii="Arial" w:hAnsi="Arial" w:cs="Arial"/>
          <w:bCs/>
        </w:rPr>
      </w:pPr>
    </w:p>
    <w:p w14:paraId="2D833FC6" w14:textId="5194DCE1" w:rsidR="008671B9" w:rsidRDefault="008671B9" w:rsidP="00EC4D30">
      <w:pPr>
        <w:pStyle w:val="ListParagraph"/>
        <w:numPr>
          <w:ilvl w:val="0"/>
          <w:numId w:val="2"/>
        </w:numPr>
        <w:spacing w:after="0" w:line="240" w:lineRule="auto"/>
        <w:jc w:val="both"/>
        <w:rPr>
          <w:rFonts w:ascii="Arial" w:hAnsi="Arial" w:cs="Arial"/>
          <w:bCs/>
        </w:rPr>
      </w:pPr>
      <w:r w:rsidRPr="008671B9">
        <w:rPr>
          <w:rFonts w:ascii="Arial" w:hAnsi="Arial" w:cs="Arial"/>
          <w:bCs/>
        </w:rPr>
        <w:t>Enabling social justice through council services</w:t>
      </w:r>
      <w:r>
        <w:rPr>
          <w:rFonts w:ascii="Arial" w:hAnsi="Arial" w:cs="Arial"/>
          <w:bCs/>
        </w:rPr>
        <w:t xml:space="preserve">, </w:t>
      </w:r>
    </w:p>
    <w:p w14:paraId="56EA825F" w14:textId="0E4CB939" w:rsidR="008671B9" w:rsidRDefault="008671B9" w:rsidP="00EC4D30">
      <w:pPr>
        <w:pStyle w:val="ListParagraph"/>
        <w:numPr>
          <w:ilvl w:val="0"/>
          <w:numId w:val="2"/>
        </w:numPr>
        <w:spacing w:after="0" w:line="240" w:lineRule="auto"/>
        <w:jc w:val="both"/>
        <w:rPr>
          <w:rFonts w:ascii="Arial" w:hAnsi="Arial" w:cs="Arial"/>
          <w:bCs/>
        </w:rPr>
      </w:pPr>
      <w:r w:rsidRPr="008671B9">
        <w:rPr>
          <w:rFonts w:ascii="Arial" w:hAnsi="Arial" w:cs="Arial"/>
          <w:bCs/>
        </w:rPr>
        <w:t>Raising awareness and celebrating diversity in South Ribble</w:t>
      </w:r>
      <w:r>
        <w:rPr>
          <w:rFonts w:ascii="Arial" w:hAnsi="Arial" w:cs="Arial"/>
          <w:bCs/>
        </w:rPr>
        <w:t xml:space="preserve">, </w:t>
      </w:r>
    </w:p>
    <w:p w14:paraId="306A767B" w14:textId="4729B5A3" w:rsidR="008671B9" w:rsidRPr="00EC4D30" w:rsidRDefault="000C1661" w:rsidP="00EC4D30">
      <w:pPr>
        <w:pStyle w:val="ListParagraph"/>
        <w:numPr>
          <w:ilvl w:val="0"/>
          <w:numId w:val="2"/>
        </w:numPr>
        <w:spacing w:after="0" w:line="240" w:lineRule="auto"/>
        <w:jc w:val="both"/>
        <w:rPr>
          <w:rFonts w:ascii="Arial" w:hAnsi="Arial" w:cs="Arial"/>
          <w:bCs/>
        </w:rPr>
      </w:pPr>
      <w:r w:rsidRPr="000C1661">
        <w:rPr>
          <w:rFonts w:ascii="Arial" w:hAnsi="Arial" w:cs="Arial"/>
          <w:bCs/>
        </w:rPr>
        <w:t>Supporting access and participation within our communities</w:t>
      </w:r>
      <w:r>
        <w:rPr>
          <w:rFonts w:ascii="Arial" w:hAnsi="Arial" w:cs="Arial"/>
          <w:bCs/>
        </w:rPr>
        <w:t>.</w:t>
      </w:r>
    </w:p>
    <w:p w14:paraId="7989E7B8" w14:textId="77777777" w:rsidR="00EC4D30" w:rsidRPr="00EC4D30" w:rsidRDefault="00EC4D30" w:rsidP="00EC4D30">
      <w:pPr>
        <w:spacing w:after="0" w:line="240" w:lineRule="auto"/>
        <w:jc w:val="both"/>
        <w:rPr>
          <w:rFonts w:ascii="Arial" w:hAnsi="Arial" w:cs="Arial"/>
          <w:bCs/>
        </w:rPr>
      </w:pPr>
    </w:p>
    <w:p w14:paraId="3A8B652C" w14:textId="00E785AD" w:rsidR="00EC4D30" w:rsidRPr="00EC4D30" w:rsidRDefault="00EC4D30" w:rsidP="00EC4D30">
      <w:pPr>
        <w:numPr>
          <w:ilvl w:val="0"/>
          <w:numId w:val="1"/>
        </w:numPr>
        <w:spacing w:after="0" w:line="240" w:lineRule="auto"/>
        <w:rPr>
          <w:rFonts w:ascii="Arial" w:hAnsi="Arial" w:cs="Arial"/>
          <w:bCs/>
        </w:rPr>
      </w:pPr>
      <w:r w:rsidRPr="00EC4D30">
        <w:rPr>
          <w:rFonts w:ascii="Arial" w:hAnsi="Arial" w:cs="Arial"/>
          <w:bCs/>
        </w:rPr>
        <w:t>This report presents the</w:t>
      </w:r>
      <w:r w:rsidR="000C1661">
        <w:rPr>
          <w:rFonts w:ascii="Arial" w:hAnsi="Arial" w:cs="Arial"/>
          <w:bCs/>
        </w:rPr>
        <w:t xml:space="preserve"> priorities, objectives, actions,</w:t>
      </w:r>
      <w:r w:rsidR="004450D7">
        <w:rPr>
          <w:rFonts w:ascii="Arial" w:hAnsi="Arial" w:cs="Arial"/>
          <w:bCs/>
        </w:rPr>
        <w:t xml:space="preserve"> and</w:t>
      </w:r>
      <w:r w:rsidRPr="00EC4D30">
        <w:rPr>
          <w:rFonts w:ascii="Arial" w:hAnsi="Arial" w:cs="Arial"/>
          <w:bCs/>
        </w:rPr>
        <w:t xml:space="preserve"> initial progress achieved as well as the long-term ambitions of the programme.</w:t>
      </w:r>
    </w:p>
    <w:p w14:paraId="10B50F0C" w14:textId="77777777" w:rsidR="00EC4D30" w:rsidRPr="00EC4D30" w:rsidRDefault="00EC4D30" w:rsidP="00EC4D30">
      <w:pPr>
        <w:pStyle w:val="Heading2"/>
        <w:rPr>
          <w:rFonts w:ascii="Arial" w:hAnsi="Arial" w:cs="Arial"/>
          <w:sz w:val="22"/>
        </w:rPr>
      </w:pPr>
      <w:r w:rsidRPr="00EC4D30">
        <w:rPr>
          <w:rFonts w:ascii="Arial" w:hAnsi="Arial" w:cs="Arial"/>
          <w:sz w:val="22"/>
        </w:rPr>
        <w:t xml:space="preserve">Climate change and air quality  </w:t>
      </w:r>
    </w:p>
    <w:p w14:paraId="0D0EEC78" w14:textId="77777777" w:rsidR="00EC4D30" w:rsidRPr="00EC4D30" w:rsidRDefault="00EC4D30" w:rsidP="00EC4D30">
      <w:pPr>
        <w:numPr>
          <w:ilvl w:val="0"/>
          <w:numId w:val="1"/>
        </w:numPr>
        <w:spacing w:after="0" w:line="240" w:lineRule="auto"/>
        <w:rPr>
          <w:rFonts w:ascii="Arial" w:hAnsi="Arial" w:cs="Arial"/>
          <w:bCs/>
        </w:rPr>
      </w:pPr>
      <w:r w:rsidRPr="00EC4D30">
        <w:rPr>
          <w:rFonts w:ascii="Arial" w:hAnsi="Arial" w:cs="Arial"/>
          <w:bCs/>
        </w:rPr>
        <w:t xml:space="preserve">There are currently no identified climate change or air quality implications identified with the Social Justice Programme 2021/22. </w:t>
      </w:r>
    </w:p>
    <w:p w14:paraId="10927869" w14:textId="77777777" w:rsidR="00EC4D30" w:rsidRPr="00EC4D30" w:rsidRDefault="00EC4D30" w:rsidP="00EC4D30">
      <w:pPr>
        <w:pStyle w:val="Heading2"/>
        <w:rPr>
          <w:rFonts w:ascii="Arial" w:hAnsi="Arial" w:cs="Arial"/>
          <w:sz w:val="22"/>
        </w:rPr>
      </w:pPr>
      <w:r w:rsidRPr="00EC4D30">
        <w:rPr>
          <w:rFonts w:ascii="Arial" w:hAnsi="Arial" w:cs="Arial"/>
          <w:sz w:val="22"/>
        </w:rPr>
        <w:t>Equality and diversity</w:t>
      </w:r>
    </w:p>
    <w:p w14:paraId="5E220C30" w14:textId="238DF9CB" w:rsidR="00EC4D30" w:rsidRPr="00EC4D30" w:rsidRDefault="00EC4D30" w:rsidP="00EC4D30">
      <w:pPr>
        <w:numPr>
          <w:ilvl w:val="0"/>
          <w:numId w:val="1"/>
        </w:numPr>
        <w:spacing w:after="0" w:line="240" w:lineRule="auto"/>
        <w:rPr>
          <w:rFonts w:ascii="Arial" w:hAnsi="Arial" w:cs="Arial"/>
          <w:bCs/>
        </w:rPr>
      </w:pPr>
      <w:r w:rsidRPr="00EC4D30">
        <w:rPr>
          <w:rFonts w:ascii="Arial" w:hAnsi="Arial" w:cs="Arial"/>
          <w:bCs/>
        </w:rPr>
        <w:t xml:space="preserve">This report concerns the Social Justice Programme 2021/22, which actively seeks to further equality and improve outcomes in our communities. Therefore, the programme will have a positive impact on equality and diversity. </w:t>
      </w:r>
    </w:p>
    <w:p w14:paraId="5B3A888B" w14:textId="77777777" w:rsidR="00EC4D30" w:rsidRPr="00EC4D30" w:rsidRDefault="00EC4D30" w:rsidP="00EC4D30">
      <w:pPr>
        <w:pStyle w:val="Heading2"/>
        <w:rPr>
          <w:rFonts w:ascii="Arial" w:hAnsi="Arial" w:cs="Arial"/>
          <w:sz w:val="22"/>
        </w:rPr>
      </w:pPr>
      <w:r w:rsidRPr="00EC4D30">
        <w:rPr>
          <w:rFonts w:ascii="Arial" w:hAnsi="Arial" w:cs="Arial"/>
          <w:sz w:val="22"/>
        </w:rPr>
        <w:t xml:space="preserve">Risk </w:t>
      </w:r>
    </w:p>
    <w:p w14:paraId="6F95270B" w14:textId="77777777" w:rsidR="00EC4D30" w:rsidRPr="00EC4D30" w:rsidRDefault="00EC4D30" w:rsidP="00EC4D30">
      <w:pPr>
        <w:pStyle w:val="ListParagraph"/>
        <w:numPr>
          <w:ilvl w:val="0"/>
          <w:numId w:val="1"/>
        </w:numPr>
        <w:spacing w:after="0" w:line="240" w:lineRule="auto"/>
        <w:rPr>
          <w:rFonts w:ascii="Arial" w:hAnsi="Arial" w:cs="Arial"/>
          <w:bCs/>
        </w:rPr>
      </w:pPr>
      <w:r w:rsidRPr="00EC4D30">
        <w:rPr>
          <w:rFonts w:ascii="Arial" w:hAnsi="Arial" w:cs="Arial"/>
          <w:bCs/>
        </w:rPr>
        <w:t>The key risks to this programme are primarily the need for partnership working and wider engagement across the community.  Internally, delivery will be dependent on cooperation and support from a range of council services as identified in the action plan.</w:t>
      </w:r>
    </w:p>
    <w:p w14:paraId="4DE8985E" w14:textId="77777777" w:rsidR="00EC4D30" w:rsidRPr="00EC4D30" w:rsidRDefault="00EC4D30" w:rsidP="00EC4D30">
      <w:pPr>
        <w:pStyle w:val="Heading2"/>
        <w:rPr>
          <w:rFonts w:ascii="Arial" w:hAnsi="Arial" w:cs="Arial"/>
          <w:sz w:val="22"/>
        </w:rPr>
      </w:pPr>
      <w:r w:rsidRPr="00EC4D30">
        <w:rPr>
          <w:rFonts w:ascii="Arial" w:hAnsi="Arial" w:cs="Arial"/>
          <w:sz w:val="22"/>
        </w:rPr>
        <w:t>Comments of the Statutory Finance Officer</w:t>
      </w:r>
    </w:p>
    <w:p w14:paraId="6F2A2A15" w14:textId="77777777" w:rsidR="00EC4D30" w:rsidRPr="00EC4D30" w:rsidRDefault="00EC4D30" w:rsidP="00EC4D30">
      <w:pPr>
        <w:numPr>
          <w:ilvl w:val="0"/>
          <w:numId w:val="1"/>
        </w:numPr>
        <w:spacing w:after="0" w:line="240" w:lineRule="auto"/>
        <w:rPr>
          <w:rFonts w:ascii="Arial" w:hAnsi="Arial" w:cs="Arial"/>
          <w:bCs/>
        </w:rPr>
      </w:pPr>
      <w:r w:rsidRPr="00EC4D30">
        <w:rPr>
          <w:rFonts w:ascii="Arial" w:hAnsi="Arial" w:cs="Arial"/>
          <w:bCs/>
        </w:rPr>
        <w:t xml:space="preserve">The Social Justice Programme 2021/22 currently has no impact on the budget with all activity to be contained within existing resources or requested as needed. </w:t>
      </w:r>
    </w:p>
    <w:p w14:paraId="3F9D62F6" w14:textId="77777777" w:rsidR="00EC4D30" w:rsidRPr="00EC4D30" w:rsidRDefault="00EC4D30" w:rsidP="00EC4D30">
      <w:pPr>
        <w:pStyle w:val="Heading2"/>
        <w:rPr>
          <w:rFonts w:ascii="Arial" w:hAnsi="Arial" w:cs="Arial"/>
          <w:sz w:val="22"/>
        </w:rPr>
      </w:pPr>
      <w:r w:rsidRPr="00EC4D30">
        <w:rPr>
          <w:rFonts w:ascii="Arial" w:hAnsi="Arial" w:cs="Arial"/>
          <w:sz w:val="22"/>
        </w:rPr>
        <w:t>Comments of the Monitoring Officer</w:t>
      </w:r>
    </w:p>
    <w:p w14:paraId="13EA509C" w14:textId="77777777" w:rsidR="00EC4D30" w:rsidRPr="00EC4D30" w:rsidRDefault="00EC4D30" w:rsidP="00EC4D30">
      <w:pPr>
        <w:numPr>
          <w:ilvl w:val="0"/>
          <w:numId w:val="1"/>
        </w:numPr>
        <w:spacing w:after="0" w:line="240" w:lineRule="auto"/>
        <w:rPr>
          <w:rFonts w:ascii="Arial" w:hAnsi="Arial" w:cs="Arial"/>
          <w:bCs/>
        </w:rPr>
      </w:pPr>
      <w:r w:rsidRPr="00EC4D30">
        <w:rPr>
          <w:rFonts w:ascii="Arial" w:hAnsi="Arial" w:cs="Arial"/>
          <w:bCs/>
        </w:rPr>
        <w:t xml:space="preserve">The Social Justice Programme 2021/22 will support us in further fulfilling our duties as a local authority under the Equality Act 2010. There are no other legal implications. </w:t>
      </w:r>
    </w:p>
    <w:p w14:paraId="1F2330F6" w14:textId="77777777" w:rsidR="00EC4D30" w:rsidRPr="00EC4D30" w:rsidRDefault="00EC4D30" w:rsidP="00EC4D30">
      <w:pPr>
        <w:spacing w:after="0" w:line="240" w:lineRule="auto"/>
        <w:ind w:left="720"/>
        <w:jc w:val="both"/>
        <w:rPr>
          <w:rFonts w:ascii="Arial" w:hAnsi="Arial" w:cs="Arial"/>
          <w:bCs/>
        </w:rPr>
      </w:pPr>
    </w:p>
    <w:p w14:paraId="241A215D" w14:textId="77777777" w:rsidR="00EC4D30" w:rsidRPr="00EC4D30" w:rsidRDefault="00EC4D30" w:rsidP="00EC4D30">
      <w:pPr>
        <w:spacing w:after="0" w:line="240" w:lineRule="auto"/>
        <w:jc w:val="both"/>
        <w:rPr>
          <w:rFonts w:ascii="Arial" w:hAnsi="Arial" w:cs="Arial"/>
          <w:bCs/>
        </w:rPr>
      </w:pPr>
      <w:r w:rsidRPr="00EC4D30">
        <w:rPr>
          <w:rFonts w:ascii="Arial" w:hAnsi="Arial" w:cs="Arial"/>
          <w:bCs/>
        </w:rPr>
        <w:t>Chris Sinnott</w:t>
      </w:r>
    </w:p>
    <w:p w14:paraId="197EB804" w14:textId="77777777" w:rsidR="00EC4D30" w:rsidRPr="00EC4D30" w:rsidRDefault="00EC4D30" w:rsidP="00EC4D30">
      <w:pPr>
        <w:spacing w:after="0" w:line="240" w:lineRule="auto"/>
        <w:jc w:val="both"/>
        <w:rPr>
          <w:rFonts w:ascii="Arial" w:hAnsi="Arial" w:cs="Arial"/>
          <w:bCs/>
        </w:rPr>
      </w:pPr>
      <w:r w:rsidRPr="00EC4D30">
        <w:rPr>
          <w:rFonts w:ascii="Arial" w:hAnsi="Arial" w:cs="Arial"/>
          <w:bCs/>
        </w:rPr>
        <w:t>Deputy Chief Executive</w:t>
      </w:r>
    </w:p>
    <w:p w14:paraId="2D663304" w14:textId="77777777" w:rsidR="00EC4D30" w:rsidRPr="00EC4D30" w:rsidRDefault="00EC4D30" w:rsidP="00EC4D30">
      <w:pPr>
        <w:spacing w:after="0" w:line="240" w:lineRule="auto"/>
        <w:jc w:val="both"/>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3984"/>
        <w:gridCol w:w="1459"/>
        <w:gridCol w:w="1318"/>
      </w:tblGrid>
      <w:tr w:rsidR="00EC4D30" w:rsidRPr="00EC4D30" w14:paraId="1AE80FC1" w14:textId="77777777" w:rsidTr="009B4A43">
        <w:tc>
          <w:tcPr>
            <w:tcW w:w="2297" w:type="dxa"/>
            <w:shd w:val="clear" w:color="auto" w:fill="auto"/>
          </w:tcPr>
          <w:p w14:paraId="44BFF7D2" w14:textId="77777777" w:rsidR="00EC4D30" w:rsidRPr="00EC4D30" w:rsidRDefault="00EC4D30" w:rsidP="009B4A43">
            <w:pPr>
              <w:spacing w:line="240" w:lineRule="auto"/>
              <w:jc w:val="both"/>
              <w:rPr>
                <w:rFonts w:ascii="Arial" w:hAnsi="Arial" w:cs="Arial"/>
                <w:bCs/>
              </w:rPr>
            </w:pPr>
            <w:r w:rsidRPr="00EC4D30">
              <w:rPr>
                <w:rFonts w:ascii="Arial" w:hAnsi="Arial" w:cs="Arial"/>
                <w:bCs/>
              </w:rPr>
              <w:t>Report Author:</w:t>
            </w:r>
          </w:p>
        </w:tc>
        <w:tc>
          <w:tcPr>
            <w:tcW w:w="4045" w:type="dxa"/>
          </w:tcPr>
          <w:p w14:paraId="13930530" w14:textId="77777777" w:rsidR="00EC4D30" w:rsidRPr="00EC4D30" w:rsidRDefault="00EC4D30" w:rsidP="009B4A43">
            <w:pPr>
              <w:spacing w:line="240" w:lineRule="auto"/>
              <w:jc w:val="both"/>
              <w:rPr>
                <w:rFonts w:ascii="Arial" w:hAnsi="Arial" w:cs="Arial"/>
                <w:bCs/>
              </w:rPr>
            </w:pPr>
            <w:r w:rsidRPr="00EC4D30">
              <w:rPr>
                <w:rFonts w:ascii="Arial" w:hAnsi="Arial" w:cs="Arial"/>
                <w:bCs/>
              </w:rPr>
              <w:t>Email:</w:t>
            </w:r>
          </w:p>
        </w:tc>
        <w:tc>
          <w:tcPr>
            <w:tcW w:w="1477" w:type="dxa"/>
            <w:shd w:val="clear" w:color="auto" w:fill="auto"/>
          </w:tcPr>
          <w:p w14:paraId="0A3ACA5F" w14:textId="77777777" w:rsidR="00EC4D30" w:rsidRPr="00EC4D30" w:rsidRDefault="00EC4D30" w:rsidP="009B4A43">
            <w:pPr>
              <w:spacing w:line="240" w:lineRule="auto"/>
              <w:jc w:val="both"/>
              <w:rPr>
                <w:rFonts w:ascii="Arial" w:hAnsi="Arial" w:cs="Arial"/>
                <w:bCs/>
              </w:rPr>
            </w:pPr>
            <w:r w:rsidRPr="00EC4D30">
              <w:rPr>
                <w:rFonts w:ascii="Arial" w:hAnsi="Arial" w:cs="Arial"/>
                <w:bCs/>
              </w:rPr>
              <w:t>Telephone:</w:t>
            </w:r>
          </w:p>
        </w:tc>
        <w:tc>
          <w:tcPr>
            <w:tcW w:w="1089" w:type="dxa"/>
            <w:shd w:val="clear" w:color="auto" w:fill="auto"/>
          </w:tcPr>
          <w:p w14:paraId="0C726061" w14:textId="77777777" w:rsidR="00EC4D30" w:rsidRPr="00EC4D30" w:rsidRDefault="00EC4D30" w:rsidP="009B4A43">
            <w:pPr>
              <w:spacing w:line="240" w:lineRule="auto"/>
              <w:jc w:val="both"/>
              <w:rPr>
                <w:rFonts w:ascii="Arial" w:hAnsi="Arial" w:cs="Arial"/>
                <w:bCs/>
              </w:rPr>
            </w:pPr>
            <w:r w:rsidRPr="00EC4D30">
              <w:rPr>
                <w:rFonts w:ascii="Arial" w:hAnsi="Arial" w:cs="Arial"/>
                <w:bCs/>
              </w:rPr>
              <w:t>Date:</w:t>
            </w:r>
          </w:p>
        </w:tc>
      </w:tr>
      <w:tr w:rsidR="00EC4D30" w:rsidRPr="00EC4D30" w14:paraId="499BB79C" w14:textId="77777777" w:rsidTr="009B4A43">
        <w:trPr>
          <w:trHeight w:val="475"/>
        </w:trPr>
        <w:tc>
          <w:tcPr>
            <w:tcW w:w="2297" w:type="dxa"/>
            <w:shd w:val="clear" w:color="auto" w:fill="auto"/>
          </w:tcPr>
          <w:p w14:paraId="53B12086" w14:textId="77777777" w:rsidR="00EC4D30" w:rsidRPr="00EC4D30" w:rsidRDefault="00EC4D30" w:rsidP="009B4A43">
            <w:pPr>
              <w:spacing w:line="240" w:lineRule="auto"/>
              <w:jc w:val="both"/>
              <w:rPr>
                <w:rFonts w:ascii="Arial" w:hAnsi="Arial" w:cs="Arial"/>
                <w:bCs/>
              </w:rPr>
            </w:pPr>
            <w:r w:rsidRPr="00EC4D30">
              <w:rPr>
                <w:rFonts w:ascii="Arial" w:hAnsi="Arial" w:cs="Arial"/>
                <w:bCs/>
              </w:rPr>
              <w:fldChar w:fldCharType="begin"/>
            </w:r>
            <w:r w:rsidRPr="00EC4D30">
              <w:rPr>
                <w:rFonts w:ascii="Arial" w:hAnsi="Arial" w:cs="Arial"/>
                <w:bCs/>
              </w:rPr>
              <w:instrText xml:space="preserve"> DOCPROPERTY  LeadOfficer  \* MERGEFORMAT </w:instrText>
            </w:r>
            <w:r w:rsidRPr="00EC4D30">
              <w:rPr>
                <w:rFonts w:ascii="Arial" w:hAnsi="Arial" w:cs="Arial"/>
                <w:bCs/>
              </w:rPr>
              <w:fldChar w:fldCharType="end"/>
            </w:r>
            <w:r w:rsidRPr="00EC4D30">
              <w:rPr>
                <w:rFonts w:ascii="Arial" w:hAnsi="Arial" w:cs="Arial"/>
                <w:bCs/>
              </w:rPr>
              <w:t xml:space="preserve"> Jon-James Martin</w:t>
            </w:r>
            <w:r w:rsidRPr="00EC4D30">
              <w:rPr>
                <w:rFonts w:ascii="Arial" w:hAnsi="Arial" w:cs="Arial"/>
                <w:bCs/>
              </w:rPr>
              <w:fldChar w:fldCharType="begin"/>
            </w:r>
            <w:r w:rsidRPr="00EC4D30">
              <w:rPr>
                <w:rFonts w:ascii="Arial" w:hAnsi="Arial" w:cs="Arial"/>
                <w:bCs/>
              </w:rPr>
              <w:instrText xml:space="preserve"> DOCPROPERTY  LeadOfficerPost  \* MERGEFORMAT </w:instrText>
            </w:r>
            <w:r w:rsidRPr="00EC4D30">
              <w:rPr>
                <w:rFonts w:ascii="Arial" w:hAnsi="Arial" w:cs="Arial"/>
                <w:bCs/>
              </w:rPr>
              <w:fldChar w:fldCharType="end"/>
            </w:r>
          </w:p>
        </w:tc>
        <w:tc>
          <w:tcPr>
            <w:tcW w:w="4045" w:type="dxa"/>
          </w:tcPr>
          <w:p w14:paraId="4D39A479" w14:textId="77777777" w:rsidR="00EC4D30" w:rsidRPr="00EC4D30" w:rsidRDefault="008755C5" w:rsidP="009B4A43">
            <w:pPr>
              <w:spacing w:line="240" w:lineRule="auto"/>
              <w:jc w:val="both"/>
              <w:rPr>
                <w:rFonts w:ascii="Arial" w:hAnsi="Arial" w:cs="Arial"/>
                <w:bCs/>
              </w:rPr>
            </w:pPr>
            <w:hyperlink r:id="rId6" w:history="1">
              <w:r w:rsidR="00EC4D30" w:rsidRPr="00EC4D30">
                <w:rPr>
                  <w:rStyle w:val="Hyperlink"/>
                  <w:rFonts w:ascii="Arial" w:hAnsi="Arial" w:cs="Arial"/>
                  <w:bCs/>
                </w:rPr>
                <w:t>jon-james.martin@southribble.gov.uk</w:t>
              </w:r>
            </w:hyperlink>
            <w:r w:rsidR="00EC4D30" w:rsidRPr="00EC4D30">
              <w:rPr>
                <w:rFonts w:ascii="Arial" w:hAnsi="Arial" w:cs="Arial"/>
                <w:bCs/>
              </w:rPr>
              <w:fldChar w:fldCharType="begin"/>
            </w:r>
            <w:r w:rsidR="00EC4D30" w:rsidRPr="00EC4D30">
              <w:rPr>
                <w:rFonts w:ascii="Arial" w:hAnsi="Arial" w:cs="Arial"/>
                <w:bCs/>
              </w:rPr>
              <w:instrText xml:space="preserve"> DOCPROPERTY  LeadOfficerEmail  \* MERGEFORMAT </w:instrText>
            </w:r>
            <w:r w:rsidR="00EC4D30" w:rsidRPr="00EC4D30">
              <w:rPr>
                <w:rFonts w:ascii="Arial" w:hAnsi="Arial" w:cs="Arial"/>
                <w:bCs/>
              </w:rPr>
              <w:fldChar w:fldCharType="end"/>
            </w:r>
          </w:p>
        </w:tc>
        <w:tc>
          <w:tcPr>
            <w:tcW w:w="1477" w:type="dxa"/>
            <w:shd w:val="clear" w:color="auto" w:fill="auto"/>
          </w:tcPr>
          <w:p w14:paraId="37679019" w14:textId="77777777" w:rsidR="00EC4D30" w:rsidRPr="00EC4D30" w:rsidRDefault="00EC4D30" w:rsidP="009B4A43">
            <w:pPr>
              <w:spacing w:line="240" w:lineRule="auto"/>
              <w:jc w:val="both"/>
              <w:rPr>
                <w:rFonts w:ascii="Arial" w:hAnsi="Arial" w:cs="Arial"/>
                <w:bCs/>
              </w:rPr>
            </w:pPr>
            <w:r w:rsidRPr="00EC4D30">
              <w:rPr>
                <w:rFonts w:ascii="Arial" w:hAnsi="Arial" w:cs="Arial"/>
                <w:bCs/>
              </w:rPr>
              <w:t>01257 516141</w:t>
            </w:r>
          </w:p>
        </w:tc>
        <w:tc>
          <w:tcPr>
            <w:tcW w:w="1089" w:type="dxa"/>
            <w:shd w:val="clear" w:color="auto" w:fill="auto"/>
          </w:tcPr>
          <w:p w14:paraId="1B0FD644" w14:textId="47EC5C11" w:rsidR="00EC4D30" w:rsidRPr="00EC4D30" w:rsidRDefault="008671B9" w:rsidP="009B4A43">
            <w:pPr>
              <w:spacing w:line="240" w:lineRule="auto"/>
              <w:jc w:val="both"/>
              <w:rPr>
                <w:rFonts w:ascii="Arial" w:hAnsi="Arial" w:cs="Arial"/>
                <w:bCs/>
              </w:rPr>
            </w:pPr>
            <w:r>
              <w:rPr>
                <w:rFonts w:ascii="Arial" w:hAnsi="Arial" w:cs="Arial"/>
                <w:bCs/>
              </w:rPr>
              <w:t>22/10/2021</w:t>
            </w:r>
          </w:p>
        </w:tc>
      </w:tr>
    </w:tbl>
    <w:p w14:paraId="75DFAB65" w14:textId="77777777" w:rsidR="00EC4D30" w:rsidRDefault="00EC4D30" w:rsidP="00EC4D30">
      <w:pPr>
        <w:pStyle w:val="Heading2"/>
        <w:rPr>
          <w:rFonts w:asciiTheme="majorHAnsi" w:hAnsiTheme="majorHAnsi" w:cstheme="majorHAnsi"/>
          <w:sz w:val="22"/>
        </w:rPr>
        <w:sectPr w:rsidR="00EC4D30" w:rsidSect="00CF7E75">
          <w:pgSz w:w="11906" w:h="16838"/>
          <w:pgMar w:top="1440" w:right="1440" w:bottom="1440" w:left="1440" w:header="708" w:footer="708" w:gutter="0"/>
          <w:cols w:space="708"/>
          <w:docGrid w:linePitch="360"/>
        </w:sectPr>
      </w:pPr>
    </w:p>
    <w:p w14:paraId="20BF25B9" w14:textId="77777777" w:rsidR="00EC4D30" w:rsidRDefault="00EC4D30" w:rsidP="00EC4D30">
      <w:pPr>
        <w:pStyle w:val="Heading2"/>
        <w:rPr>
          <w:rFonts w:asciiTheme="majorHAnsi" w:hAnsiTheme="majorHAnsi" w:cstheme="majorHAnsi"/>
          <w:sz w:val="22"/>
        </w:rPr>
      </w:pPr>
      <w:r>
        <w:rPr>
          <w:rFonts w:asciiTheme="majorHAnsi" w:hAnsiTheme="majorHAnsi" w:cstheme="majorHAnsi"/>
          <w:noProof/>
          <w:sz w:val="22"/>
        </w:rPr>
        <w:lastRenderedPageBreak/>
        <w:drawing>
          <wp:anchor distT="0" distB="0" distL="114300" distR="114300" simplePos="0" relativeHeight="251686912" behindDoc="1" locked="0" layoutInCell="1" allowOverlap="1" wp14:anchorId="364D5A7B" wp14:editId="5536263A">
            <wp:simplePos x="0" y="0"/>
            <wp:positionH relativeFrom="page">
              <wp:align>left</wp:align>
            </wp:positionH>
            <wp:positionV relativeFrom="paragraph">
              <wp:posOffset>-919595</wp:posOffset>
            </wp:positionV>
            <wp:extent cx="7570033" cy="10707579"/>
            <wp:effectExtent l="0" t="0" r="0" b="0"/>
            <wp:wrapNone/>
            <wp:docPr id="10" name="Picture 10"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88808" name="Social Justice Programme A4 front and back cover 20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0033" cy="10707579"/>
                    </a:xfrm>
                    <a:prstGeom prst="rect">
                      <a:avLst/>
                    </a:prstGeom>
                  </pic:spPr>
                </pic:pic>
              </a:graphicData>
            </a:graphic>
            <wp14:sizeRelH relativeFrom="page">
              <wp14:pctWidth>0</wp14:pctWidth>
            </wp14:sizeRelH>
            <wp14:sizeRelV relativeFrom="page">
              <wp14:pctHeight>0</wp14:pctHeight>
            </wp14:sizeRelV>
          </wp:anchor>
        </w:drawing>
      </w:r>
    </w:p>
    <w:p w14:paraId="6016F090" w14:textId="77777777" w:rsidR="00EC4D30" w:rsidRDefault="00EC4D30" w:rsidP="00EC4D30">
      <w:pPr>
        <w:pStyle w:val="Heading2"/>
        <w:rPr>
          <w:rFonts w:asciiTheme="majorHAnsi" w:hAnsiTheme="majorHAnsi" w:cstheme="majorHAnsi"/>
          <w:sz w:val="22"/>
        </w:rPr>
      </w:pPr>
    </w:p>
    <w:p w14:paraId="6B17B3A7" w14:textId="77777777" w:rsidR="00EC4D30" w:rsidRDefault="00EC4D30" w:rsidP="00EC4D30">
      <w:pPr>
        <w:pStyle w:val="Heading2"/>
        <w:rPr>
          <w:rFonts w:asciiTheme="majorHAnsi" w:hAnsiTheme="majorHAnsi" w:cstheme="majorHAnsi"/>
          <w:sz w:val="22"/>
        </w:rPr>
      </w:pPr>
    </w:p>
    <w:p w14:paraId="07540ABA" w14:textId="77777777" w:rsidR="00EC4D30" w:rsidRDefault="00EC4D30" w:rsidP="00EC4D30">
      <w:pPr>
        <w:pStyle w:val="Heading2"/>
        <w:rPr>
          <w:rFonts w:asciiTheme="majorHAnsi" w:hAnsiTheme="majorHAnsi" w:cstheme="majorHAnsi"/>
          <w:sz w:val="22"/>
        </w:rPr>
      </w:pPr>
    </w:p>
    <w:p w14:paraId="3E2C3B31" w14:textId="77777777" w:rsidR="00EC4D30" w:rsidRDefault="00EC4D30" w:rsidP="00EC4D30">
      <w:pPr>
        <w:pStyle w:val="Heading2"/>
        <w:rPr>
          <w:rFonts w:asciiTheme="majorHAnsi" w:hAnsiTheme="majorHAnsi" w:cstheme="majorHAnsi"/>
          <w:sz w:val="22"/>
        </w:rPr>
      </w:pPr>
    </w:p>
    <w:p w14:paraId="41E7946D" w14:textId="77777777" w:rsidR="00EC4D30" w:rsidRDefault="00EC4D30" w:rsidP="00EC4D30">
      <w:pPr>
        <w:pStyle w:val="Heading2"/>
        <w:rPr>
          <w:rFonts w:asciiTheme="majorHAnsi" w:hAnsiTheme="majorHAnsi" w:cstheme="majorHAnsi"/>
          <w:sz w:val="22"/>
        </w:rPr>
      </w:pPr>
    </w:p>
    <w:p w14:paraId="6C35FA54" w14:textId="77777777" w:rsidR="00EC4D30" w:rsidRDefault="00EC4D30" w:rsidP="00EC4D30">
      <w:pPr>
        <w:pStyle w:val="Heading2"/>
        <w:rPr>
          <w:rFonts w:asciiTheme="majorHAnsi" w:hAnsiTheme="majorHAnsi" w:cstheme="majorHAnsi"/>
          <w:sz w:val="22"/>
        </w:rPr>
      </w:pPr>
    </w:p>
    <w:p w14:paraId="6DD15575" w14:textId="77777777" w:rsidR="00EC4D30" w:rsidRDefault="00EC4D30" w:rsidP="00EC4D30">
      <w:pPr>
        <w:pStyle w:val="Heading2"/>
        <w:rPr>
          <w:rFonts w:asciiTheme="majorHAnsi" w:hAnsiTheme="majorHAnsi" w:cstheme="majorHAnsi"/>
          <w:sz w:val="22"/>
        </w:rPr>
      </w:pPr>
    </w:p>
    <w:p w14:paraId="12C86DE8" w14:textId="77777777" w:rsidR="00EC4D30" w:rsidRDefault="00EC4D30" w:rsidP="00EC4D30">
      <w:pPr>
        <w:pStyle w:val="Heading2"/>
        <w:rPr>
          <w:rFonts w:asciiTheme="majorHAnsi" w:hAnsiTheme="majorHAnsi" w:cstheme="majorHAnsi"/>
          <w:sz w:val="22"/>
        </w:rPr>
      </w:pPr>
    </w:p>
    <w:p w14:paraId="2E2D0F43" w14:textId="77777777" w:rsidR="00EC4D30" w:rsidRDefault="00EC4D30" w:rsidP="00EC4D30">
      <w:pPr>
        <w:pStyle w:val="Heading2"/>
        <w:rPr>
          <w:rFonts w:asciiTheme="majorHAnsi" w:hAnsiTheme="majorHAnsi" w:cstheme="majorHAnsi"/>
          <w:sz w:val="22"/>
        </w:rPr>
      </w:pPr>
    </w:p>
    <w:p w14:paraId="11AF36BD" w14:textId="77777777" w:rsidR="00EC4D30" w:rsidRDefault="00EC4D30" w:rsidP="00EC4D30">
      <w:pPr>
        <w:pStyle w:val="Heading2"/>
        <w:rPr>
          <w:rFonts w:asciiTheme="majorHAnsi" w:hAnsiTheme="majorHAnsi" w:cstheme="majorHAnsi"/>
          <w:sz w:val="22"/>
        </w:rPr>
      </w:pPr>
    </w:p>
    <w:p w14:paraId="09D3A962" w14:textId="77777777" w:rsidR="00EC4D30" w:rsidRDefault="00EC4D30" w:rsidP="00EC4D30">
      <w:pPr>
        <w:pStyle w:val="Heading2"/>
        <w:rPr>
          <w:rFonts w:asciiTheme="majorHAnsi" w:hAnsiTheme="majorHAnsi" w:cstheme="majorHAnsi"/>
          <w:sz w:val="22"/>
        </w:rPr>
      </w:pPr>
    </w:p>
    <w:p w14:paraId="1815DB56" w14:textId="77777777" w:rsidR="00EC4D30" w:rsidRDefault="00EC4D30" w:rsidP="00EC4D30">
      <w:pPr>
        <w:pStyle w:val="Heading2"/>
        <w:rPr>
          <w:rFonts w:asciiTheme="majorHAnsi" w:hAnsiTheme="majorHAnsi" w:cstheme="majorHAnsi"/>
          <w:sz w:val="22"/>
        </w:rPr>
      </w:pPr>
    </w:p>
    <w:p w14:paraId="198C37B4" w14:textId="77777777" w:rsidR="00EC4D30" w:rsidRDefault="00EC4D30" w:rsidP="00EC4D30">
      <w:pPr>
        <w:pStyle w:val="Heading2"/>
        <w:rPr>
          <w:rFonts w:asciiTheme="majorHAnsi" w:hAnsiTheme="majorHAnsi" w:cstheme="majorHAnsi"/>
          <w:sz w:val="22"/>
        </w:rPr>
      </w:pPr>
    </w:p>
    <w:p w14:paraId="3341B67A" w14:textId="3AFD595E" w:rsidR="00EC4D30" w:rsidRDefault="00EC4D30" w:rsidP="00EC4D30">
      <w:pPr>
        <w:pStyle w:val="Heading2"/>
        <w:rPr>
          <w:rFonts w:asciiTheme="majorHAnsi" w:hAnsiTheme="majorHAnsi" w:cstheme="majorHAnsi"/>
          <w:sz w:val="22"/>
        </w:rPr>
      </w:pPr>
      <w:r>
        <w:rPr>
          <w:rFonts w:asciiTheme="majorHAnsi" w:hAnsiTheme="majorHAnsi" w:cstheme="majorHAnsi"/>
          <w:noProof/>
          <w:sz w:val="22"/>
        </w:rPr>
        <mc:AlternateContent>
          <mc:Choice Requires="wps">
            <w:drawing>
              <wp:anchor distT="0" distB="0" distL="114300" distR="114300" simplePos="0" relativeHeight="251697152" behindDoc="0" locked="0" layoutInCell="1" allowOverlap="1" wp14:anchorId="7F10D033" wp14:editId="19656ECB">
                <wp:simplePos x="0" y="0"/>
                <wp:positionH relativeFrom="column">
                  <wp:posOffset>3679633</wp:posOffset>
                </wp:positionH>
                <wp:positionV relativeFrom="paragraph">
                  <wp:posOffset>106784</wp:posOffset>
                </wp:positionV>
                <wp:extent cx="2962275" cy="409575"/>
                <wp:effectExtent l="0" t="0" r="9525" b="9525"/>
                <wp:wrapNone/>
                <wp:docPr id="18" name="Rectangle 18"/>
                <wp:cNvGraphicFramePr/>
                <a:graphic xmlns:a="http://schemas.openxmlformats.org/drawingml/2006/main">
                  <a:graphicData uri="http://schemas.microsoft.com/office/word/2010/wordprocessingShape">
                    <wps:wsp>
                      <wps:cNvSpPr/>
                      <wps:spPr>
                        <a:xfrm>
                          <a:off x="0" y="0"/>
                          <a:ext cx="2962275" cy="409575"/>
                        </a:xfrm>
                        <a:prstGeom prst="rect">
                          <a:avLst/>
                        </a:prstGeom>
                        <a:solidFill>
                          <a:srgbClr val="1273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rect w14:anchorId="306144BB" id="Rectangle 18" o:spid="_x0000_s1026" style="position:absolute;margin-left:289.75pt;margin-top:8.4pt;width:233.25pt;height:32.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" fillcolor="#1273ae" stroked="f" strokeweight="1pt"/>
            </w:pict>
          </mc:Fallback>
        </mc:AlternateContent>
      </w:r>
    </w:p>
    <w:p w14:paraId="7B024819" w14:textId="75D589D8" w:rsidR="00EC4D30" w:rsidRDefault="00EC4D30" w:rsidP="00EC4D30">
      <w:pPr>
        <w:pStyle w:val="Heading2"/>
        <w:jc w:val="right"/>
        <w:rPr>
          <w:rFonts w:asciiTheme="majorHAnsi" w:hAnsiTheme="majorHAnsi" w:cstheme="majorHAnsi"/>
          <w:sz w:val="22"/>
        </w:rPr>
      </w:pPr>
    </w:p>
    <w:p w14:paraId="2194E8DC" w14:textId="2DF53B97" w:rsidR="00EC4D30" w:rsidRDefault="00EC4D30" w:rsidP="00EC4D30">
      <w:pPr>
        <w:pStyle w:val="Heading2"/>
        <w:rPr>
          <w:rFonts w:asciiTheme="majorHAnsi" w:hAnsiTheme="majorHAnsi" w:cstheme="majorHAnsi"/>
          <w:sz w:val="22"/>
        </w:rPr>
      </w:pPr>
    </w:p>
    <w:p w14:paraId="68B60A79" w14:textId="052A61E3" w:rsidR="00EC4D30" w:rsidRDefault="00EC4D30" w:rsidP="00EC4D30">
      <w:pPr>
        <w:pStyle w:val="Heading2"/>
        <w:rPr>
          <w:rFonts w:asciiTheme="majorHAnsi" w:hAnsiTheme="majorHAnsi" w:cstheme="majorHAnsi"/>
          <w:sz w:val="22"/>
        </w:rPr>
      </w:pPr>
    </w:p>
    <w:p w14:paraId="2ABCB9E5" w14:textId="7386FC40" w:rsidR="00EC4D30" w:rsidRDefault="00EC4D30" w:rsidP="00EC4D30">
      <w:pPr>
        <w:pStyle w:val="Heading2"/>
        <w:rPr>
          <w:rFonts w:asciiTheme="majorHAnsi" w:hAnsiTheme="majorHAnsi" w:cstheme="majorHAnsi"/>
          <w:sz w:val="22"/>
        </w:rPr>
      </w:pPr>
    </w:p>
    <w:p w14:paraId="25345C49" w14:textId="450DA2EF" w:rsidR="00EC4D30" w:rsidRDefault="00EC4D30" w:rsidP="00EC4D30">
      <w:pPr>
        <w:pStyle w:val="Heading2"/>
        <w:rPr>
          <w:rFonts w:asciiTheme="majorHAnsi" w:hAnsiTheme="majorHAnsi" w:cstheme="majorHAnsi"/>
          <w:sz w:val="22"/>
        </w:rPr>
      </w:pPr>
    </w:p>
    <w:p w14:paraId="64C52B0B" w14:textId="24931E47" w:rsidR="00EC4D30" w:rsidRDefault="00EC4D30" w:rsidP="00EC4D30">
      <w:pPr>
        <w:pStyle w:val="Heading2"/>
        <w:rPr>
          <w:rFonts w:asciiTheme="majorHAnsi" w:hAnsiTheme="majorHAnsi" w:cstheme="majorHAnsi"/>
          <w:sz w:val="22"/>
        </w:rPr>
      </w:pPr>
    </w:p>
    <w:p w14:paraId="7B112C9E" w14:textId="77777777" w:rsidR="00EC4D30" w:rsidRDefault="00EC4D30" w:rsidP="00EC4D30">
      <w:pPr>
        <w:pStyle w:val="Heading2"/>
        <w:rPr>
          <w:rFonts w:asciiTheme="majorHAnsi" w:hAnsiTheme="majorHAnsi" w:cstheme="majorHAnsi"/>
          <w:sz w:val="22"/>
        </w:rPr>
      </w:pPr>
    </w:p>
    <w:p w14:paraId="5CE9B19E" w14:textId="77777777" w:rsidR="00EC4D30" w:rsidRDefault="00EC4D30" w:rsidP="00EC4D30">
      <w:pPr>
        <w:pStyle w:val="Heading2"/>
        <w:tabs>
          <w:tab w:val="left" w:pos="1980"/>
        </w:tabs>
        <w:rPr>
          <w:rFonts w:asciiTheme="majorHAnsi" w:hAnsiTheme="majorHAnsi" w:cstheme="majorHAnsi"/>
          <w:sz w:val="22"/>
        </w:rPr>
      </w:pPr>
      <w:r>
        <w:rPr>
          <w:rFonts w:asciiTheme="majorHAnsi" w:hAnsiTheme="majorHAnsi" w:cstheme="majorHAnsi"/>
          <w:sz w:val="22"/>
        </w:rPr>
        <w:tab/>
      </w:r>
    </w:p>
    <w:p w14:paraId="0C4FDCEF" w14:textId="77777777" w:rsidR="00EC4D30" w:rsidRDefault="00EC4D30" w:rsidP="00EC4D30">
      <w:pPr>
        <w:pStyle w:val="Heading2"/>
        <w:tabs>
          <w:tab w:val="left" w:pos="1980"/>
        </w:tabs>
        <w:rPr>
          <w:rFonts w:asciiTheme="majorHAnsi" w:hAnsiTheme="majorHAnsi" w:cstheme="majorHAnsi"/>
          <w:sz w:val="22"/>
        </w:rPr>
      </w:pPr>
    </w:p>
    <w:p w14:paraId="729E3515" w14:textId="77777777" w:rsidR="00EC4D30" w:rsidRDefault="00EC4D30" w:rsidP="00EC4D30">
      <w:pPr>
        <w:pStyle w:val="Heading2"/>
        <w:tabs>
          <w:tab w:val="left" w:pos="1980"/>
        </w:tabs>
        <w:rPr>
          <w:rFonts w:asciiTheme="majorHAnsi" w:hAnsiTheme="majorHAnsi" w:cstheme="majorHAnsi"/>
          <w:sz w:val="22"/>
        </w:rPr>
      </w:pPr>
    </w:p>
    <w:p w14:paraId="3A676063" w14:textId="77777777" w:rsidR="00EC4D30" w:rsidRDefault="00EC4D30" w:rsidP="00EC4D30">
      <w:pPr>
        <w:pStyle w:val="Heading2"/>
        <w:rPr>
          <w:rFonts w:asciiTheme="majorHAnsi" w:hAnsiTheme="majorHAnsi" w:cstheme="majorHAnsi"/>
          <w:sz w:val="22"/>
        </w:rPr>
      </w:pPr>
      <w:r w:rsidRPr="004C1CAA">
        <w:rPr>
          <w:b w:val="0"/>
          <w:noProof/>
          <w:color w:val="FF0000"/>
          <w:sz w:val="28"/>
          <w:szCs w:val="28"/>
        </w:rPr>
        <w:lastRenderedPageBreak/>
        <mc:AlternateContent>
          <mc:Choice Requires="wps">
            <w:drawing>
              <wp:anchor distT="0" distB="0" distL="114300" distR="114300" simplePos="0" relativeHeight="251655168" behindDoc="0" locked="0" layoutInCell="1" allowOverlap="1" wp14:anchorId="61088CFD" wp14:editId="35C15451">
                <wp:simplePos x="0" y="0"/>
                <wp:positionH relativeFrom="margin">
                  <wp:posOffset>209550</wp:posOffset>
                </wp:positionH>
                <wp:positionV relativeFrom="paragraph">
                  <wp:posOffset>-374650</wp:posOffset>
                </wp:positionV>
                <wp:extent cx="5419725" cy="467360"/>
                <wp:effectExtent l="0" t="0" r="0" b="0"/>
                <wp:wrapNone/>
                <wp:docPr id="14341" name="Text Box 14341"/>
                <wp:cNvGraphicFramePr/>
                <a:graphic xmlns:a="http://schemas.openxmlformats.org/drawingml/2006/main">
                  <a:graphicData uri="http://schemas.microsoft.com/office/word/2010/wordprocessingShape">
                    <wps:wsp>
                      <wps:cNvSpPr txBox="1"/>
                      <wps:spPr>
                        <a:xfrm>
                          <a:off x="0" y="0"/>
                          <a:ext cx="5419725" cy="467360"/>
                        </a:xfrm>
                        <a:prstGeom prst="rect">
                          <a:avLst/>
                        </a:prstGeom>
                        <a:noFill/>
                        <a:ln w="6350">
                          <a:noFill/>
                        </a:ln>
                      </wps:spPr>
                      <wps:txbx>
                        <w:txbxContent>
                          <w:p w14:paraId="5D0C3414" w14:textId="77777777" w:rsidR="00EC4D30" w:rsidRPr="009F0538" w:rsidRDefault="00EC4D30" w:rsidP="00EC4D30">
                            <w:pPr>
                              <w:rPr>
                                <w:rFonts w:ascii="Arial" w:hAnsi="Arial" w:cs="Arial"/>
                                <w:b/>
                                <w:color w:val="595959" w:themeColor="text1" w:themeTint="A6"/>
                                <w:sz w:val="48"/>
                                <w:szCs w:val="32"/>
                                <w:lang w:val="en-US"/>
                              </w:rPr>
                            </w:pPr>
                            <w:r w:rsidRPr="009F0538">
                              <w:rPr>
                                <w:rFonts w:ascii="Arial" w:hAnsi="Arial" w:cs="Arial"/>
                                <w:b/>
                                <w:color w:val="595959" w:themeColor="text1" w:themeTint="A6"/>
                                <w:sz w:val="48"/>
                                <w:szCs w:val="32"/>
                                <w:lang w:val="en-US"/>
                              </w:rPr>
                              <w:t xml:space="preserve">Introduction </w:t>
                            </w:r>
                          </w:p>
                          <w:p w14:paraId="3836DDB3" w14:textId="77777777" w:rsidR="00EC4D30" w:rsidRPr="00B53AE9" w:rsidRDefault="00EC4D30" w:rsidP="00EC4D30">
                            <w:pPr>
                              <w:rPr>
                                <w:b/>
                                <w:color w:val="595959" w:themeColor="text1" w:themeTint="A6"/>
                                <w:sz w:val="40"/>
                                <w:lang w:val="en-US"/>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1088CFD" id="_x0000_t202" coordsize="21600,21600" o:spt="202" path="m,l,21600r21600,l21600,xe">
                <v:stroke joinstyle="miter"/>
                <v:path gradientshapeok="t" o:connecttype="rect"/>
              </v:shapetype>
              <v:shape id="Text Box 14341" o:spid="_x0000_s1026" type="#_x0000_t202" style="position:absolute;margin-left:16.5pt;margin-top:-29.5pt;width:426.75pt;height:36.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" filled="f" stroked="f" strokeweight=".5pt">
                <v:textbox>
                  <w:txbxContent>
                    <w:p w14:paraId="5D0C3414" w14:textId="77777777" w:rsidR="00EC4D30" w:rsidRPr="009F0538" w:rsidRDefault="00EC4D30" w:rsidP="00EC4D30">
                      <w:pPr>
                        <w:rPr>
                          <w:rFonts w:ascii="Arial" w:hAnsi="Arial" w:cs="Arial"/>
                          <w:b/>
                          <w:color w:val="595959" w:themeColor="text1" w:themeTint="A6"/>
                          <w:sz w:val="48"/>
                          <w:szCs w:val="32"/>
                          <w:lang w:val="en-US"/>
                        </w:rPr>
                      </w:pPr>
                      <w:r w:rsidRPr="009F0538">
                        <w:rPr>
                          <w:rFonts w:ascii="Arial" w:hAnsi="Arial" w:cs="Arial"/>
                          <w:b/>
                          <w:color w:val="595959" w:themeColor="text1" w:themeTint="A6"/>
                          <w:sz w:val="48"/>
                          <w:szCs w:val="32"/>
                          <w:lang w:val="en-US"/>
                        </w:rPr>
                        <w:t xml:space="preserve">Introduction </w:t>
                      </w:r>
                    </w:p>
                    <w:p w14:paraId="3836DDB3" w14:textId="77777777" w:rsidR="00EC4D30" w:rsidRPr="00B53AE9" w:rsidRDefault="00EC4D30" w:rsidP="00EC4D30">
                      <w:pPr>
                        <w:rPr>
                          <w:b/>
                          <w:color w:val="595959" w:themeColor="text1" w:themeTint="A6"/>
                          <w:sz w:val="40"/>
                          <w:lang w:val="en-US"/>
                        </w:rPr>
                      </w:pPr>
                    </w:p>
                  </w:txbxContent>
                </v:textbox>
                <w10:wrap anchorx="margin"/>
              </v:shape>
            </w:pict>
          </mc:Fallback>
        </mc:AlternateContent>
      </w:r>
      <w:r>
        <w:rPr>
          <w:b w:val="0"/>
          <w:noProof/>
          <w:color w:val="FF0000"/>
          <w:sz w:val="28"/>
          <w:szCs w:val="28"/>
        </w:rPr>
        <mc:AlternateContent>
          <mc:Choice Requires="wpg">
            <w:drawing>
              <wp:anchor distT="0" distB="0" distL="114300" distR="114300" simplePos="0" relativeHeight="251653120" behindDoc="0" locked="0" layoutInCell="1" allowOverlap="1" wp14:anchorId="7D80C229" wp14:editId="54CC74D3">
                <wp:simplePos x="0" y="0"/>
                <wp:positionH relativeFrom="page">
                  <wp:align>left</wp:align>
                </wp:positionH>
                <wp:positionV relativeFrom="paragraph">
                  <wp:posOffset>-913723</wp:posOffset>
                </wp:positionV>
                <wp:extent cx="845820" cy="10912475"/>
                <wp:effectExtent l="0" t="0" r="0" b="3175"/>
                <wp:wrapNone/>
                <wp:docPr id="7" name="Group 7"/>
                <wp:cNvGraphicFramePr/>
                <a:graphic xmlns:a="http://schemas.openxmlformats.org/drawingml/2006/main">
                  <a:graphicData uri="http://schemas.microsoft.com/office/word/2010/wordprocessingGroup">
                    <wpg:wgp>
                      <wpg:cNvGrpSpPr/>
                      <wpg:grpSpPr>
                        <a:xfrm>
                          <a:off x="0" y="0"/>
                          <a:ext cx="846340" cy="10912839"/>
                          <a:chOff x="0" y="-1"/>
                          <a:chExt cx="846692" cy="10912839"/>
                        </a:xfrm>
                      </wpg:grpSpPr>
                      <wps:wsp>
                        <wps:cNvPr id="14339" name="Rectangle 14339"/>
                        <wps:cNvSpPr/>
                        <wps:spPr>
                          <a:xfrm>
                            <a:off x="0" y="-1"/>
                            <a:ext cx="762000" cy="10912839"/>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14342" name="Text Box 14342"/>
                        <wps:cNvSpPr txBox="1"/>
                        <wps:spPr>
                          <a:xfrm rot="16200000">
                            <a:off x="-656035" y="2034542"/>
                            <a:ext cx="2317750" cy="687705"/>
                          </a:xfrm>
                          <a:prstGeom prst="rect">
                            <a:avLst/>
                          </a:prstGeom>
                          <a:noFill/>
                          <a:ln w="6350">
                            <a:noFill/>
                          </a:ln>
                        </wps:spPr>
                        <wps:txbx>
                          <w:txbxContent>
                            <w:p w14:paraId="6236E482" w14:textId="77777777" w:rsidR="00EC4D30" w:rsidRPr="009F0538" w:rsidRDefault="00EC4D30" w:rsidP="00EC4D30">
                              <w:pPr>
                                <w:rPr>
                                  <w:rFonts w:ascii="Arial" w:hAnsi="Arial" w:cs="Arial"/>
                                  <w:b/>
                                  <w:color w:val="FFFFFF" w:themeColor="background1"/>
                                  <w:sz w:val="48"/>
                                  <w:szCs w:val="18"/>
                                  <w:lang w:val="en-US"/>
                                </w:rPr>
                              </w:pPr>
                              <w:r w:rsidRPr="009F0538">
                                <w:rPr>
                                  <w:rFonts w:ascii="Arial" w:hAnsi="Arial" w:cs="Arial"/>
                                  <w:b/>
                                  <w:color w:val="FFFFFF" w:themeColor="background1"/>
                                  <w:sz w:val="48"/>
                                  <w:szCs w:val="18"/>
                                  <w:lang w:val="en-US"/>
                                </w:rPr>
                                <w:t>Introduction</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D80C229" id="Group 7" o:spid="_x0000_s1027" style="position:absolute;margin-left:0;margin-top:-71.95pt;width:66.6pt;height:859.25pt;z-index:251653120;mso-position-horizontal:left;mso-position-horizontal-relative:page;mso-width-relative:margin;mso-height-relative:margin" coordorigin="" coordsize="8466,109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">
                <v:rect id="Rectangle 14339" o:spid="_x0000_s1028" style="position:absolute;width:7620;height:109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" fillcolor="#2e74b5 [2408]" stroked="f" strokeweight="1pt"/>
                <v:shape id="Text Box 14342" o:spid="_x0000_s1029" type="#_x0000_t202" style="position:absolute;left:-6561;top:20345;width:23177;height:68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" filled="f" stroked="f" strokeweight=".5pt">
                  <v:textbox>
                    <w:txbxContent>
                      <w:p w14:paraId="6236E482" w14:textId="77777777" w:rsidR="00EC4D30" w:rsidRPr="009F0538" w:rsidRDefault="00EC4D30" w:rsidP="00EC4D30">
                        <w:pPr>
                          <w:rPr>
                            <w:rFonts w:ascii="Arial" w:hAnsi="Arial" w:cs="Arial"/>
                            <w:b/>
                            <w:color w:val="FFFFFF" w:themeColor="background1"/>
                            <w:sz w:val="48"/>
                            <w:szCs w:val="18"/>
                            <w:lang w:val="en-US"/>
                          </w:rPr>
                        </w:pPr>
                        <w:r w:rsidRPr="009F0538">
                          <w:rPr>
                            <w:rFonts w:ascii="Arial" w:hAnsi="Arial" w:cs="Arial"/>
                            <w:b/>
                            <w:color w:val="FFFFFF" w:themeColor="background1"/>
                            <w:sz w:val="48"/>
                            <w:szCs w:val="18"/>
                            <w:lang w:val="en-US"/>
                          </w:rPr>
                          <w:t>Introduction</w:t>
                        </w:r>
                      </w:p>
                    </w:txbxContent>
                  </v:textbox>
                </v:shape>
                <w10:wrap anchorx="page"/>
              </v:group>
            </w:pict>
          </mc:Fallback>
        </mc:AlternateContent>
      </w:r>
      <w:r w:rsidRPr="004C1CAA">
        <w:rPr>
          <w:b w:val="0"/>
          <w:noProof/>
          <w:color w:val="FF0000"/>
          <w:sz w:val="28"/>
          <w:szCs w:val="28"/>
        </w:rPr>
        <mc:AlternateContent>
          <mc:Choice Requires="wps">
            <w:drawing>
              <wp:anchor distT="0" distB="0" distL="114300" distR="114300" simplePos="0" relativeHeight="251654144" behindDoc="0" locked="0" layoutInCell="1" allowOverlap="1" wp14:anchorId="2153A28E" wp14:editId="42AAB4D8">
                <wp:simplePos x="0" y="0"/>
                <wp:positionH relativeFrom="page">
                  <wp:align>right</wp:align>
                </wp:positionH>
                <wp:positionV relativeFrom="paragraph">
                  <wp:posOffset>-907952</wp:posOffset>
                </wp:positionV>
                <wp:extent cx="215900" cy="10673862"/>
                <wp:effectExtent l="0" t="0" r="0" b="0"/>
                <wp:wrapNone/>
                <wp:docPr id="14340" name="Rectangle 14340"/>
                <wp:cNvGraphicFramePr/>
                <a:graphic xmlns:a="http://schemas.openxmlformats.org/drawingml/2006/main">
                  <a:graphicData uri="http://schemas.microsoft.com/office/word/2010/wordprocessingShape">
                    <wps:wsp>
                      <wps:cNvSpPr/>
                      <wps:spPr>
                        <a:xfrm>
                          <a:off x="0" y="0"/>
                          <a:ext cx="215900" cy="10673862"/>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CAD0E34" id="Rectangle 14340" o:spid="_x0000_s1026" style="position:absolute;margin-left:-34.2pt;margin-top:-71.5pt;width:17pt;height:840.45pt;z-index:2516541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" fillcolor="#2e74b5 [2408]" stroked="f" strokeweight="1pt">
                <w10:wrap anchorx="page"/>
              </v:rect>
            </w:pict>
          </mc:Fallback>
        </mc:AlternateContent>
      </w:r>
    </w:p>
    <w:p w14:paraId="2AE99640" w14:textId="77777777" w:rsidR="00EC4D30" w:rsidRDefault="00EC4D30" w:rsidP="00EC4D30">
      <w:pPr>
        <w:pStyle w:val="Heading2"/>
        <w:rPr>
          <w:rFonts w:asciiTheme="majorHAnsi" w:hAnsiTheme="majorHAnsi" w:cstheme="majorHAnsi"/>
          <w:sz w:val="22"/>
        </w:rPr>
      </w:pPr>
      <w:r>
        <w:rPr>
          <w:noProof/>
        </w:rPr>
        <w:drawing>
          <wp:anchor distT="0" distB="0" distL="114300" distR="114300" simplePos="0" relativeHeight="251657216" behindDoc="0" locked="0" layoutInCell="1" allowOverlap="1" wp14:anchorId="4CF58A0E" wp14:editId="6B3D362D">
            <wp:simplePos x="0" y="0"/>
            <wp:positionH relativeFrom="margin">
              <wp:posOffset>381000</wp:posOffset>
            </wp:positionH>
            <wp:positionV relativeFrom="paragraph">
              <wp:posOffset>165735</wp:posOffset>
            </wp:positionV>
            <wp:extent cx="1854200" cy="2486025"/>
            <wp:effectExtent l="57150" t="57150" r="50800" b="66675"/>
            <wp:wrapNone/>
            <wp:docPr id="3" name="Picture 3" descr="Profile image for Councillor Jacky 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6146" name="Picture 1" descr="Profile image for Councillor Jacky Alty"/>
                    <pic:cNvPicPr>
                      <a:picLocks noChangeAspect="1" noChangeArrowheads="1"/>
                    </pic:cNvPicPr>
                  </pic:nvPicPr>
                  <pic:blipFill rotWithShape="1">
                    <a:blip r:embed="rId8">
                      <a:extLst>
                        <a:ext uri="{28A0092B-C50C-407E-A947-70E740481C1C}">
                          <a14:useLocalDpi xmlns:a14="http://schemas.microsoft.com/office/drawing/2010/main" val="0"/>
                        </a:ext>
                      </a:extLst>
                    </a:blip>
                    <a:srcRect b="10799"/>
                    <a:stretch>
                      <a:fillRect/>
                    </a:stretch>
                  </pic:blipFill>
                  <pic:spPr bwMode="auto">
                    <a:xfrm>
                      <a:off x="0" y="0"/>
                      <a:ext cx="1854200" cy="2486025"/>
                    </a:xfrm>
                    <a:prstGeom prst="rect">
                      <a:avLst/>
                    </a:prstGeom>
                    <a:noFill/>
                    <a:ln w="57150">
                      <a:solidFill>
                        <a:schemeClr val="accent5">
                          <a:lumMod val="75000"/>
                        </a:schemeClr>
                      </a:solidFill>
                      <a:round/>
                      <a:headEnd/>
                      <a:tailEn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1CAA">
        <w:rPr>
          <w:b w:val="0"/>
          <w:noProof/>
          <w:color w:val="FF0000"/>
          <w:sz w:val="28"/>
          <w:szCs w:val="28"/>
        </w:rPr>
        <mc:AlternateContent>
          <mc:Choice Requires="wps">
            <w:drawing>
              <wp:anchor distT="0" distB="0" distL="114300" distR="114300" simplePos="0" relativeHeight="251656192" behindDoc="0" locked="0" layoutInCell="1" allowOverlap="1" wp14:anchorId="53A55DB4" wp14:editId="5AB8E045">
                <wp:simplePos x="0" y="0"/>
                <wp:positionH relativeFrom="margin">
                  <wp:posOffset>2305050</wp:posOffset>
                </wp:positionH>
                <wp:positionV relativeFrom="paragraph">
                  <wp:posOffset>42545</wp:posOffset>
                </wp:positionV>
                <wp:extent cx="3467100" cy="933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3467100" cy="933450"/>
                        </a:xfrm>
                        <a:prstGeom prst="rect">
                          <a:avLst/>
                        </a:prstGeom>
                        <a:noFill/>
                        <a:ln w="6350">
                          <a:noFill/>
                        </a:ln>
                      </wps:spPr>
                      <wps:txbx>
                        <w:txbxContent>
                          <w:p w14:paraId="07488442" w14:textId="77777777" w:rsidR="00EC4D30" w:rsidRPr="000637BD" w:rsidRDefault="00EC4D30" w:rsidP="00EC4D30">
                            <w:pPr>
                              <w:spacing w:line="240" w:lineRule="auto"/>
                              <w:rPr>
                                <w:rFonts w:ascii="Arial" w:hAnsi="Arial" w:cs="Arial"/>
                                <w:b/>
                                <w:bCs/>
                                <w:color w:val="2E74B5" w:themeColor="accent5" w:themeShade="BF"/>
                                <w:sz w:val="28"/>
                                <w:szCs w:val="28"/>
                              </w:rPr>
                            </w:pPr>
                            <w:r w:rsidRPr="000637BD">
                              <w:rPr>
                                <w:rFonts w:ascii="Arial" w:hAnsi="Arial" w:cs="Arial"/>
                                <w:b/>
                                <w:bCs/>
                                <w:color w:val="2E74B5" w:themeColor="accent5" w:themeShade="BF"/>
                                <w:sz w:val="28"/>
                                <w:szCs w:val="28"/>
                              </w:rPr>
                              <w:t xml:space="preserve">Councillor Jacky Alty </w:t>
                            </w:r>
                          </w:p>
                          <w:p w14:paraId="04068B75" w14:textId="77777777" w:rsidR="00EC4D30" w:rsidRPr="000637BD" w:rsidRDefault="00EC4D30" w:rsidP="00EC4D30">
                            <w:pPr>
                              <w:spacing w:line="240" w:lineRule="auto"/>
                              <w:rPr>
                                <w:rFonts w:ascii="Arial" w:hAnsi="Arial" w:cs="Arial"/>
                                <w:b/>
                                <w:color w:val="595959" w:themeColor="text1" w:themeTint="A6"/>
                                <w:sz w:val="28"/>
                                <w:szCs w:val="28"/>
                                <w:lang w:val="en-US"/>
                              </w:rPr>
                            </w:pPr>
                            <w:r w:rsidRPr="000637BD">
                              <w:rPr>
                                <w:rFonts w:ascii="Arial" w:hAnsi="Arial" w:cs="Arial"/>
                                <w:color w:val="2E74B5" w:themeColor="accent5" w:themeShade="BF"/>
                                <w:sz w:val="28"/>
                                <w:szCs w:val="28"/>
                              </w:rPr>
                              <w:t>Lead Member for Social Justice and Equality</w:t>
                            </w:r>
                          </w:p>
                          <w:p w14:paraId="0A20B2D1" w14:textId="77777777" w:rsidR="00EC4D30" w:rsidRPr="00B53AE9" w:rsidRDefault="00EC4D30" w:rsidP="00EC4D30">
                            <w:pPr>
                              <w:rPr>
                                <w:b/>
                                <w:color w:val="595959" w:themeColor="text1" w:themeTint="A6"/>
                                <w:sz w:val="40"/>
                                <w:lang w:val="en-US"/>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3A55DB4" id="Text Box 2" o:spid="_x0000_s1030" type="#_x0000_t202" style="position:absolute;margin-left:181.5pt;margin-top:3.35pt;width:273pt;height:7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" filled="f" stroked="f" strokeweight=".5pt">
                <v:textbox>
                  <w:txbxContent>
                    <w:p w14:paraId="07488442" w14:textId="77777777" w:rsidR="00EC4D30" w:rsidRPr="000637BD" w:rsidRDefault="00EC4D30" w:rsidP="00EC4D30">
                      <w:pPr>
                        <w:spacing w:line="240" w:lineRule="auto"/>
                        <w:rPr>
                          <w:rFonts w:ascii="Arial" w:hAnsi="Arial" w:cs="Arial"/>
                          <w:b/>
                          <w:bCs/>
                          <w:color w:val="2E74B5" w:themeColor="accent5" w:themeShade="BF"/>
                          <w:sz w:val="28"/>
                          <w:szCs w:val="28"/>
                        </w:rPr>
                      </w:pPr>
                      <w:r w:rsidRPr="000637BD">
                        <w:rPr>
                          <w:rFonts w:ascii="Arial" w:hAnsi="Arial" w:cs="Arial"/>
                          <w:b/>
                          <w:bCs/>
                          <w:color w:val="2E74B5" w:themeColor="accent5" w:themeShade="BF"/>
                          <w:sz w:val="28"/>
                          <w:szCs w:val="28"/>
                        </w:rPr>
                        <w:t xml:space="preserve">Councillor Jacky Alty </w:t>
                      </w:r>
                    </w:p>
                    <w:p w14:paraId="04068B75" w14:textId="77777777" w:rsidR="00EC4D30" w:rsidRPr="000637BD" w:rsidRDefault="00EC4D30" w:rsidP="00EC4D30">
                      <w:pPr>
                        <w:spacing w:line="240" w:lineRule="auto"/>
                        <w:rPr>
                          <w:rFonts w:ascii="Arial" w:hAnsi="Arial" w:cs="Arial"/>
                          <w:b/>
                          <w:color w:val="595959" w:themeColor="text1" w:themeTint="A6"/>
                          <w:sz w:val="28"/>
                          <w:szCs w:val="28"/>
                          <w:lang w:val="en-US"/>
                        </w:rPr>
                      </w:pPr>
                      <w:r w:rsidRPr="000637BD">
                        <w:rPr>
                          <w:rFonts w:ascii="Arial" w:hAnsi="Arial" w:cs="Arial"/>
                          <w:color w:val="2E74B5" w:themeColor="accent5" w:themeShade="BF"/>
                          <w:sz w:val="28"/>
                          <w:szCs w:val="28"/>
                        </w:rPr>
                        <w:t>Lead Member for Social Justice and Equality</w:t>
                      </w:r>
                    </w:p>
                    <w:p w14:paraId="0A20B2D1" w14:textId="77777777" w:rsidR="00EC4D30" w:rsidRPr="00B53AE9" w:rsidRDefault="00EC4D30" w:rsidP="00EC4D30">
                      <w:pPr>
                        <w:rPr>
                          <w:b/>
                          <w:color w:val="595959" w:themeColor="text1" w:themeTint="A6"/>
                          <w:sz w:val="40"/>
                          <w:lang w:val="en-US"/>
                        </w:rPr>
                      </w:pPr>
                    </w:p>
                  </w:txbxContent>
                </v:textbox>
                <w10:wrap anchorx="margin"/>
              </v:shape>
            </w:pict>
          </mc:Fallback>
        </mc:AlternateContent>
      </w:r>
    </w:p>
    <w:p w14:paraId="5E35D862" w14:textId="77777777" w:rsidR="00EC4D30" w:rsidRDefault="00EC4D30" w:rsidP="00EC4D30">
      <w:pPr>
        <w:pStyle w:val="Heading2"/>
        <w:rPr>
          <w:rFonts w:asciiTheme="majorHAnsi" w:hAnsiTheme="majorHAnsi" w:cstheme="majorHAnsi"/>
          <w:sz w:val="22"/>
        </w:rPr>
      </w:pPr>
    </w:p>
    <w:p w14:paraId="52BB1E36" w14:textId="77777777" w:rsidR="00EC4D30" w:rsidRDefault="00EC4D30" w:rsidP="00EC4D30">
      <w:pPr>
        <w:pStyle w:val="Heading2"/>
        <w:rPr>
          <w:rFonts w:asciiTheme="majorHAnsi" w:hAnsiTheme="majorHAnsi" w:cstheme="majorHAnsi"/>
          <w:sz w:val="22"/>
        </w:rPr>
      </w:pPr>
      <w:r w:rsidRPr="004C1CAA">
        <w:rPr>
          <w:b w:val="0"/>
          <w:noProof/>
          <w:color w:val="FF0000"/>
          <w:sz w:val="28"/>
          <w:szCs w:val="28"/>
        </w:rPr>
        <mc:AlternateContent>
          <mc:Choice Requires="wps">
            <w:drawing>
              <wp:anchor distT="0" distB="0" distL="114300" distR="114300" simplePos="0" relativeHeight="251659264" behindDoc="0" locked="0" layoutInCell="1" allowOverlap="1" wp14:anchorId="0B43DF3C" wp14:editId="01808BF7">
                <wp:simplePos x="0" y="0"/>
                <wp:positionH relativeFrom="margin">
                  <wp:posOffset>2324100</wp:posOffset>
                </wp:positionH>
                <wp:positionV relativeFrom="paragraph">
                  <wp:posOffset>241935</wp:posOffset>
                </wp:positionV>
                <wp:extent cx="3962400" cy="1866900"/>
                <wp:effectExtent l="0" t="0" r="0" b="0"/>
                <wp:wrapNone/>
                <wp:docPr id="14345" name="Text Box 14345"/>
                <wp:cNvGraphicFramePr/>
                <a:graphic xmlns:a="http://schemas.openxmlformats.org/drawingml/2006/main">
                  <a:graphicData uri="http://schemas.microsoft.com/office/word/2010/wordprocessingShape">
                    <wps:wsp>
                      <wps:cNvSpPr txBox="1"/>
                      <wps:spPr>
                        <a:xfrm>
                          <a:off x="0" y="0"/>
                          <a:ext cx="3962400" cy="1866900"/>
                        </a:xfrm>
                        <a:prstGeom prst="rect">
                          <a:avLst/>
                        </a:prstGeom>
                        <a:noFill/>
                        <a:ln w="6350">
                          <a:noFill/>
                        </a:ln>
                      </wps:spPr>
                      <wps:txbx>
                        <w:txbxContent>
                          <w:p w14:paraId="67DC94DD" w14:textId="77777777" w:rsidR="00EC4D30" w:rsidRPr="000637BD" w:rsidRDefault="00EC4D30" w:rsidP="00EC4D30">
                            <w:pPr>
                              <w:rPr>
                                <w:rFonts w:ascii="Arial" w:hAnsi="Arial" w:cs="Arial"/>
                                <w:lang w:val="en-US"/>
                              </w:rPr>
                            </w:pPr>
                            <w:r w:rsidRPr="000637BD">
                              <w:rPr>
                                <w:rFonts w:ascii="Arial" w:hAnsi="Arial" w:cs="Arial"/>
                                <w:lang w:val="en-US"/>
                              </w:rPr>
                              <w:t xml:space="preserve">South Ribble Council has set a vision to achieve “A healthy and happy community, flourishing together in a safer and fairer borough that is led by a council </w:t>
                            </w:r>
                            <w:proofErr w:type="spellStart"/>
                            <w:r w:rsidRPr="000637BD">
                              <w:rPr>
                                <w:rFonts w:ascii="Arial" w:hAnsi="Arial" w:cs="Arial"/>
                                <w:lang w:val="en-US"/>
                              </w:rPr>
                              <w:t>recognised</w:t>
                            </w:r>
                            <w:proofErr w:type="spellEnd"/>
                            <w:r w:rsidRPr="000637BD">
                              <w:rPr>
                                <w:rFonts w:ascii="Arial" w:hAnsi="Arial" w:cs="Arial"/>
                                <w:lang w:val="en-US"/>
                              </w:rPr>
                              <w:t xml:space="preserve"> for being innovative, financially sustainable and accountable".</w:t>
                            </w:r>
                          </w:p>
                          <w:p w14:paraId="1447D467" w14:textId="3467B7B0" w:rsidR="00EC4D30" w:rsidRDefault="00EC4D30" w:rsidP="00EC4D30">
                            <w:pPr>
                              <w:rPr>
                                <w:rFonts w:ascii="Arial" w:hAnsi="Arial" w:cs="Arial"/>
                                <w:lang w:val="en-US"/>
                              </w:rPr>
                            </w:pPr>
                            <w:r w:rsidRPr="000637BD">
                              <w:rPr>
                                <w:rFonts w:ascii="Arial" w:hAnsi="Arial" w:cs="Arial"/>
                                <w:lang w:val="en-US"/>
                              </w:rPr>
                              <w:t>It is at the heart of our council and everything we do. It means a relentless focus on creating the conditions, partnerships</w:t>
                            </w:r>
                            <w:r w:rsidR="00337511">
                              <w:rPr>
                                <w:rFonts w:ascii="Arial" w:hAnsi="Arial" w:cs="Arial"/>
                                <w:lang w:val="en-US"/>
                              </w:rPr>
                              <w:t>,</w:t>
                            </w:r>
                            <w:r w:rsidRPr="000637BD">
                              <w:rPr>
                                <w:rFonts w:ascii="Arial" w:hAnsi="Arial" w:cs="Arial"/>
                                <w:lang w:val="en-US"/>
                              </w:rPr>
                              <w:t xml:space="preserve"> and services that support improvements in the lives of our residents, ensuring they have opportunities to succeed and thrive.</w:t>
                            </w:r>
                          </w:p>
                          <w:p w14:paraId="22AC3F66" w14:textId="77777777" w:rsidR="00EC4D30" w:rsidRPr="008268D5" w:rsidRDefault="00EC4D30" w:rsidP="00EC4D30">
                            <w:pPr>
                              <w:jc w:val="both"/>
                              <w:rPr>
                                <w:rFonts w:ascii="Arial" w:hAnsi="Arial" w:cs="Arial"/>
                                <w:sz w:val="24"/>
                                <w:szCs w:val="24"/>
                                <w:lang w:val="en-US"/>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B43DF3C" id="Text Box 14345" o:spid="_x0000_s1031" type="#_x0000_t202" style="position:absolute;margin-left:183pt;margin-top:19.05pt;width:312pt;height:14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" filled="f" stroked="f" strokeweight=".5pt">
                <v:textbox>
                  <w:txbxContent>
                    <w:p w14:paraId="67DC94DD" w14:textId="77777777" w:rsidR="00EC4D30" w:rsidRPr="000637BD" w:rsidRDefault="00EC4D30" w:rsidP="00EC4D30">
                      <w:pPr>
                        <w:rPr>
                          <w:rFonts w:ascii="Arial" w:hAnsi="Arial" w:cs="Arial"/>
                          <w:lang w:val="en-US"/>
                        </w:rPr>
                      </w:pPr>
                      <w:r w:rsidRPr="000637BD">
                        <w:rPr>
                          <w:rFonts w:ascii="Arial" w:hAnsi="Arial" w:cs="Arial"/>
                          <w:lang w:val="en-US"/>
                        </w:rPr>
                        <w:t xml:space="preserve">South Ribble Council has set a vision to achieve “A healthy and happy community, flourishing together in a safer and fairer borough that is led by a council </w:t>
                      </w:r>
                      <w:proofErr w:type="spellStart"/>
                      <w:r w:rsidRPr="000637BD">
                        <w:rPr>
                          <w:rFonts w:ascii="Arial" w:hAnsi="Arial" w:cs="Arial"/>
                          <w:lang w:val="en-US"/>
                        </w:rPr>
                        <w:t>recognised</w:t>
                      </w:r>
                      <w:proofErr w:type="spellEnd"/>
                      <w:r w:rsidRPr="000637BD">
                        <w:rPr>
                          <w:rFonts w:ascii="Arial" w:hAnsi="Arial" w:cs="Arial"/>
                          <w:lang w:val="en-US"/>
                        </w:rPr>
                        <w:t xml:space="preserve"> for being innovative, financially sustainable and accountable".</w:t>
                      </w:r>
                    </w:p>
                    <w:p w14:paraId="1447D467" w14:textId="3467B7B0" w:rsidR="00EC4D30" w:rsidRDefault="00EC4D30" w:rsidP="00EC4D30">
                      <w:pPr>
                        <w:rPr>
                          <w:rFonts w:ascii="Arial" w:hAnsi="Arial" w:cs="Arial"/>
                          <w:lang w:val="en-US"/>
                        </w:rPr>
                      </w:pPr>
                      <w:r w:rsidRPr="000637BD">
                        <w:rPr>
                          <w:rFonts w:ascii="Arial" w:hAnsi="Arial" w:cs="Arial"/>
                          <w:lang w:val="en-US"/>
                        </w:rPr>
                        <w:t>It is at the heart of our council and everything we do. It means a relentless focus on creating the conditions, partnerships</w:t>
                      </w:r>
                      <w:r w:rsidR="00337511">
                        <w:rPr>
                          <w:rFonts w:ascii="Arial" w:hAnsi="Arial" w:cs="Arial"/>
                          <w:lang w:val="en-US"/>
                        </w:rPr>
                        <w:t>,</w:t>
                      </w:r>
                      <w:r w:rsidRPr="000637BD">
                        <w:rPr>
                          <w:rFonts w:ascii="Arial" w:hAnsi="Arial" w:cs="Arial"/>
                          <w:lang w:val="en-US"/>
                        </w:rPr>
                        <w:t xml:space="preserve"> and services that support improvements in the lives of our residents, ensuring they have opportunities to succeed and thrive.</w:t>
                      </w:r>
                    </w:p>
                    <w:p w14:paraId="22AC3F66" w14:textId="77777777" w:rsidR="00EC4D30" w:rsidRPr="008268D5" w:rsidRDefault="00EC4D30" w:rsidP="00EC4D30">
                      <w:pPr>
                        <w:jc w:val="both"/>
                        <w:rPr>
                          <w:rFonts w:ascii="Arial" w:hAnsi="Arial" w:cs="Arial"/>
                          <w:sz w:val="24"/>
                          <w:szCs w:val="24"/>
                          <w:lang w:val="en-US"/>
                        </w:rPr>
                      </w:pPr>
                    </w:p>
                  </w:txbxContent>
                </v:textbox>
                <w10:wrap anchorx="margin"/>
              </v:shape>
            </w:pict>
          </mc:Fallback>
        </mc:AlternateContent>
      </w:r>
    </w:p>
    <w:p w14:paraId="6F82EC0F" w14:textId="77777777" w:rsidR="00EC4D30" w:rsidRDefault="00EC4D30" w:rsidP="00EC4D30">
      <w:pPr>
        <w:pStyle w:val="Heading2"/>
        <w:rPr>
          <w:rFonts w:asciiTheme="majorHAnsi" w:hAnsiTheme="majorHAnsi" w:cstheme="majorHAnsi"/>
          <w:sz w:val="22"/>
        </w:rPr>
      </w:pPr>
    </w:p>
    <w:p w14:paraId="0CA6F19D" w14:textId="77777777" w:rsidR="00EC4D30" w:rsidRDefault="00EC4D30" w:rsidP="00EC4D30">
      <w:pPr>
        <w:pStyle w:val="Heading2"/>
        <w:rPr>
          <w:rFonts w:asciiTheme="majorHAnsi" w:hAnsiTheme="majorHAnsi" w:cstheme="majorHAnsi"/>
          <w:sz w:val="22"/>
        </w:rPr>
      </w:pPr>
    </w:p>
    <w:p w14:paraId="7B8FD8BE" w14:textId="77777777" w:rsidR="00EC4D30" w:rsidRDefault="00EC4D30" w:rsidP="00EC4D30">
      <w:pPr>
        <w:pStyle w:val="Heading2"/>
        <w:rPr>
          <w:rFonts w:asciiTheme="majorHAnsi" w:hAnsiTheme="majorHAnsi" w:cstheme="majorHAnsi"/>
          <w:sz w:val="22"/>
        </w:rPr>
      </w:pPr>
    </w:p>
    <w:p w14:paraId="587AE084" w14:textId="77777777" w:rsidR="00EC4D30" w:rsidRDefault="00EC4D30" w:rsidP="00EC4D30">
      <w:pPr>
        <w:pStyle w:val="Heading2"/>
        <w:rPr>
          <w:rFonts w:asciiTheme="majorHAnsi" w:hAnsiTheme="majorHAnsi" w:cstheme="majorHAnsi"/>
          <w:sz w:val="22"/>
        </w:rPr>
      </w:pPr>
    </w:p>
    <w:p w14:paraId="7D040C94" w14:textId="77777777" w:rsidR="00EC4D30" w:rsidRDefault="00EC4D30" w:rsidP="00EC4D30">
      <w:pPr>
        <w:pStyle w:val="Heading2"/>
        <w:rPr>
          <w:rFonts w:asciiTheme="majorHAnsi" w:hAnsiTheme="majorHAnsi" w:cstheme="majorHAnsi"/>
          <w:sz w:val="22"/>
        </w:rPr>
      </w:pPr>
    </w:p>
    <w:p w14:paraId="1F6387CC" w14:textId="77777777" w:rsidR="00EC4D30" w:rsidRDefault="00EC4D30" w:rsidP="00EC4D30">
      <w:pPr>
        <w:pStyle w:val="Heading2"/>
        <w:rPr>
          <w:rFonts w:asciiTheme="majorHAnsi" w:hAnsiTheme="majorHAnsi" w:cstheme="majorHAnsi"/>
          <w:sz w:val="22"/>
        </w:rPr>
      </w:pPr>
      <w:r w:rsidRPr="004C1CAA">
        <w:rPr>
          <w:b w:val="0"/>
          <w:noProof/>
          <w:color w:val="FF0000"/>
          <w:sz w:val="28"/>
          <w:szCs w:val="28"/>
        </w:rPr>
        <mc:AlternateContent>
          <mc:Choice Requires="wps">
            <w:drawing>
              <wp:anchor distT="0" distB="0" distL="114300" distR="114300" simplePos="0" relativeHeight="251660288" behindDoc="0" locked="0" layoutInCell="1" allowOverlap="1" wp14:anchorId="01E9138D" wp14:editId="3B862E7D">
                <wp:simplePos x="0" y="0"/>
                <wp:positionH relativeFrom="margin">
                  <wp:posOffset>219075</wp:posOffset>
                </wp:positionH>
                <wp:positionV relativeFrom="paragraph">
                  <wp:posOffset>78105</wp:posOffset>
                </wp:positionV>
                <wp:extent cx="5939790" cy="695325"/>
                <wp:effectExtent l="0" t="0" r="0" b="0"/>
                <wp:wrapNone/>
                <wp:docPr id="4" name="Text Box 4"/>
                <wp:cNvGraphicFramePr/>
                <a:graphic xmlns:a="http://schemas.openxmlformats.org/drawingml/2006/main">
                  <a:graphicData uri="http://schemas.microsoft.com/office/word/2010/wordprocessingShape">
                    <wps:wsp>
                      <wps:cNvSpPr txBox="1"/>
                      <wps:spPr>
                        <a:xfrm>
                          <a:off x="0" y="0"/>
                          <a:ext cx="5939790" cy="695325"/>
                        </a:xfrm>
                        <a:prstGeom prst="rect">
                          <a:avLst/>
                        </a:prstGeom>
                        <a:noFill/>
                        <a:ln w="6350">
                          <a:noFill/>
                        </a:ln>
                      </wps:spPr>
                      <wps:txbx>
                        <w:txbxContent>
                          <w:p w14:paraId="018269ED" w14:textId="77777777" w:rsidR="00EC4D30" w:rsidRPr="00565D2F" w:rsidRDefault="00EC4D30" w:rsidP="00EC4D30">
                            <w:pPr>
                              <w:rPr>
                                <w:rFonts w:ascii="Arial" w:hAnsi="Arial" w:cs="Arial"/>
                                <w:lang w:val="en-US"/>
                              </w:rPr>
                            </w:pPr>
                            <w:r w:rsidRPr="00196553">
                              <w:rPr>
                                <w:rFonts w:ascii="Arial" w:hAnsi="Arial" w:cs="Arial"/>
                                <w:lang w:val="en-US"/>
                              </w:rPr>
                              <w:t xml:space="preserve">Social justice is about ensuring that </w:t>
                            </w:r>
                            <w:proofErr w:type="gramStart"/>
                            <w:r w:rsidRPr="00196553">
                              <w:rPr>
                                <w:rFonts w:ascii="Arial" w:hAnsi="Arial" w:cs="Arial"/>
                                <w:lang w:val="en-US"/>
                              </w:rPr>
                              <w:t>each individual</w:t>
                            </w:r>
                            <w:proofErr w:type="gramEnd"/>
                            <w:r w:rsidRPr="00196553">
                              <w:rPr>
                                <w:rFonts w:ascii="Arial" w:hAnsi="Arial" w:cs="Arial"/>
                                <w:lang w:val="en-US"/>
                              </w:rPr>
                              <w:t xml:space="preserve"> is given the opportunity to fulfil their potential and the provision to have individual needs </w:t>
                            </w:r>
                            <w:proofErr w:type="spellStart"/>
                            <w:r w:rsidRPr="00196553">
                              <w:rPr>
                                <w:rFonts w:ascii="Arial" w:hAnsi="Arial" w:cs="Arial"/>
                                <w:lang w:val="en-US"/>
                              </w:rPr>
                              <w:t>recognised</w:t>
                            </w:r>
                            <w:proofErr w:type="spellEnd"/>
                            <w:r w:rsidRPr="00196553">
                              <w:rPr>
                                <w:rFonts w:ascii="Arial" w:hAnsi="Arial" w:cs="Arial"/>
                                <w:lang w:val="en-US"/>
                              </w:rPr>
                              <w:t xml:space="preserve">. Giving those who have been </w:t>
                            </w:r>
                            <w:proofErr w:type="spellStart"/>
                            <w:r w:rsidRPr="00196553">
                              <w:rPr>
                                <w:rFonts w:ascii="Arial" w:hAnsi="Arial" w:cs="Arial"/>
                                <w:lang w:val="en-US"/>
                              </w:rPr>
                              <w:t>marginalised</w:t>
                            </w:r>
                            <w:proofErr w:type="spellEnd"/>
                            <w:r w:rsidRPr="00196553">
                              <w:rPr>
                                <w:rFonts w:ascii="Arial" w:hAnsi="Arial" w:cs="Arial"/>
                                <w:lang w:val="en-US"/>
                              </w:rPr>
                              <w:t>, a voice and therefore building a South Ribble that works for everyone</w:t>
                            </w:r>
                            <w:r>
                              <w:rPr>
                                <w:rFonts w:ascii="Arial" w:hAnsi="Arial" w:cs="Arial"/>
                                <w:lang w:val="en-US"/>
                              </w:rPr>
                              <w:t>.</w:t>
                            </w:r>
                          </w:p>
                          <w:p w14:paraId="03265862" w14:textId="77777777" w:rsidR="00EC4D30" w:rsidRPr="00565D2F" w:rsidRDefault="00EC4D30" w:rsidP="00EC4D30">
                            <w:pPr>
                              <w:jc w:val="both"/>
                              <w:rPr>
                                <w:rFonts w:ascii="Arial" w:hAnsi="Arial" w:cs="Arial"/>
                                <w:lang w:val="en-US"/>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1E9138D" id="Text Box 4" o:spid="_x0000_s1032" type="#_x0000_t202" style="position:absolute;margin-left:17.25pt;margin-top:6.15pt;width:467.7pt;height:54.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" filled="f" stroked="f" strokeweight=".5pt">
                <v:textbox>
                  <w:txbxContent>
                    <w:p w14:paraId="018269ED" w14:textId="77777777" w:rsidR="00EC4D30" w:rsidRPr="00565D2F" w:rsidRDefault="00EC4D30" w:rsidP="00EC4D30">
                      <w:pPr>
                        <w:rPr>
                          <w:rFonts w:ascii="Arial" w:hAnsi="Arial" w:cs="Arial"/>
                          <w:lang w:val="en-US"/>
                        </w:rPr>
                      </w:pPr>
                      <w:r w:rsidRPr="00196553">
                        <w:rPr>
                          <w:rFonts w:ascii="Arial" w:hAnsi="Arial" w:cs="Arial"/>
                          <w:lang w:val="en-US"/>
                        </w:rPr>
                        <w:t xml:space="preserve">Social justice is about ensuring that </w:t>
                      </w:r>
                      <w:proofErr w:type="gramStart"/>
                      <w:r w:rsidRPr="00196553">
                        <w:rPr>
                          <w:rFonts w:ascii="Arial" w:hAnsi="Arial" w:cs="Arial"/>
                          <w:lang w:val="en-US"/>
                        </w:rPr>
                        <w:t>each individual</w:t>
                      </w:r>
                      <w:proofErr w:type="gramEnd"/>
                      <w:r w:rsidRPr="00196553">
                        <w:rPr>
                          <w:rFonts w:ascii="Arial" w:hAnsi="Arial" w:cs="Arial"/>
                          <w:lang w:val="en-US"/>
                        </w:rPr>
                        <w:t xml:space="preserve"> is given the opportunity to fulfil their potential and the provision to have individual needs </w:t>
                      </w:r>
                      <w:proofErr w:type="spellStart"/>
                      <w:r w:rsidRPr="00196553">
                        <w:rPr>
                          <w:rFonts w:ascii="Arial" w:hAnsi="Arial" w:cs="Arial"/>
                          <w:lang w:val="en-US"/>
                        </w:rPr>
                        <w:t>recognised</w:t>
                      </w:r>
                      <w:proofErr w:type="spellEnd"/>
                      <w:r w:rsidRPr="00196553">
                        <w:rPr>
                          <w:rFonts w:ascii="Arial" w:hAnsi="Arial" w:cs="Arial"/>
                          <w:lang w:val="en-US"/>
                        </w:rPr>
                        <w:t xml:space="preserve">. Giving those who have been </w:t>
                      </w:r>
                      <w:proofErr w:type="spellStart"/>
                      <w:r w:rsidRPr="00196553">
                        <w:rPr>
                          <w:rFonts w:ascii="Arial" w:hAnsi="Arial" w:cs="Arial"/>
                          <w:lang w:val="en-US"/>
                        </w:rPr>
                        <w:t>marginalised</w:t>
                      </w:r>
                      <w:proofErr w:type="spellEnd"/>
                      <w:r w:rsidRPr="00196553">
                        <w:rPr>
                          <w:rFonts w:ascii="Arial" w:hAnsi="Arial" w:cs="Arial"/>
                          <w:lang w:val="en-US"/>
                        </w:rPr>
                        <w:t>, a voice and therefore building a South Ribble that works for everyone</w:t>
                      </w:r>
                      <w:r>
                        <w:rPr>
                          <w:rFonts w:ascii="Arial" w:hAnsi="Arial" w:cs="Arial"/>
                          <w:lang w:val="en-US"/>
                        </w:rPr>
                        <w:t>.</w:t>
                      </w:r>
                    </w:p>
                    <w:p w14:paraId="03265862" w14:textId="77777777" w:rsidR="00EC4D30" w:rsidRPr="00565D2F" w:rsidRDefault="00EC4D30" w:rsidP="00EC4D30">
                      <w:pPr>
                        <w:jc w:val="both"/>
                        <w:rPr>
                          <w:rFonts w:ascii="Arial" w:hAnsi="Arial" w:cs="Arial"/>
                          <w:lang w:val="en-US"/>
                        </w:rPr>
                      </w:pPr>
                    </w:p>
                  </w:txbxContent>
                </v:textbox>
                <w10:wrap anchorx="margin"/>
              </v:shape>
            </w:pict>
          </mc:Fallback>
        </mc:AlternateContent>
      </w:r>
    </w:p>
    <w:p w14:paraId="485D64AA" w14:textId="77777777" w:rsidR="00EC4D30" w:rsidRDefault="00EC4D30" w:rsidP="00EC4D30">
      <w:pPr>
        <w:pStyle w:val="Heading2"/>
        <w:rPr>
          <w:rFonts w:asciiTheme="majorHAnsi" w:hAnsiTheme="majorHAnsi" w:cstheme="majorHAnsi"/>
          <w:sz w:val="22"/>
        </w:rPr>
      </w:pPr>
    </w:p>
    <w:p w14:paraId="41EBB981" w14:textId="77777777" w:rsidR="00EC4D30" w:rsidRDefault="00EC4D30" w:rsidP="00EC4D30">
      <w:pPr>
        <w:pStyle w:val="Heading2"/>
        <w:rPr>
          <w:rFonts w:asciiTheme="majorHAnsi" w:hAnsiTheme="majorHAnsi" w:cstheme="majorHAnsi"/>
          <w:sz w:val="22"/>
        </w:rPr>
      </w:pPr>
      <w:r>
        <w:rPr>
          <w:noProof/>
        </w:rPr>
        <w:drawing>
          <wp:anchor distT="0" distB="0" distL="114300" distR="114300" simplePos="0" relativeHeight="251685888" behindDoc="0" locked="0" layoutInCell="1" allowOverlap="1" wp14:anchorId="3AA8E272" wp14:editId="26544C11">
            <wp:simplePos x="0" y="0"/>
            <wp:positionH relativeFrom="margin">
              <wp:posOffset>3482975</wp:posOffset>
            </wp:positionH>
            <wp:positionV relativeFrom="paragraph">
              <wp:posOffset>201930</wp:posOffset>
            </wp:positionV>
            <wp:extent cx="2452370" cy="1862455"/>
            <wp:effectExtent l="57150" t="57150" r="62230" b="61595"/>
            <wp:wrapNone/>
            <wp:docPr id="17" name="Picture 17" descr="A group of people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56461"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590" t="4421" r="-1"/>
                    <a:stretch>
                      <a:fillRect/>
                    </a:stretch>
                  </pic:blipFill>
                  <pic:spPr bwMode="auto">
                    <a:xfrm>
                      <a:off x="0" y="0"/>
                      <a:ext cx="2452370" cy="1862455"/>
                    </a:xfrm>
                    <a:prstGeom prst="rect">
                      <a:avLst/>
                    </a:prstGeom>
                    <a:noFill/>
                    <a:ln w="57150">
                      <a:solidFill>
                        <a:schemeClr val="accent5">
                          <a:lumMod val="75000"/>
                        </a:schemeClr>
                      </a:solidFill>
                      <a:round/>
                      <a:headEnd/>
                      <a:tailEn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1CAA">
        <w:rPr>
          <w:b w:val="0"/>
          <w:noProof/>
          <w:color w:val="FF0000"/>
          <w:sz w:val="28"/>
          <w:szCs w:val="28"/>
        </w:rPr>
        <mc:AlternateContent>
          <mc:Choice Requires="wps">
            <w:drawing>
              <wp:anchor distT="0" distB="0" distL="114300" distR="114300" simplePos="0" relativeHeight="251683840" behindDoc="0" locked="0" layoutInCell="1" allowOverlap="1" wp14:anchorId="40EF7F47" wp14:editId="4470AE36">
                <wp:simplePos x="0" y="0"/>
                <wp:positionH relativeFrom="margin">
                  <wp:posOffset>229235</wp:posOffset>
                </wp:positionH>
                <wp:positionV relativeFrom="paragraph">
                  <wp:posOffset>92710</wp:posOffset>
                </wp:positionV>
                <wp:extent cx="3035935" cy="2106930"/>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3035935" cy="2106930"/>
                        </a:xfrm>
                        <a:prstGeom prst="rect">
                          <a:avLst/>
                        </a:prstGeom>
                        <a:noFill/>
                        <a:ln w="6350">
                          <a:noFill/>
                        </a:ln>
                      </wps:spPr>
                      <wps:txbx>
                        <w:txbxContent>
                          <w:p w14:paraId="7291A4E9" w14:textId="77777777" w:rsidR="00EC4D30" w:rsidRDefault="00EC4D30" w:rsidP="00EC4D30">
                            <w:pPr>
                              <w:rPr>
                                <w:rFonts w:ascii="Arial" w:hAnsi="Arial" w:cs="Arial"/>
                                <w:lang w:val="en-US"/>
                              </w:rPr>
                            </w:pPr>
                            <w:r>
                              <w:rPr>
                                <w:rFonts w:ascii="Arial" w:hAnsi="Arial" w:cs="Arial"/>
                                <w:lang w:val="en-US"/>
                              </w:rPr>
                              <w:t xml:space="preserve">As a local authority, the Council has an </w:t>
                            </w:r>
                            <w:r w:rsidRPr="00565D2F">
                              <w:rPr>
                                <w:rFonts w:ascii="Arial" w:hAnsi="Arial" w:cs="Arial"/>
                                <w:lang w:val="en-US"/>
                              </w:rPr>
                              <w:t>incredibly important and unique position</w:t>
                            </w:r>
                            <w:r>
                              <w:rPr>
                                <w:rFonts w:ascii="Arial" w:hAnsi="Arial" w:cs="Arial"/>
                                <w:lang w:val="en-US"/>
                              </w:rPr>
                              <w:t xml:space="preserve"> to</w:t>
                            </w:r>
                            <w:r w:rsidRPr="00565D2F">
                              <w:rPr>
                                <w:rFonts w:ascii="Arial" w:hAnsi="Arial" w:cs="Arial"/>
                                <w:lang w:val="en-US"/>
                              </w:rPr>
                              <w:t xml:space="preserve"> spearhead equality through </w:t>
                            </w:r>
                            <w:r>
                              <w:rPr>
                                <w:rFonts w:ascii="Arial" w:hAnsi="Arial" w:cs="Arial"/>
                                <w:lang w:val="en-US"/>
                              </w:rPr>
                              <w:t>its</w:t>
                            </w:r>
                            <w:r w:rsidRPr="00565D2F">
                              <w:rPr>
                                <w:rFonts w:ascii="Arial" w:hAnsi="Arial" w:cs="Arial"/>
                                <w:lang w:val="en-US"/>
                              </w:rPr>
                              <w:t xml:space="preserve"> role as a service provider, employer, and community leader. </w:t>
                            </w:r>
                            <w:r>
                              <w:rPr>
                                <w:rFonts w:ascii="Arial" w:hAnsi="Arial" w:cs="Arial"/>
                                <w:lang w:val="en-US"/>
                              </w:rPr>
                              <w:t xml:space="preserve">The Social Justice </w:t>
                            </w:r>
                            <w:proofErr w:type="spellStart"/>
                            <w:r>
                              <w:rPr>
                                <w:rFonts w:ascii="Arial" w:hAnsi="Arial" w:cs="Arial"/>
                                <w:lang w:val="en-US"/>
                              </w:rPr>
                              <w:t>Programme</w:t>
                            </w:r>
                            <w:proofErr w:type="spellEnd"/>
                            <w:r>
                              <w:rPr>
                                <w:rFonts w:ascii="Arial" w:hAnsi="Arial" w:cs="Arial"/>
                                <w:lang w:val="en-US"/>
                              </w:rPr>
                              <w:t xml:space="preserve"> 2021/22 is </w:t>
                            </w:r>
                            <w:r w:rsidRPr="00565D2F">
                              <w:rPr>
                                <w:rFonts w:ascii="Arial" w:hAnsi="Arial" w:cs="Arial"/>
                                <w:lang w:val="en-US"/>
                              </w:rPr>
                              <w:t xml:space="preserve">determined to promote equality both within our </w:t>
                            </w:r>
                            <w:proofErr w:type="spellStart"/>
                            <w:r w:rsidRPr="00565D2F">
                              <w:rPr>
                                <w:rFonts w:ascii="Arial" w:hAnsi="Arial" w:cs="Arial"/>
                                <w:lang w:val="en-US"/>
                              </w:rPr>
                              <w:t>organisation</w:t>
                            </w:r>
                            <w:proofErr w:type="spellEnd"/>
                            <w:r w:rsidRPr="00565D2F">
                              <w:rPr>
                                <w:rFonts w:ascii="Arial" w:hAnsi="Arial" w:cs="Arial"/>
                                <w:lang w:val="en-US"/>
                              </w:rPr>
                              <w:t xml:space="preserve"> as well as in our local community.</w:t>
                            </w:r>
                            <w:r>
                              <w:rPr>
                                <w:rFonts w:ascii="Arial" w:hAnsi="Arial" w:cs="Arial"/>
                                <w:lang w:val="en-US"/>
                              </w:rPr>
                              <w:t xml:space="preserve"> </w:t>
                            </w:r>
                            <w:r w:rsidRPr="00565D2F">
                              <w:rPr>
                                <w:rFonts w:ascii="Arial" w:hAnsi="Arial" w:cs="Arial"/>
                                <w:lang w:val="en-US"/>
                              </w:rPr>
                              <w:t xml:space="preserve">In my role as </w:t>
                            </w:r>
                            <w:r>
                              <w:rPr>
                                <w:rFonts w:ascii="Arial" w:hAnsi="Arial" w:cs="Arial"/>
                                <w:lang w:val="en-US"/>
                              </w:rPr>
                              <w:t xml:space="preserve">Lead </w:t>
                            </w:r>
                            <w:r w:rsidRPr="00565D2F">
                              <w:rPr>
                                <w:rFonts w:ascii="Arial" w:hAnsi="Arial" w:cs="Arial"/>
                                <w:lang w:val="en-US"/>
                              </w:rPr>
                              <w:t>Member for Social Justice and Equality,</w:t>
                            </w:r>
                            <w:r>
                              <w:rPr>
                                <w:rFonts w:ascii="Arial" w:hAnsi="Arial" w:cs="Arial"/>
                                <w:lang w:val="en-US"/>
                              </w:rPr>
                              <w:t xml:space="preserve"> it is my aim to raise our profile and develop a reputation for tackling inequality and injustice. </w:t>
                            </w:r>
                          </w:p>
                          <w:p w14:paraId="58707C4C" w14:textId="77777777" w:rsidR="00EC4D30" w:rsidRPr="00565D2F" w:rsidRDefault="00EC4D30" w:rsidP="00EC4D30">
                            <w:pPr>
                              <w:jc w:val="both"/>
                              <w:rPr>
                                <w:rFonts w:ascii="Arial" w:hAnsi="Arial" w:cs="Arial"/>
                                <w:lang w:val="en-US"/>
                              </w:rPr>
                            </w:pPr>
                            <w:r w:rsidRPr="00565D2F">
                              <w:rPr>
                                <w:rFonts w:ascii="Arial" w:hAnsi="Arial" w:cs="Arial"/>
                                <w:lang w:val="en-US"/>
                              </w:rPr>
                              <w:t xml:space="preserve"> </w:t>
                            </w:r>
                          </w:p>
                          <w:p w14:paraId="6E5D60F9" w14:textId="77777777" w:rsidR="00EC4D30" w:rsidRPr="008268D5" w:rsidRDefault="00EC4D30" w:rsidP="00EC4D30">
                            <w:pPr>
                              <w:jc w:val="both"/>
                              <w:rPr>
                                <w:rFonts w:ascii="Arial" w:hAnsi="Arial" w:cs="Arial"/>
                                <w:sz w:val="24"/>
                                <w:szCs w:val="24"/>
                                <w:lang w:val="en-US"/>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0EF7F47" id="Text Box 15" o:spid="_x0000_s1033" type="#_x0000_t202" style="position:absolute;margin-left:18.05pt;margin-top:7.3pt;width:239.05pt;height:165.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" filled="f" stroked="f" strokeweight=".5pt">
                <v:textbox>
                  <w:txbxContent>
                    <w:p w14:paraId="7291A4E9" w14:textId="77777777" w:rsidR="00EC4D30" w:rsidRDefault="00EC4D30" w:rsidP="00EC4D30">
                      <w:pPr>
                        <w:rPr>
                          <w:rFonts w:ascii="Arial" w:hAnsi="Arial" w:cs="Arial"/>
                          <w:lang w:val="en-US"/>
                        </w:rPr>
                      </w:pPr>
                      <w:r>
                        <w:rPr>
                          <w:rFonts w:ascii="Arial" w:hAnsi="Arial" w:cs="Arial"/>
                          <w:lang w:val="en-US"/>
                        </w:rPr>
                        <w:t xml:space="preserve">As a local authority, the Council has an </w:t>
                      </w:r>
                      <w:r w:rsidRPr="00565D2F">
                        <w:rPr>
                          <w:rFonts w:ascii="Arial" w:hAnsi="Arial" w:cs="Arial"/>
                          <w:lang w:val="en-US"/>
                        </w:rPr>
                        <w:t>incredibly important and unique position</w:t>
                      </w:r>
                      <w:r>
                        <w:rPr>
                          <w:rFonts w:ascii="Arial" w:hAnsi="Arial" w:cs="Arial"/>
                          <w:lang w:val="en-US"/>
                        </w:rPr>
                        <w:t xml:space="preserve"> to</w:t>
                      </w:r>
                      <w:r w:rsidRPr="00565D2F">
                        <w:rPr>
                          <w:rFonts w:ascii="Arial" w:hAnsi="Arial" w:cs="Arial"/>
                          <w:lang w:val="en-US"/>
                        </w:rPr>
                        <w:t xml:space="preserve"> spearhead equality through </w:t>
                      </w:r>
                      <w:r>
                        <w:rPr>
                          <w:rFonts w:ascii="Arial" w:hAnsi="Arial" w:cs="Arial"/>
                          <w:lang w:val="en-US"/>
                        </w:rPr>
                        <w:t>its</w:t>
                      </w:r>
                      <w:r w:rsidRPr="00565D2F">
                        <w:rPr>
                          <w:rFonts w:ascii="Arial" w:hAnsi="Arial" w:cs="Arial"/>
                          <w:lang w:val="en-US"/>
                        </w:rPr>
                        <w:t xml:space="preserve"> role as a service provider, employer, and community leader. </w:t>
                      </w:r>
                      <w:r>
                        <w:rPr>
                          <w:rFonts w:ascii="Arial" w:hAnsi="Arial" w:cs="Arial"/>
                          <w:lang w:val="en-US"/>
                        </w:rPr>
                        <w:t xml:space="preserve">The Social Justice </w:t>
                      </w:r>
                      <w:proofErr w:type="spellStart"/>
                      <w:r>
                        <w:rPr>
                          <w:rFonts w:ascii="Arial" w:hAnsi="Arial" w:cs="Arial"/>
                          <w:lang w:val="en-US"/>
                        </w:rPr>
                        <w:t>Programme</w:t>
                      </w:r>
                      <w:proofErr w:type="spellEnd"/>
                      <w:r>
                        <w:rPr>
                          <w:rFonts w:ascii="Arial" w:hAnsi="Arial" w:cs="Arial"/>
                          <w:lang w:val="en-US"/>
                        </w:rPr>
                        <w:t xml:space="preserve"> 2021/22 is </w:t>
                      </w:r>
                      <w:r w:rsidRPr="00565D2F">
                        <w:rPr>
                          <w:rFonts w:ascii="Arial" w:hAnsi="Arial" w:cs="Arial"/>
                          <w:lang w:val="en-US"/>
                        </w:rPr>
                        <w:t xml:space="preserve">determined to promote equality both within our </w:t>
                      </w:r>
                      <w:proofErr w:type="spellStart"/>
                      <w:r w:rsidRPr="00565D2F">
                        <w:rPr>
                          <w:rFonts w:ascii="Arial" w:hAnsi="Arial" w:cs="Arial"/>
                          <w:lang w:val="en-US"/>
                        </w:rPr>
                        <w:t>organisation</w:t>
                      </w:r>
                      <w:proofErr w:type="spellEnd"/>
                      <w:r w:rsidRPr="00565D2F">
                        <w:rPr>
                          <w:rFonts w:ascii="Arial" w:hAnsi="Arial" w:cs="Arial"/>
                          <w:lang w:val="en-US"/>
                        </w:rPr>
                        <w:t xml:space="preserve"> as well as in our local community.</w:t>
                      </w:r>
                      <w:r>
                        <w:rPr>
                          <w:rFonts w:ascii="Arial" w:hAnsi="Arial" w:cs="Arial"/>
                          <w:lang w:val="en-US"/>
                        </w:rPr>
                        <w:t xml:space="preserve"> </w:t>
                      </w:r>
                      <w:r w:rsidRPr="00565D2F">
                        <w:rPr>
                          <w:rFonts w:ascii="Arial" w:hAnsi="Arial" w:cs="Arial"/>
                          <w:lang w:val="en-US"/>
                        </w:rPr>
                        <w:t xml:space="preserve">In my role as </w:t>
                      </w:r>
                      <w:r>
                        <w:rPr>
                          <w:rFonts w:ascii="Arial" w:hAnsi="Arial" w:cs="Arial"/>
                          <w:lang w:val="en-US"/>
                        </w:rPr>
                        <w:t xml:space="preserve">Lead </w:t>
                      </w:r>
                      <w:r w:rsidRPr="00565D2F">
                        <w:rPr>
                          <w:rFonts w:ascii="Arial" w:hAnsi="Arial" w:cs="Arial"/>
                          <w:lang w:val="en-US"/>
                        </w:rPr>
                        <w:t>Member for Social Justice and Equality,</w:t>
                      </w:r>
                      <w:r>
                        <w:rPr>
                          <w:rFonts w:ascii="Arial" w:hAnsi="Arial" w:cs="Arial"/>
                          <w:lang w:val="en-US"/>
                        </w:rPr>
                        <w:t xml:space="preserve"> it is my aim to raise our profile and develop a reputation for tackling inequality and injustice. </w:t>
                      </w:r>
                    </w:p>
                    <w:p w14:paraId="58707C4C" w14:textId="77777777" w:rsidR="00EC4D30" w:rsidRPr="00565D2F" w:rsidRDefault="00EC4D30" w:rsidP="00EC4D30">
                      <w:pPr>
                        <w:jc w:val="both"/>
                        <w:rPr>
                          <w:rFonts w:ascii="Arial" w:hAnsi="Arial" w:cs="Arial"/>
                          <w:lang w:val="en-US"/>
                        </w:rPr>
                      </w:pPr>
                      <w:r w:rsidRPr="00565D2F">
                        <w:rPr>
                          <w:rFonts w:ascii="Arial" w:hAnsi="Arial" w:cs="Arial"/>
                          <w:lang w:val="en-US"/>
                        </w:rPr>
                        <w:t xml:space="preserve"> </w:t>
                      </w:r>
                    </w:p>
                    <w:p w14:paraId="6E5D60F9" w14:textId="77777777" w:rsidR="00EC4D30" w:rsidRPr="008268D5" w:rsidRDefault="00EC4D30" w:rsidP="00EC4D30">
                      <w:pPr>
                        <w:jc w:val="both"/>
                        <w:rPr>
                          <w:rFonts w:ascii="Arial" w:hAnsi="Arial" w:cs="Arial"/>
                          <w:sz w:val="24"/>
                          <w:szCs w:val="24"/>
                          <w:lang w:val="en-US"/>
                        </w:rPr>
                      </w:pPr>
                    </w:p>
                  </w:txbxContent>
                </v:textbox>
                <w10:wrap anchorx="margin"/>
              </v:shape>
            </w:pict>
          </mc:Fallback>
        </mc:AlternateContent>
      </w:r>
      <w:r w:rsidRPr="004C1CAA">
        <w:rPr>
          <w:b w:val="0"/>
          <w:noProof/>
          <w:color w:val="FF0000"/>
          <w:sz w:val="28"/>
          <w:szCs w:val="28"/>
        </w:rPr>
        <mc:AlternateContent>
          <mc:Choice Requires="wps">
            <w:drawing>
              <wp:anchor distT="0" distB="0" distL="114300" distR="114300" simplePos="0" relativeHeight="251684864" behindDoc="0" locked="0" layoutInCell="1" allowOverlap="1" wp14:anchorId="7DBB7080" wp14:editId="31D839F7">
                <wp:simplePos x="0" y="0"/>
                <wp:positionH relativeFrom="margin">
                  <wp:posOffset>209550</wp:posOffset>
                </wp:positionH>
                <wp:positionV relativeFrom="paragraph">
                  <wp:posOffset>2392045</wp:posOffset>
                </wp:positionV>
                <wp:extent cx="5911215" cy="9429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911215" cy="942975"/>
                        </a:xfrm>
                        <a:prstGeom prst="rect">
                          <a:avLst/>
                        </a:prstGeom>
                        <a:noFill/>
                        <a:ln w="6350">
                          <a:noFill/>
                        </a:ln>
                      </wps:spPr>
                      <wps:txbx>
                        <w:txbxContent>
                          <w:p w14:paraId="2A7800D6" w14:textId="77777777" w:rsidR="00EC4D30" w:rsidRDefault="00EC4D30" w:rsidP="00EC4D30">
                            <w:pPr>
                              <w:rPr>
                                <w:rFonts w:ascii="Arial" w:hAnsi="Arial" w:cs="Arial"/>
                                <w:lang w:val="en-US"/>
                              </w:rPr>
                            </w:pPr>
                            <w:r w:rsidRPr="00974C8C">
                              <w:rPr>
                                <w:rFonts w:ascii="Arial" w:hAnsi="Arial" w:cs="Arial"/>
                                <w:lang w:val="en-US"/>
                              </w:rPr>
                              <w:t xml:space="preserve">A strong commitment to equality does not only have a compelling moral argument, but it also makes good business sense. By considering the needs and aspirations of a diverse community, it ensures we deliver high quality and accessible services. </w:t>
                            </w:r>
                            <w:r>
                              <w:rPr>
                                <w:rFonts w:ascii="Arial" w:hAnsi="Arial" w:cs="Arial"/>
                                <w:lang w:val="en-US"/>
                              </w:rPr>
                              <w:t>I</w:t>
                            </w:r>
                            <w:r w:rsidRPr="00196553">
                              <w:rPr>
                                <w:rFonts w:ascii="Arial" w:hAnsi="Arial" w:cs="Arial"/>
                                <w:lang w:val="en-US"/>
                              </w:rPr>
                              <w:t>t will also ensure that those communities can enjoy increasingly fulfilling lives</w:t>
                            </w:r>
                            <w:r>
                              <w:rPr>
                                <w:rFonts w:ascii="Arial" w:hAnsi="Arial" w:cs="Arial"/>
                                <w:lang w:val="en-US"/>
                              </w:rPr>
                              <w:t xml:space="preserve">. </w:t>
                            </w:r>
                          </w:p>
                          <w:p w14:paraId="58C4E284" w14:textId="77777777" w:rsidR="00EC4D30" w:rsidRDefault="00EC4D30" w:rsidP="00EC4D30">
                            <w:pPr>
                              <w:jc w:val="both"/>
                              <w:rPr>
                                <w:rFonts w:ascii="Arial" w:hAnsi="Arial" w:cs="Arial"/>
                                <w:lang w:val="en-US"/>
                              </w:rPr>
                            </w:pPr>
                          </w:p>
                          <w:p w14:paraId="1432B474" w14:textId="77777777" w:rsidR="00EC4D30" w:rsidRPr="008268D5" w:rsidRDefault="00EC4D30" w:rsidP="00EC4D30">
                            <w:pPr>
                              <w:jc w:val="both"/>
                              <w:rPr>
                                <w:rFonts w:ascii="Arial" w:hAnsi="Arial" w:cs="Arial"/>
                                <w:sz w:val="24"/>
                                <w:szCs w:val="24"/>
                                <w:lang w:val="en-US"/>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DBB7080" id="Text Box 16" o:spid="_x0000_s1034" type="#_x0000_t202" style="position:absolute;margin-left:16.5pt;margin-top:188.35pt;width:465.45pt;height:74.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" filled="f" stroked="f" strokeweight=".5pt">
                <v:textbox>
                  <w:txbxContent>
                    <w:p w14:paraId="2A7800D6" w14:textId="77777777" w:rsidR="00EC4D30" w:rsidRDefault="00EC4D30" w:rsidP="00EC4D30">
                      <w:pPr>
                        <w:rPr>
                          <w:rFonts w:ascii="Arial" w:hAnsi="Arial" w:cs="Arial"/>
                          <w:lang w:val="en-US"/>
                        </w:rPr>
                      </w:pPr>
                      <w:r w:rsidRPr="00974C8C">
                        <w:rPr>
                          <w:rFonts w:ascii="Arial" w:hAnsi="Arial" w:cs="Arial"/>
                          <w:lang w:val="en-US"/>
                        </w:rPr>
                        <w:t xml:space="preserve">A strong commitment to equality does not only have a compelling moral argument, but it also makes good business sense. By considering the needs and aspirations of a diverse community, it ensures we deliver high quality and accessible services. </w:t>
                      </w:r>
                      <w:r>
                        <w:rPr>
                          <w:rFonts w:ascii="Arial" w:hAnsi="Arial" w:cs="Arial"/>
                          <w:lang w:val="en-US"/>
                        </w:rPr>
                        <w:t>I</w:t>
                      </w:r>
                      <w:r w:rsidRPr="00196553">
                        <w:rPr>
                          <w:rFonts w:ascii="Arial" w:hAnsi="Arial" w:cs="Arial"/>
                          <w:lang w:val="en-US"/>
                        </w:rPr>
                        <w:t>t will also ensure that those communities can enjoy increasingly fulfilling lives</w:t>
                      </w:r>
                      <w:r>
                        <w:rPr>
                          <w:rFonts w:ascii="Arial" w:hAnsi="Arial" w:cs="Arial"/>
                          <w:lang w:val="en-US"/>
                        </w:rPr>
                        <w:t xml:space="preserve">. </w:t>
                      </w:r>
                    </w:p>
                    <w:p w14:paraId="58C4E284" w14:textId="77777777" w:rsidR="00EC4D30" w:rsidRDefault="00EC4D30" w:rsidP="00EC4D30">
                      <w:pPr>
                        <w:jc w:val="both"/>
                        <w:rPr>
                          <w:rFonts w:ascii="Arial" w:hAnsi="Arial" w:cs="Arial"/>
                          <w:lang w:val="en-US"/>
                        </w:rPr>
                      </w:pPr>
                    </w:p>
                    <w:p w14:paraId="1432B474" w14:textId="77777777" w:rsidR="00EC4D30" w:rsidRPr="008268D5" w:rsidRDefault="00EC4D30" w:rsidP="00EC4D30">
                      <w:pPr>
                        <w:jc w:val="both"/>
                        <w:rPr>
                          <w:rFonts w:ascii="Arial" w:hAnsi="Arial" w:cs="Arial"/>
                          <w:sz w:val="24"/>
                          <w:szCs w:val="24"/>
                          <w:lang w:val="en-US"/>
                        </w:rPr>
                      </w:pPr>
                    </w:p>
                  </w:txbxContent>
                </v:textbox>
                <w10:wrap anchorx="margin"/>
              </v:shape>
            </w:pict>
          </mc:Fallback>
        </mc:AlternateContent>
      </w:r>
    </w:p>
    <w:p w14:paraId="0B386B59" w14:textId="77777777" w:rsidR="00EC4D30" w:rsidRDefault="00EC4D30" w:rsidP="00EC4D30">
      <w:pPr>
        <w:pStyle w:val="Heading2"/>
        <w:rPr>
          <w:rFonts w:asciiTheme="majorHAnsi" w:hAnsiTheme="majorHAnsi" w:cstheme="majorHAnsi"/>
          <w:sz w:val="22"/>
        </w:rPr>
      </w:pPr>
    </w:p>
    <w:p w14:paraId="0E7AF4E0" w14:textId="77777777" w:rsidR="00EC4D30" w:rsidRDefault="00EC4D30" w:rsidP="00EC4D30">
      <w:pPr>
        <w:pStyle w:val="Heading2"/>
        <w:rPr>
          <w:rFonts w:asciiTheme="majorHAnsi" w:hAnsiTheme="majorHAnsi" w:cstheme="majorHAnsi"/>
          <w:sz w:val="22"/>
        </w:rPr>
      </w:pPr>
    </w:p>
    <w:p w14:paraId="1E10EA0D" w14:textId="77777777" w:rsidR="00EC4D30" w:rsidRDefault="00EC4D30" w:rsidP="00EC4D30">
      <w:pPr>
        <w:pStyle w:val="Heading2"/>
        <w:rPr>
          <w:rFonts w:asciiTheme="majorHAnsi" w:hAnsiTheme="majorHAnsi" w:cstheme="majorHAnsi"/>
          <w:sz w:val="22"/>
        </w:rPr>
      </w:pPr>
    </w:p>
    <w:p w14:paraId="09EFC2CD" w14:textId="7F6490C6" w:rsidR="00EC4D30" w:rsidRPr="00974386" w:rsidRDefault="00EC4D30" w:rsidP="00EC4D30">
      <w:pPr>
        <w:pStyle w:val="Heading2"/>
        <w:rPr>
          <w:rFonts w:asciiTheme="majorHAnsi" w:hAnsiTheme="majorHAnsi" w:cstheme="majorHAnsi"/>
          <w:b w:val="0"/>
          <w:bCs w:val="0"/>
          <w:sz w:val="22"/>
        </w:rPr>
      </w:pPr>
      <w:r w:rsidRPr="00974386">
        <w:rPr>
          <w:rFonts w:asciiTheme="majorHAnsi" w:hAnsiTheme="majorHAnsi" w:cstheme="majorHAnsi"/>
          <w:b w:val="0"/>
          <w:bCs w:val="0"/>
          <w:sz w:val="22"/>
        </w:rPr>
        <w:t xml:space="preserve"> </w:t>
      </w:r>
    </w:p>
    <w:p w14:paraId="4E10F04A" w14:textId="77777777" w:rsidR="00EC4D30" w:rsidRDefault="00EC4D30" w:rsidP="00EC4D30">
      <w:pPr>
        <w:pStyle w:val="Heading2"/>
        <w:rPr>
          <w:rFonts w:asciiTheme="majorHAnsi" w:hAnsiTheme="majorHAnsi" w:cstheme="majorHAnsi"/>
          <w:sz w:val="22"/>
        </w:rPr>
      </w:pPr>
    </w:p>
    <w:p w14:paraId="7ADF1B19" w14:textId="77777777" w:rsidR="00EC4D30" w:rsidRDefault="00EC4D30" w:rsidP="00EC4D30">
      <w:pPr>
        <w:pStyle w:val="Heading2"/>
        <w:rPr>
          <w:rFonts w:asciiTheme="majorHAnsi" w:hAnsiTheme="majorHAnsi" w:cstheme="majorHAnsi"/>
          <w:sz w:val="22"/>
        </w:rPr>
      </w:pPr>
    </w:p>
    <w:p w14:paraId="5C1F9494" w14:textId="77777777" w:rsidR="00EC4D30" w:rsidRDefault="00EC4D30" w:rsidP="00EC4D30">
      <w:pPr>
        <w:pStyle w:val="Heading2"/>
        <w:rPr>
          <w:rFonts w:asciiTheme="majorHAnsi" w:hAnsiTheme="majorHAnsi" w:cstheme="majorHAnsi"/>
          <w:sz w:val="22"/>
        </w:rPr>
      </w:pPr>
    </w:p>
    <w:p w14:paraId="4293CD67" w14:textId="77777777" w:rsidR="00EC4D30" w:rsidRDefault="00EC4D30" w:rsidP="00EC4D30">
      <w:pPr>
        <w:pStyle w:val="Heading2"/>
        <w:rPr>
          <w:rFonts w:asciiTheme="majorHAnsi" w:hAnsiTheme="majorHAnsi" w:cstheme="majorHAnsi"/>
          <w:sz w:val="22"/>
        </w:rPr>
      </w:pPr>
    </w:p>
    <w:p w14:paraId="3B3BC7E1" w14:textId="77777777" w:rsidR="00EC4D30" w:rsidRDefault="00EC4D30" w:rsidP="00EC4D30">
      <w:pPr>
        <w:pStyle w:val="Heading2"/>
        <w:rPr>
          <w:rFonts w:asciiTheme="majorHAnsi" w:hAnsiTheme="majorHAnsi" w:cstheme="majorHAnsi"/>
          <w:sz w:val="22"/>
        </w:rPr>
      </w:pPr>
    </w:p>
    <w:p w14:paraId="7F6FC5F2" w14:textId="77777777" w:rsidR="00EC4D30" w:rsidRDefault="00EC4D30" w:rsidP="00EC4D30">
      <w:pPr>
        <w:pStyle w:val="Heading2"/>
        <w:rPr>
          <w:rFonts w:asciiTheme="majorHAnsi" w:hAnsiTheme="majorHAnsi" w:cstheme="majorHAnsi"/>
          <w:sz w:val="22"/>
        </w:rPr>
      </w:pPr>
      <w:r w:rsidRPr="004C1CAA">
        <w:rPr>
          <w:b w:val="0"/>
          <w:noProof/>
          <w:color w:val="FF0000"/>
          <w:sz w:val="28"/>
          <w:szCs w:val="28"/>
        </w:rPr>
        <mc:AlternateContent>
          <mc:Choice Requires="wps">
            <w:drawing>
              <wp:anchor distT="45720" distB="45720" distL="114300" distR="114300" simplePos="0" relativeHeight="251658240" behindDoc="0" locked="0" layoutInCell="1" allowOverlap="1" wp14:anchorId="686A5B69" wp14:editId="4F34853B">
                <wp:simplePos x="0" y="0"/>
                <wp:positionH relativeFrom="margin">
                  <wp:posOffset>299720</wp:posOffset>
                </wp:positionH>
                <wp:positionV relativeFrom="paragraph">
                  <wp:posOffset>6350</wp:posOffset>
                </wp:positionV>
                <wp:extent cx="5773420" cy="1043940"/>
                <wp:effectExtent l="0" t="0" r="0" b="3810"/>
                <wp:wrapNone/>
                <wp:docPr id="14347" name="Text Box 14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1043940"/>
                        </a:xfrm>
                        <a:prstGeom prst="roundRect">
                          <a:avLst>
                            <a:gd name="adj" fmla="val 5794"/>
                          </a:avLst>
                        </a:prstGeom>
                        <a:solidFill>
                          <a:schemeClr val="accent5">
                            <a:lumMod val="75000"/>
                          </a:schemeClr>
                        </a:solidFill>
                        <a:ln w="9525">
                          <a:noFill/>
                          <a:miter lim="800000"/>
                          <a:headEnd/>
                          <a:tailEnd/>
                        </a:ln>
                        <a:effectLst/>
                      </wps:spPr>
                      <wps:txbx>
                        <w:txbxContent>
                          <w:p w14:paraId="02CF54FB" w14:textId="77777777" w:rsidR="00EC4D30" w:rsidRPr="00D33CDE" w:rsidRDefault="00EC4D30" w:rsidP="00EC4D30">
                            <w:pPr>
                              <w:spacing w:after="0"/>
                              <w:ind w:left="284" w:right="284"/>
                              <w:jc w:val="center"/>
                              <w:rPr>
                                <w:rFonts w:ascii="Arial" w:hAnsi="Arial" w:cs="Arial"/>
                                <w:color w:val="FFFFFF" w:themeColor="background1"/>
                                <w:sz w:val="28"/>
                                <w:szCs w:val="32"/>
                                <w:lang w:val="en-US"/>
                              </w:rPr>
                            </w:pPr>
                            <w:r w:rsidRPr="00D33CDE">
                              <w:rPr>
                                <w:rFonts w:ascii="Arial" w:hAnsi="Arial" w:cs="Arial"/>
                                <w:color w:val="FFFFFF" w:themeColor="background1"/>
                                <w:sz w:val="28"/>
                                <w:szCs w:val="32"/>
                                <w:lang w:val="en-US"/>
                              </w:rPr>
                              <w:t>“It is vital that we place accessibility in the heart of everything that we do to ensure that South Ribble works for everyone and that everyone can fulfill their potential”.</w:t>
                            </w:r>
                          </w:p>
                        </w:txbxContent>
                      </wps:txbx>
                      <wps:bodyPr rot="0" vert="horz" wrap="square" anchor="ctr" anchorCtr="0"/>
                    </wps:wsp>
                  </a:graphicData>
                </a:graphic>
                <wp14:sizeRelH relativeFrom="margin">
                  <wp14:pctWidth>0</wp14:pctWidth>
                </wp14:sizeRelH>
                <wp14:sizeRelV relativeFrom="margin">
                  <wp14:pctHeight>0</wp14:pctHeight>
                </wp14:sizeRelV>
              </wp:anchor>
            </w:drawing>
          </mc:Choice>
          <mc:Fallback>
            <w:pict>
              <v:roundrect w14:anchorId="686A5B69" id="Text Box 14347" o:spid="_x0000_s1035" style="position:absolute;margin-left:23.6pt;margin-top:.5pt;width:454.6pt;height:82.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" fillcolor="#2e74b5 [2408]" stroked="f">
                <v:stroke joinstyle="miter"/>
                <v:textbox>
                  <w:txbxContent>
                    <w:p w14:paraId="02CF54FB" w14:textId="77777777" w:rsidR="00EC4D30" w:rsidRPr="00D33CDE" w:rsidRDefault="00EC4D30" w:rsidP="00EC4D30">
                      <w:pPr>
                        <w:spacing w:after="0"/>
                        <w:ind w:left="284" w:right="284"/>
                        <w:jc w:val="center"/>
                        <w:rPr>
                          <w:rFonts w:ascii="Arial" w:hAnsi="Arial" w:cs="Arial"/>
                          <w:color w:val="FFFFFF" w:themeColor="background1"/>
                          <w:sz w:val="28"/>
                          <w:szCs w:val="32"/>
                          <w:lang w:val="en-US"/>
                        </w:rPr>
                      </w:pPr>
                      <w:r w:rsidRPr="00D33CDE">
                        <w:rPr>
                          <w:rFonts w:ascii="Arial" w:hAnsi="Arial" w:cs="Arial"/>
                          <w:color w:val="FFFFFF" w:themeColor="background1"/>
                          <w:sz w:val="28"/>
                          <w:szCs w:val="32"/>
                          <w:lang w:val="en-US"/>
                        </w:rPr>
                        <w:t>“It is vital that we place accessibility in the heart of everything that we do to ensure that South Ribble works for everyone and that everyone can fulfill their potential”.</w:t>
                      </w:r>
                    </w:p>
                  </w:txbxContent>
                </v:textbox>
                <w10:wrap anchorx="margin"/>
              </v:roundrect>
            </w:pict>
          </mc:Fallback>
        </mc:AlternateContent>
      </w:r>
    </w:p>
    <w:p w14:paraId="7E09D27E" w14:textId="77777777" w:rsidR="00EC4D30" w:rsidRDefault="00EC4D30" w:rsidP="00EC4D30">
      <w:pPr>
        <w:pStyle w:val="Heading2"/>
        <w:rPr>
          <w:rFonts w:asciiTheme="majorHAnsi" w:hAnsiTheme="majorHAnsi" w:cstheme="majorHAnsi"/>
          <w:sz w:val="22"/>
        </w:rPr>
      </w:pPr>
    </w:p>
    <w:p w14:paraId="59DD1618" w14:textId="77777777" w:rsidR="00EC4D30" w:rsidRDefault="00EC4D30" w:rsidP="00EC4D30">
      <w:pPr>
        <w:pStyle w:val="Heading2"/>
        <w:rPr>
          <w:rFonts w:asciiTheme="majorHAnsi" w:hAnsiTheme="majorHAnsi" w:cstheme="majorHAnsi"/>
          <w:sz w:val="22"/>
        </w:rPr>
      </w:pPr>
    </w:p>
    <w:p w14:paraId="172BBDF6" w14:textId="77777777" w:rsidR="00EC4D30" w:rsidRDefault="00EC4D30" w:rsidP="00EC4D30">
      <w:pPr>
        <w:pStyle w:val="Heading2"/>
        <w:rPr>
          <w:rFonts w:asciiTheme="majorHAnsi" w:hAnsiTheme="majorHAnsi" w:cstheme="majorHAnsi"/>
          <w:sz w:val="22"/>
        </w:rPr>
      </w:pPr>
    </w:p>
    <w:p w14:paraId="221ED053" w14:textId="74DA6EB1" w:rsidR="00346675" w:rsidRDefault="002B2117" w:rsidP="00EC4D30">
      <w:pPr>
        <w:pStyle w:val="Heading2"/>
        <w:rPr>
          <w:rFonts w:asciiTheme="majorHAnsi" w:hAnsiTheme="majorHAnsi" w:cstheme="majorHAnsi"/>
          <w:sz w:val="22"/>
        </w:rPr>
      </w:pPr>
      <w:r w:rsidRPr="004C1CAA">
        <w:rPr>
          <w:b w:val="0"/>
          <w:noProof/>
          <w:color w:val="FF0000"/>
          <w:sz w:val="28"/>
          <w:szCs w:val="28"/>
        </w:rPr>
        <w:lastRenderedPageBreak/>
        <mc:AlternateContent>
          <mc:Choice Requires="wps">
            <w:drawing>
              <wp:anchor distT="0" distB="0" distL="114300" distR="114300" simplePos="0" relativeHeight="251705344" behindDoc="0" locked="0" layoutInCell="1" allowOverlap="1" wp14:anchorId="4F1EF582" wp14:editId="0339D951">
                <wp:simplePos x="0" y="0"/>
                <wp:positionH relativeFrom="margin">
                  <wp:posOffset>129396</wp:posOffset>
                </wp:positionH>
                <wp:positionV relativeFrom="paragraph">
                  <wp:posOffset>1</wp:posOffset>
                </wp:positionV>
                <wp:extent cx="3321170" cy="3700732"/>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321170" cy="3700732"/>
                        </a:xfrm>
                        <a:prstGeom prst="rect">
                          <a:avLst/>
                        </a:prstGeom>
                        <a:noFill/>
                        <a:ln w="6350">
                          <a:noFill/>
                        </a:ln>
                      </wps:spPr>
                      <wps:txbx>
                        <w:txbxContent>
                          <w:p w14:paraId="0F24EF9A" w14:textId="5CEB9B56" w:rsidR="00346675" w:rsidRPr="004059C4" w:rsidRDefault="00346675" w:rsidP="00346675">
                            <w:pPr>
                              <w:rPr>
                                <w:rFonts w:ascii="Arial" w:hAnsi="Arial" w:cs="Arial"/>
                                <w:b/>
                                <w:bCs/>
                                <w:sz w:val="28"/>
                                <w:szCs w:val="28"/>
                                <w:lang w:val="en-US"/>
                              </w:rPr>
                            </w:pPr>
                            <w:r w:rsidRPr="004059C4">
                              <w:rPr>
                                <w:rFonts w:ascii="Arial" w:hAnsi="Arial" w:cs="Arial"/>
                                <w:b/>
                                <w:bCs/>
                                <w:sz w:val="28"/>
                                <w:szCs w:val="28"/>
                                <w:lang w:val="en-US"/>
                              </w:rPr>
                              <w:t>Background and Context</w:t>
                            </w:r>
                          </w:p>
                          <w:p w14:paraId="5BC32735" w14:textId="1670A952" w:rsidR="00753FD8" w:rsidRDefault="00753FD8" w:rsidP="00346675">
                            <w:pPr>
                              <w:rPr>
                                <w:rFonts w:ascii="Arial" w:hAnsi="Arial" w:cs="Arial"/>
                                <w:lang w:val="en-US"/>
                              </w:rPr>
                            </w:pPr>
                            <w:r>
                              <w:rPr>
                                <w:rFonts w:ascii="Arial" w:hAnsi="Arial" w:cs="Arial"/>
                                <w:lang w:val="en-US"/>
                              </w:rPr>
                              <w:t>I</w:t>
                            </w:r>
                            <w:r w:rsidRPr="008671B9">
                              <w:rPr>
                                <w:rFonts w:ascii="Arial" w:hAnsi="Arial" w:cs="Arial"/>
                                <w:lang w:val="en-US"/>
                              </w:rPr>
                              <w:t>n February 2021, the Cabinet Member for Communities, Social Justice and Wealth Building along with the Lead Member for Social Justice and Equality set a commitment to work proactively to further social justice within South Ribble</w:t>
                            </w:r>
                            <w:r w:rsidR="00DB121D">
                              <w:rPr>
                                <w:rFonts w:ascii="Arial" w:hAnsi="Arial" w:cs="Arial"/>
                                <w:lang w:val="en-US"/>
                              </w:rPr>
                              <w:t xml:space="preserve">. </w:t>
                            </w:r>
                          </w:p>
                          <w:p w14:paraId="284215C7" w14:textId="0B8FA507" w:rsidR="00DB121D" w:rsidRDefault="00DB121D" w:rsidP="00DB121D">
                            <w:pPr>
                              <w:rPr>
                                <w:rFonts w:ascii="Arial" w:hAnsi="Arial" w:cs="Arial"/>
                                <w:lang w:val="en-US"/>
                              </w:rPr>
                            </w:pPr>
                            <w:r>
                              <w:rPr>
                                <w:rFonts w:ascii="Arial" w:hAnsi="Arial" w:cs="Arial"/>
                                <w:lang w:val="en-US"/>
                              </w:rPr>
                              <w:t xml:space="preserve">This evolved into the creation of the Social Justice </w:t>
                            </w:r>
                            <w:proofErr w:type="spellStart"/>
                            <w:r>
                              <w:rPr>
                                <w:rFonts w:ascii="Arial" w:hAnsi="Arial" w:cs="Arial"/>
                                <w:lang w:val="en-US"/>
                              </w:rPr>
                              <w:t>Programme</w:t>
                            </w:r>
                            <w:proofErr w:type="spellEnd"/>
                            <w:r>
                              <w:rPr>
                                <w:rFonts w:ascii="Arial" w:hAnsi="Arial" w:cs="Arial"/>
                                <w:lang w:val="en-US"/>
                              </w:rPr>
                              <w:t xml:space="preserve">, which establishes a set of priorities and actions what we will be delivering in order to improve outcomes in our communities and foster a fairer society within South Ribble.  </w:t>
                            </w:r>
                          </w:p>
                          <w:p w14:paraId="20BAA5EE" w14:textId="657DFA69" w:rsidR="00562016" w:rsidRPr="00565D2F" w:rsidRDefault="00562016" w:rsidP="00DB121D">
                            <w:pPr>
                              <w:rPr>
                                <w:rFonts w:ascii="Arial" w:hAnsi="Arial" w:cs="Arial"/>
                                <w:lang w:val="en-US"/>
                              </w:rPr>
                            </w:pPr>
                            <w:r>
                              <w:rPr>
                                <w:rFonts w:ascii="Arial" w:hAnsi="Arial" w:cs="Arial"/>
                                <w:lang w:val="en-US"/>
                              </w:rPr>
                              <w:t xml:space="preserve">The </w:t>
                            </w:r>
                            <w:proofErr w:type="spellStart"/>
                            <w:r>
                              <w:rPr>
                                <w:rFonts w:ascii="Arial" w:hAnsi="Arial" w:cs="Arial"/>
                                <w:lang w:val="en-US"/>
                              </w:rPr>
                              <w:t>programme</w:t>
                            </w:r>
                            <w:proofErr w:type="spellEnd"/>
                            <w:r>
                              <w:rPr>
                                <w:rFonts w:ascii="Arial" w:hAnsi="Arial" w:cs="Arial"/>
                                <w:lang w:val="en-US"/>
                              </w:rPr>
                              <w:t xml:space="preserve"> exists within a context of </w:t>
                            </w:r>
                            <w:proofErr w:type="gramStart"/>
                            <w:r>
                              <w:rPr>
                                <w:rFonts w:ascii="Arial" w:hAnsi="Arial" w:cs="Arial"/>
                                <w:lang w:val="en-US"/>
                              </w:rPr>
                              <w:t>ever changing</w:t>
                            </w:r>
                            <w:proofErr w:type="gramEnd"/>
                            <w:r>
                              <w:rPr>
                                <w:rFonts w:ascii="Arial" w:hAnsi="Arial" w:cs="Arial"/>
                                <w:lang w:val="en-US"/>
                              </w:rPr>
                              <w:t xml:space="preserve"> communities, who have a diverse set of needs. These unique needs must be accounted for if we are to continue to deliver effective and high-quality services and support residents to live happy and healthy lives.</w:t>
                            </w:r>
                          </w:p>
                          <w:p w14:paraId="7B1C669B" w14:textId="50FF3181" w:rsidR="00DB121D" w:rsidRDefault="00DB121D" w:rsidP="00346675">
                            <w:pPr>
                              <w:rPr>
                                <w:rFonts w:ascii="Arial" w:hAnsi="Arial" w:cs="Arial"/>
                                <w:lang w:val="en-US"/>
                              </w:rPr>
                            </w:pPr>
                          </w:p>
                          <w:p w14:paraId="405A6D2D" w14:textId="77777777" w:rsidR="00753FD8" w:rsidRDefault="00753FD8" w:rsidP="00346675">
                            <w:pPr>
                              <w:rPr>
                                <w:rFonts w:ascii="Arial" w:hAnsi="Arial" w:cs="Arial"/>
                                <w:lang w:val="en-US"/>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EF582" id="Text Box 31" o:spid="_x0000_s1036" type="#_x0000_t202" style="position:absolute;margin-left:10.2pt;margin-top:0;width:261.5pt;height:291.4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" filled="f" stroked="f" strokeweight=".5pt">
                <v:textbox>
                  <w:txbxContent>
                    <w:p w14:paraId="0F24EF9A" w14:textId="5CEB9B56" w:rsidR="00346675" w:rsidRPr="004059C4" w:rsidRDefault="00346675" w:rsidP="00346675">
                      <w:pPr>
                        <w:rPr>
                          <w:rFonts w:ascii="Arial" w:hAnsi="Arial" w:cs="Arial"/>
                          <w:b/>
                          <w:bCs/>
                          <w:sz w:val="28"/>
                          <w:szCs w:val="28"/>
                          <w:lang w:val="en-US"/>
                        </w:rPr>
                      </w:pPr>
                      <w:r w:rsidRPr="004059C4">
                        <w:rPr>
                          <w:rFonts w:ascii="Arial" w:hAnsi="Arial" w:cs="Arial"/>
                          <w:b/>
                          <w:bCs/>
                          <w:sz w:val="28"/>
                          <w:szCs w:val="28"/>
                          <w:lang w:val="en-US"/>
                        </w:rPr>
                        <w:t>Background and Context</w:t>
                      </w:r>
                    </w:p>
                    <w:p w14:paraId="5BC32735" w14:textId="1670A952" w:rsidR="00753FD8" w:rsidRDefault="00753FD8" w:rsidP="00346675">
                      <w:pPr>
                        <w:rPr>
                          <w:rFonts w:ascii="Arial" w:hAnsi="Arial" w:cs="Arial"/>
                          <w:lang w:val="en-US"/>
                        </w:rPr>
                      </w:pPr>
                      <w:r>
                        <w:rPr>
                          <w:rFonts w:ascii="Arial" w:hAnsi="Arial" w:cs="Arial"/>
                          <w:lang w:val="en-US"/>
                        </w:rPr>
                        <w:t>I</w:t>
                      </w:r>
                      <w:r w:rsidRPr="008671B9">
                        <w:rPr>
                          <w:rFonts w:ascii="Arial" w:hAnsi="Arial" w:cs="Arial"/>
                          <w:lang w:val="en-US"/>
                        </w:rPr>
                        <w:t>n February 2021, the Cabinet Member for Communities, Social Justice and Wealth Building along with the Lead Member for Social Justice and Equality set a commitment to work proactively to further social justice within South Ribble</w:t>
                      </w:r>
                      <w:r w:rsidR="00DB121D">
                        <w:rPr>
                          <w:rFonts w:ascii="Arial" w:hAnsi="Arial" w:cs="Arial"/>
                          <w:lang w:val="en-US"/>
                        </w:rPr>
                        <w:t xml:space="preserve">. </w:t>
                      </w:r>
                    </w:p>
                    <w:p w14:paraId="284215C7" w14:textId="0B8FA507" w:rsidR="00DB121D" w:rsidRDefault="00DB121D" w:rsidP="00DB121D">
                      <w:pPr>
                        <w:rPr>
                          <w:rFonts w:ascii="Arial" w:hAnsi="Arial" w:cs="Arial"/>
                          <w:lang w:val="en-US"/>
                        </w:rPr>
                      </w:pPr>
                      <w:r>
                        <w:rPr>
                          <w:rFonts w:ascii="Arial" w:hAnsi="Arial" w:cs="Arial"/>
                          <w:lang w:val="en-US"/>
                        </w:rPr>
                        <w:t xml:space="preserve">This evolved into the creation of the Social Justice </w:t>
                      </w:r>
                      <w:proofErr w:type="spellStart"/>
                      <w:r>
                        <w:rPr>
                          <w:rFonts w:ascii="Arial" w:hAnsi="Arial" w:cs="Arial"/>
                          <w:lang w:val="en-US"/>
                        </w:rPr>
                        <w:t>Programme</w:t>
                      </w:r>
                      <w:proofErr w:type="spellEnd"/>
                      <w:r>
                        <w:rPr>
                          <w:rFonts w:ascii="Arial" w:hAnsi="Arial" w:cs="Arial"/>
                          <w:lang w:val="en-US"/>
                        </w:rPr>
                        <w:t xml:space="preserve">, which establishes a set of priorities and actions what we will be delivering in order to improve outcomes in our communities and foster a fairer society within South Ribble.  </w:t>
                      </w:r>
                    </w:p>
                    <w:p w14:paraId="20BAA5EE" w14:textId="657DFA69" w:rsidR="00562016" w:rsidRPr="00565D2F" w:rsidRDefault="00562016" w:rsidP="00DB121D">
                      <w:pPr>
                        <w:rPr>
                          <w:rFonts w:ascii="Arial" w:hAnsi="Arial" w:cs="Arial"/>
                          <w:lang w:val="en-US"/>
                        </w:rPr>
                      </w:pPr>
                      <w:r>
                        <w:rPr>
                          <w:rFonts w:ascii="Arial" w:hAnsi="Arial" w:cs="Arial"/>
                          <w:lang w:val="en-US"/>
                        </w:rPr>
                        <w:t xml:space="preserve">The </w:t>
                      </w:r>
                      <w:proofErr w:type="spellStart"/>
                      <w:r>
                        <w:rPr>
                          <w:rFonts w:ascii="Arial" w:hAnsi="Arial" w:cs="Arial"/>
                          <w:lang w:val="en-US"/>
                        </w:rPr>
                        <w:t>programme</w:t>
                      </w:r>
                      <w:proofErr w:type="spellEnd"/>
                      <w:r>
                        <w:rPr>
                          <w:rFonts w:ascii="Arial" w:hAnsi="Arial" w:cs="Arial"/>
                          <w:lang w:val="en-US"/>
                        </w:rPr>
                        <w:t xml:space="preserve"> exists within a context of </w:t>
                      </w:r>
                      <w:proofErr w:type="gramStart"/>
                      <w:r>
                        <w:rPr>
                          <w:rFonts w:ascii="Arial" w:hAnsi="Arial" w:cs="Arial"/>
                          <w:lang w:val="en-US"/>
                        </w:rPr>
                        <w:t>ever changing</w:t>
                      </w:r>
                      <w:proofErr w:type="gramEnd"/>
                      <w:r>
                        <w:rPr>
                          <w:rFonts w:ascii="Arial" w:hAnsi="Arial" w:cs="Arial"/>
                          <w:lang w:val="en-US"/>
                        </w:rPr>
                        <w:t xml:space="preserve"> communities, who have a diverse set of needs. These unique needs must be accounted for if we are to continue to deliver effective and high-quality services and support residents to live happy and healthy lives.</w:t>
                      </w:r>
                    </w:p>
                    <w:p w14:paraId="7B1C669B" w14:textId="50FF3181" w:rsidR="00DB121D" w:rsidRDefault="00DB121D" w:rsidP="00346675">
                      <w:pPr>
                        <w:rPr>
                          <w:rFonts w:ascii="Arial" w:hAnsi="Arial" w:cs="Arial"/>
                          <w:lang w:val="en-US"/>
                        </w:rPr>
                      </w:pPr>
                    </w:p>
                    <w:p w14:paraId="405A6D2D" w14:textId="77777777" w:rsidR="00753FD8" w:rsidRDefault="00753FD8" w:rsidP="00346675">
                      <w:pPr>
                        <w:rPr>
                          <w:rFonts w:ascii="Arial" w:hAnsi="Arial" w:cs="Arial"/>
                          <w:lang w:val="en-US"/>
                        </w:rPr>
                      </w:pPr>
                    </w:p>
                  </w:txbxContent>
                </v:textbox>
                <w10:wrap anchorx="margin"/>
              </v:shape>
            </w:pict>
          </mc:Fallback>
        </mc:AlternateContent>
      </w:r>
      <w:r w:rsidR="001A3BD7">
        <w:rPr>
          <w:rFonts w:asciiTheme="majorHAnsi" w:hAnsiTheme="majorHAnsi" w:cstheme="majorHAnsi"/>
          <w:noProof/>
          <w:sz w:val="22"/>
        </w:rPr>
        <w:drawing>
          <wp:anchor distT="0" distB="0" distL="114300" distR="114300" simplePos="0" relativeHeight="251751424" behindDoc="0" locked="0" layoutInCell="1" allowOverlap="1" wp14:anchorId="1D220471" wp14:editId="684D52AE">
            <wp:simplePos x="0" y="0"/>
            <wp:positionH relativeFrom="column">
              <wp:posOffset>3632835</wp:posOffset>
            </wp:positionH>
            <wp:positionV relativeFrom="paragraph">
              <wp:posOffset>127000</wp:posOffset>
            </wp:positionV>
            <wp:extent cx="2209800" cy="1637030"/>
            <wp:effectExtent l="57150" t="57150" r="57150" b="58420"/>
            <wp:wrapNone/>
            <wp:docPr id="1700962151" name="Picture 170096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962151" name="01_Longton_Brickcroft.jpg"/>
                    <pic:cNvPicPr/>
                  </pic:nvPicPr>
                  <pic:blipFill rotWithShape="1">
                    <a:blip r:embed="rId10" cstate="print">
                      <a:extLst>
                        <a:ext uri="{28A0092B-C50C-407E-A947-70E740481C1C}">
                          <a14:useLocalDpi xmlns:a14="http://schemas.microsoft.com/office/drawing/2010/main" val="0"/>
                        </a:ext>
                      </a:extLst>
                    </a:blip>
                    <a:srcRect l="7569"/>
                    <a:stretch/>
                  </pic:blipFill>
                  <pic:spPr bwMode="auto">
                    <a:xfrm>
                      <a:off x="0" y="0"/>
                      <a:ext cx="2209800" cy="1637030"/>
                    </a:xfrm>
                    <a:prstGeom prst="rect">
                      <a:avLst/>
                    </a:prstGeom>
                    <a:ln w="57150" cap="flat" cmpd="sng" algn="ctr">
                      <a:solidFill>
                        <a:srgbClr val="5B9BD5">
                          <a:lumMod val="75000"/>
                        </a:srgbClr>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anchor>
        </w:drawing>
      </w:r>
      <w:r w:rsidR="004059C4" w:rsidRPr="004C1CAA">
        <w:rPr>
          <w:b w:val="0"/>
          <w:noProof/>
          <w:color w:val="FF0000"/>
          <w:sz w:val="28"/>
          <w:szCs w:val="28"/>
        </w:rPr>
        <mc:AlternateContent>
          <mc:Choice Requires="wps">
            <w:drawing>
              <wp:anchor distT="0" distB="0" distL="114300" distR="114300" simplePos="0" relativeHeight="251703296" behindDoc="0" locked="0" layoutInCell="1" allowOverlap="1" wp14:anchorId="77522BCD" wp14:editId="4FFC645C">
                <wp:simplePos x="0" y="0"/>
                <wp:positionH relativeFrom="margin">
                  <wp:posOffset>148590</wp:posOffset>
                </wp:positionH>
                <wp:positionV relativeFrom="paragraph">
                  <wp:posOffset>-568325</wp:posOffset>
                </wp:positionV>
                <wp:extent cx="2647950" cy="467832"/>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647950" cy="467832"/>
                        </a:xfrm>
                        <a:prstGeom prst="rect">
                          <a:avLst/>
                        </a:prstGeom>
                        <a:noFill/>
                        <a:ln w="6350">
                          <a:noFill/>
                        </a:ln>
                      </wps:spPr>
                      <wps:txbx>
                        <w:txbxContent>
                          <w:p w14:paraId="395087B6" w14:textId="00AB1933" w:rsidR="00346675" w:rsidRPr="009F0538" w:rsidRDefault="00346675" w:rsidP="00346675">
                            <w:pPr>
                              <w:rPr>
                                <w:b/>
                                <w:color w:val="595959" w:themeColor="text1" w:themeTint="A6"/>
                                <w:sz w:val="52"/>
                                <w:szCs w:val="32"/>
                                <w:lang w:val="en-US"/>
                              </w:rPr>
                            </w:pPr>
                            <w:r w:rsidRPr="009F0538">
                              <w:rPr>
                                <w:rFonts w:ascii="Arial" w:hAnsi="Arial" w:cs="Arial"/>
                                <w:b/>
                                <w:color w:val="595959" w:themeColor="text1" w:themeTint="A6"/>
                                <w:sz w:val="48"/>
                                <w:szCs w:val="32"/>
                                <w:lang w:val="en-US"/>
                              </w:rPr>
                              <w:t xml:space="preserve">Our </w:t>
                            </w:r>
                            <w:r w:rsidR="004059C4">
                              <w:rPr>
                                <w:rFonts w:ascii="Arial" w:hAnsi="Arial" w:cs="Arial"/>
                                <w:b/>
                                <w:color w:val="595959" w:themeColor="text1" w:themeTint="A6"/>
                                <w:sz w:val="48"/>
                                <w:szCs w:val="32"/>
                                <w:lang w:val="en-US"/>
                              </w:rPr>
                              <w:t>Strategy</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7522BCD" id="Text Box 30" o:spid="_x0000_s1037" type="#_x0000_t202" style="position:absolute;margin-left:11.7pt;margin-top:-44.75pt;width:208.5pt;height:36.8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" filled="f" stroked="f" strokeweight=".5pt">
                <v:textbox>
                  <w:txbxContent>
                    <w:p w14:paraId="395087B6" w14:textId="00AB1933" w:rsidR="00346675" w:rsidRPr="009F0538" w:rsidRDefault="00346675" w:rsidP="00346675">
                      <w:pPr>
                        <w:rPr>
                          <w:b/>
                          <w:color w:val="595959" w:themeColor="text1" w:themeTint="A6"/>
                          <w:sz w:val="52"/>
                          <w:szCs w:val="32"/>
                          <w:lang w:val="en-US"/>
                        </w:rPr>
                      </w:pPr>
                      <w:r w:rsidRPr="009F0538">
                        <w:rPr>
                          <w:rFonts w:ascii="Arial" w:hAnsi="Arial" w:cs="Arial"/>
                          <w:b/>
                          <w:color w:val="595959" w:themeColor="text1" w:themeTint="A6"/>
                          <w:sz w:val="48"/>
                          <w:szCs w:val="32"/>
                          <w:lang w:val="en-US"/>
                        </w:rPr>
                        <w:t xml:space="preserve">Our </w:t>
                      </w:r>
                      <w:r w:rsidR="004059C4">
                        <w:rPr>
                          <w:rFonts w:ascii="Arial" w:hAnsi="Arial" w:cs="Arial"/>
                          <w:b/>
                          <w:color w:val="595959" w:themeColor="text1" w:themeTint="A6"/>
                          <w:sz w:val="48"/>
                          <w:szCs w:val="32"/>
                          <w:lang w:val="en-US"/>
                        </w:rPr>
                        <w:t>Strategy</w:t>
                      </w:r>
                    </w:p>
                  </w:txbxContent>
                </v:textbox>
                <w10:wrap anchorx="margin"/>
              </v:shape>
            </w:pict>
          </mc:Fallback>
        </mc:AlternateContent>
      </w:r>
      <w:r w:rsidR="00346675" w:rsidRPr="004C1CAA">
        <w:rPr>
          <w:b w:val="0"/>
          <w:noProof/>
          <w:color w:val="FF0000"/>
          <w:sz w:val="28"/>
          <w:szCs w:val="28"/>
        </w:rPr>
        <mc:AlternateContent>
          <mc:Choice Requires="wps">
            <w:drawing>
              <wp:anchor distT="0" distB="0" distL="114300" distR="114300" simplePos="0" relativeHeight="251701248" behindDoc="0" locked="0" layoutInCell="1" allowOverlap="1" wp14:anchorId="16619C7A" wp14:editId="7AFB2C63">
                <wp:simplePos x="0" y="0"/>
                <wp:positionH relativeFrom="page">
                  <wp:posOffset>7326589</wp:posOffset>
                </wp:positionH>
                <wp:positionV relativeFrom="paragraph">
                  <wp:posOffset>-917897</wp:posOffset>
                </wp:positionV>
                <wp:extent cx="215900" cy="10673862"/>
                <wp:effectExtent l="0" t="0" r="0" b="0"/>
                <wp:wrapNone/>
                <wp:docPr id="29" name="Rectangle 29"/>
                <wp:cNvGraphicFramePr/>
                <a:graphic xmlns:a="http://schemas.openxmlformats.org/drawingml/2006/main">
                  <a:graphicData uri="http://schemas.microsoft.com/office/word/2010/wordprocessingShape">
                    <wps:wsp>
                      <wps:cNvSpPr/>
                      <wps:spPr>
                        <a:xfrm>
                          <a:off x="0" y="0"/>
                          <a:ext cx="215900" cy="10673862"/>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05FBE7FB" id="Rectangle 29" o:spid="_x0000_s1026" style="position:absolute;margin-left:576.9pt;margin-top:-72.3pt;width:17pt;height:840.4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" fillcolor="#2e74b5 [2408]" stroked="f" strokeweight="1pt">
                <w10:wrap anchorx="page"/>
              </v:rect>
            </w:pict>
          </mc:Fallback>
        </mc:AlternateContent>
      </w:r>
      <w:r w:rsidR="00346675">
        <w:rPr>
          <w:b w:val="0"/>
          <w:noProof/>
          <w:color w:val="FF0000"/>
          <w:sz w:val="28"/>
          <w:szCs w:val="28"/>
        </w:rPr>
        <mc:AlternateContent>
          <mc:Choice Requires="wpg">
            <w:drawing>
              <wp:anchor distT="0" distB="0" distL="114300" distR="114300" simplePos="0" relativeHeight="251699200" behindDoc="0" locked="0" layoutInCell="1" allowOverlap="1" wp14:anchorId="5175A075" wp14:editId="126BC747">
                <wp:simplePos x="0" y="0"/>
                <wp:positionH relativeFrom="page">
                  <wp:posOffset>-37606</wp:posOffset>
                </wp:positionH>
                <wp:positionV relativeFrom="paragraph">
                  <wp:posOffset>-916379</wp:posOffset>
                </wp:positionV>
                <wp:extent cx="814705" cy="10912475"/>
                <wp:effectExtent l="0" t="0" r="0" b="3175"/>
                <wp:wrapNone/>
                <wp:docPr id="23" name="Group 23"/>
                <wp:cNvGraphicFramePr/>
                <a:graphic xmlns:a="http://schemas.openxmlformats.org/drawingml/2006/main">
                  <a:graphicData uri="http://schemas.microsoft.com/office/word/2010/wordprocessingGroup">
                    <wpg:wgp>
                      <wpg:cNvGrpSpPr/>
                      <wpg:grpSpPr>
                        <a:xfrm>
                          <a:off x="0" y="0"/>
                          <a:ext cx="814705" cy="10912475"/>
                          <a:chOff x="0" y="-1"/>
                          <a:chExt cx="815225" cy="10912839"/>
                        </a:xfrm>
                      </wpg:grpSpPr>
                      <wps:wsp>
                        <wps:cNvPr id="24" name="Rectangle 24"/>
                        <wps:cNvSpPr/>
                        <wps:spPr>
                          <a:xfrm>
                            <a:off x="0" y="-1"/>
                            <a:ext cx="762000" cy="10912839"/>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28" name="Text Box 28"/>
                        <wps:cNvSpPr txBox="1"/>
                        <wps:spPr>
                          <a:xfrm rot="16200000">
                            <a:off x="-968742" y="1872893"/>
                            <a:ext cx="2880230" cy="687705"/>
                          </a:xfrm>
                          <a:prstGeom prst="rect">
                            <a:avLst/>
                          </a:prstGeom>
                          <a:noFill/>
                          <a:ln w="6350">
                            <a:noFill/>
                          </a:ln>
                        </wps:spPr>
                        <wps:txbx>
                          <w:txbxContent>
                            <w:p w14:paraId="45F602A5" w14:textId="06B9199C" w:rsidR="00346675" w:rsidRPr="009F0538" w:rsidRDefault="004059C4" w:rsidP="00346675">
                              <w:pPr>
                                <w:rPr>
                                  <w:rFonts w:ascii="Arial" w:hAnsi="Arial" w:cs="Arial"/>
                                  <w:b/>
                                  <w:color w:val="FFFFFF" w:themeColor="background1"/>
                                  <w:sz w:val="48"/>
                                  <w:szCs w:val="18"/>
                                  <w:lang w:val="en-US"/>
                                </w:rPr>
                              </w:pPr>
                              <w:r>
                                <w:rPr>
                                  <w:rFonts w:ascii="Arial" w:hAnsi="Arial" w:cs="Arial"/>
                                  <w:b/>
                                  <w:color w:val="FFFFFF" w:themeColor="background1"/>
                                  <w:sz w:val="48"/>
                                  <w:szCs w:val="18"/>
                                  <w:lang w:val="en-US"/>
                                </w:rPr>
                                <w:t>Our Strategy</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175A075" id="Group 23" o:spid="_x0000_s1038" style="position:absolute;margin-left:-2.95pt;margin-top:-72.15pt;width:64.15pt;height:859.25pt;z-index:251699200;mso-position-horizontal-relative:page;mso-width-relative:margin;mso-height-relative:margin" coordorigin="" coordsize="8152,109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">
                <v:rect id="Rectangle 24" o:spid="_x0000_s1039" style="position:absolute;width:7620;height:109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" fillcolor="#2e74b5 [2408]" stroked="f" strokeweight="1pt"/>
                <v:shape id="Text Box 28" o:spid="_x0000_s1040" type="#_x0000_t202" style="position:absolute;left:-9687;top:18728;width:28802;height:68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" filled="f" stroked="f" strokeweight=".5pt">
                  <v:textbox>
                    <w:txbxContent>
                      <w:p w14:paraId="45F602A5" w14:textId="06B9199C" w:rsidR="00346675" w:rsidRPr="009F0538" w:rsidRDefault="004059C4" w:rsidP="00346675">
                        <w:pPr>
                          <w:rPr>
                            <w:rFonts w:ascii="Arial" w:hAnsi="Arial" w:cs="Arial"/>
                            <w:b/>
                            <w:color w:val="FFFFFF" w:themeColor="background1"/>
                            <w:sz w:val="48"/>
                            <w:szCs w:val="18"/>
                            <w:lang w:val="en-US"/>
                          </w:rPr>
                        </w:pPr>
                        <w:r>
                          <w:rPr>
                            <w:rFonts w:ascii="Arial" w:hAnsi="Arial" w:cs="Arial"/>
                            <w:b/>
                            <w:color w:val="FFFFFF" w:themeColor="background1"/>
                            <w:sz w:val="48"/>
                            <w:szCs w:val="18"/>
                            <w:lang w:val="en-US"/>
                          </w:rPr>
                          <w:t>Our Strategy</w:t>
                        </w:r>
                      </w:p>
                    </w:txbxContent>
                  </v:textbox>
                </v:shape>
                <w10:wrap anchorx="page"/>
              </v:group>
            </w:pict>
          </mc:Fallback>
        </mc:AlternateContent>
      </w:r>
    </w:p>
    <w:p w14:paraId="694DECBE" w14:textId="62FB3D26" w:rsidR="00346675" w:rsidRDefault="00346675" w:rsidP="00EC4D30">
      <w:pPr>
        <w:pStyle w:val="Heading2"/>
        <w:rPr>
          <w:rFonts w:asciiTheme="majorHAnsi" w:hAnsiTheme="majorHAnsi" w:cstheme="majorHAnsi"/>
          <w:sz w:val="22"/>
        </w:rPr>
      </w:pPr>
    </w:p>
    <w:p w14:paraId="68A99935" w14:textId="13CCD46B" w:rsidR="00346675" w:rsidRDefault="00346675" w:rsidP="00EC4D30">
      <w:pPr>
        <w:pStyle w:val="Heading2"/>
        <w:rPr>
          <w:rFonts w:asciiTheme="majorHAnsi" w:hAnsiTheme="majorHAnsi" w:cstheme="majorHAnsi"/>
          <w:sz w:val="22"/>
        </w:rPr>
      </w:pPr>
    </w:p>
    <w:p w14:paraId="16959414" w14:textId="28DADBF0" w:rsidR="00346675" w:rsidRDefault="00346675" w:rsidP="00EC4D30">
      <w:pPr>
        <w:pStyle w:val="Heading2"/>
        <w:rPr>
          <w:rFonts w:asciiTheme="majorHAnsi" w:hAnsiTheme="majorHAnsi" w:cstheme="majorHAnsi"/>
          <w:sz w:val="22"/>
        </w:rPr>
      </w:pPr>
    </w:p>
    <w:p w14:paraId="5940713B" w14:textId="5B6A30B8" w:rsidR="00346675" w:rsidRDefault="00346675" w:rsidP="00EC4D30">
      <w:pPr>
        <w:pStyle w:val="Heading2"/>
        <w:rPr>
          <w:rFonts w:asciiTheme="majorHAnsi" w:hAnsiTheme="majorHAnsi" w:cstheme="majorHAnsi"/>
          <w:sz w:val="22"/>
        </w:rPr>
      </w:pPr>
    </w:p>
    <w:p w14:paraId="20B74FEE" w14:textId="1BC64D1F" w:rsidR="00346675" w:rsidRDefault="00562016" w:rsidP="00EC4D30">
      <w:pPr>
        <w:pStyle w:val="Heading2"/>
        <w:rPr>
          <w:rFonts w:asciiTheme="majorHAnsi" w:hAnsiTheme="majorHAnsi" w:cstheme="majorHAnsi"/>
          <w:sz w:val="22"/>
        </w:rPr>
      </w:pPr>
      <w:r>
        <w:rPr>
          <w:rFonts w:asciiTheme="majorHAnsi" w:hAnsiTheme="majorHAnsi" w:cstheme="majorHAnsi"/>
          <w:noProof/>
          <w:sz w:val="22"/>
        </w:rPr>
        <w:drawing>
          <wp:anchor distT="0" distB="0" distL="114300" distR="114300" simplePos="0" relativeHeight="251779072" behindDoc="0" locked="0" layoutInCell="1" allowOverlap="1" wp14:anchorId="7F00001B" wp14:editId="3DC5CC4C">
            <wp:simplePos x="0" y="0"/>
            <wp:positionH relativeFrom="column">
              <wp:posOffset>3664865</wp:posOffset>
            </wp:positionH>
            <wp:positionV relativeFrom="paragraph">
              <wp:posOffset>275666</wp:posOffset>
            </wp:positionV>
            <wp:extent cx="2182706" cy="1637030"/>
            <wp:effectExtent l="57150" t="57150" r="65405" b="58420"/>
            <wp:wrapNone/>
            <wp:docPr id="1700962253" name="Picture 170096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962151" name="01_Longton_Brickcroft.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182706" cy="1637030"/>
                    </a:xfrm>
                    <a:prstGeom prst="rect">
                      <a:avLst/>
                    </a:prstGeom>
                    <a:ln w="57150" cap="flat" cmpd="sng" algn="ctr">
                      <a:solidFill>
                        <a:srgbClr val="5B9BD5">
                          <a:lumMod val="75000"/>
                        </a:srgbClr>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3CA2B14" w14:textId="17726CD8" w:rsidR="00346675" w:rsidRDefault="00346675" w:rsidP="00EC4D30">
      <w:pPr>
        <w:pStyle w:val="Heading2"/>
        <w:rPr>
          <w:rFonts w:asciiTheme="majorHAnsi" w:hAnsiTheme="majorHAnsi" w:cstheme="majorHAnsi"/>
          <w:sz w:val="22"/>
        </w:rPr>
      </w:pPr>
    </w:p>
    <w:p w14:paraId="3A49F811" w14:textId="6A5C5717" w:rsidR="00346675" w:rsidRDefault="00346675" w:rsidP="00EC4D30">
      <w:pPr>
        <w:pStyle w:val="Heading2"/>
        <w:rPr>
          <w:rFonts w:asciiTheme="majorHAnsi" w:hAnsiTheme="majorHAnsi" w:cstheme="majorHAnsi"/>
          <w:sz w:val="22"/>
        </w:rPr>
      </w:pPr>
    </w:p>
    <w:p w14:paraId="21BE6813" w14:textId="3CBDC679" w:rsidR="00346675" w:rsidRDefault="00346675" w:rsidP="00EC4D30">
      <w:pPr>
        <w:pStyle w:val="Heading2"/>
        <w:rPr>
          <w:rFonts w:asciiTheme="majorHAnsi" w:hAnsiTheme="majorHAnsi" w:cstheme="majorHAnsi"/>
          <w:sz w:val="22"/>
        </w:rPr>
      </w:pPr>
    </w:p>
    <w:p w14:paraId="6A82BFDF" w14:textId="14E1F838" w:rsidR="00346675" w:rsidRDefault="00346675" w:rsidP="00EC4D30">
      <w:pPr>
        <w:pStyle w:val="Heading2"/>
        <w:rPr>
          <w:rFonts w:asciiTheme="majorHAnsi" w:hAnsiTheme="majorHAnsi" w:cstheme="majorHAnsi"/>
          <w:sz w:val="22"/>
        </w:rPr>
      </w:pPr>
    </w:p>
    <w:p w14:paraId="02EFDA2A" w14:textId="628BE30C" w:rsidR="00346675" w:rsidRDefault="00346675" w:rsidP="00EC4D30">
      <w:pPr>
        <w:pStyle w:val="Heading2"/>
        <w:rPr>
          <w:rFonts w:asciiTheme="majorHAnsi" w:hAnsiTheme="majorHAnsi" w:cstheme="majorHAnsi"/>
          <w:sz w:val="22"/>
        </w:rPr>
      </w:pPr>
    </w:p>
    <w:p w14:paraId="48BD085A" w14:textId="1469C763" w:rsidR="00346675" w:rsidRDefault="00562016" w:rsidP="00EC4D30">
      <w:pPr>
        <w:pStyle w:val="Heading2"/>
        <w:rPr>
          <w:rFonts w:asciiTheme="majorHAnsi" w:hAnsiTheme="majorHAnsi" w:cstheme="majorHAnsi"/>
          <w:sz w:val="22"/>
        </w:rPr>
      </w:pPr>
      <w:r w:rsidRPr="004C1CAA">
        <w:rPr>
          <w:b w:val="0"/>
          <w:noProof/>
          <w:color w:val="FF0000"/>
          <w:sz w:val="28"/>
          <w:szCs w:val="28"/>
        </w:rPr>
        <mc:AlternateContent>
          <mc:Choice Requires="wps">
            <w:drawing>
              <wp:anchor distT="0" distB="0" distL="114300" distR="114300" simplePos="0" relativeHeight="251707392" behindDoc="0" locked="0" layoutInCell="1" allowOverlap="1" wp14:anchorId="3698E9AA" wp14:editId="267CE212">
                <wp:simplePos x="0" y="0"/>
                <wp:positionH relativeFrom="margin">
                  <wp:posOffset>115723</wp:posOffset>
                </wp:positionH>
                <wp:positionV relativeFrom="paragraph">
                  <wp:posOffset>10185</wp:posOffset>
                </wp:positionV>
                <wp:extent cx="5911215" cy="3263900"/>
                <wp:effectExtent l="0" t="0" r="0" b="0"/>
                <wp:wrapNone/>
                <wp:docPr id="1700962147" name="Text Box 1700962147"/>
                <wp:cNvGraphicFramePr/>
                <a:graphic xmlns:a="http://schemas.openxmlformats.org/drawingml/2006/main">
                  <a:graphicData uri="http://schemas.microsoft.com/office/word/2010/wordprocessingShape">
                    <wps:wsp>
                      <wps:cNvSpPr txBox="1"/>
                      <wps:spPr>
                        <a:xfrm>
                          <a:off x="0" y="0"/>
                          <a:ext cx="5911215" cy="3263900"/>
                        </a:xfrm>
                        <a:prstGeom prst="rect">
                          <a:avLst/>
                        </a:prstGeom>
                        <a:noFill/>
                        <a:ln w="6350">
                          <a:noFill/>
                        </a:ln>
                      </wps:spPr>
                      <wps:txbx>
                        <w:txbxContent>
                          <w:p w14:paraId="69946285" w14:textId="3E3F16F0" w:rsidR="00346675" w:rsidRPr="004059C4" w:rsidRDefault="00346675" w:rsidP="00346675">
                            <w:pPr>
                              <w:rPr>
                                <w:rFonts w:ascii="Arial" w:hAnsi="Arial" w:cs="Arial"/>
                                <w:b/>
                                <w:bCs/>
                                <w:sz w:val="28"/>
                                <w:szCs w:val="28"/>
                                <w:lang w:val="en-US"/>
                              </w:rPr>
                            </w:pPr>
                            <w:r w:rsidRPr="004059C4">
                              <w:rPr>
                                <w:rFonts w:ascii="Arial" w:hAnsi="Arial" w:cs="Arial"/>
                                <w:b/>
                                <w:bCs/>
                                <w:sz w:val="28"/>
                                <w:szCs w:val="28"/>
                                <w:lang w:val="en-US"/>
                              </w:rPr>
                              <w:t>Priorities</w:t>
                            </w:r>
                          </w:p>
                          <w:p w14:paraId="3F4A3838" w14:textId="48C668E6" w:rsidR="004059C4" w:rsidRDefault="00346675" w:rsidP="004059C4">
                            <w:pPr>
                              <w:rPr>
                                <w:rFonts w:ascii="Arial" w:hAnsi="Arial" w:cs="Arial"/>
                                <w:lang w:val="en-US"/>
                              </w:rPr>
                            </w:pPr>
                            <w:r w:rsidRPr="00565D2F">
                              <w:rPr>
                                <w:rFonts w:ascii="Arial" w:hAnsi="Arial" w:cs="Arial"/>
                                <w:lang w:val="en-US"/>
                              </w:rPr>
                              <w:t xml:space="preserve">As part of the Social Justice </w:t>
                            </w:r>
                            <w:proofErr w:type="spellStart"/>
                            <w:r w:rsidRPr="00565D2F">
                              <w:rPr>
                                <w:rFonts w:ascii="Arial" w:hAnsi="Arial" w:cs="Arial"/>
                                <w:lang w:val="en-US"/>
                              </w:rPr>
                              <w:t>Programme</w:t>
                            </w:r>
                            <w:proofErr w:type="spellEnd"/>
                            <w:r w:rsidRPr="00565D2F">
                              <w:rPr>
                                <w:rFonts w:ascii="Arial" w:hAnsi="Arial" w:cs="Arial"/>
                                <w:lang w:val="en-US"/>
                              </w:rPr>
                              <w:t xml:space="preserve"> 2021/22, we have established a set of </w:t>
                            </w:r>
                            <w:r w:rsidR="004059C4">
                              <w:rPr>
                                <w:rFonts w:ascii="Arial" w:hAnsi="Arial" w:cs="Arial"/>
                                <w:lang w:val="en-US"/>
                              </w:rPr>
                              <w:t>three</w:t>
                            </w:r>
                            <w:r w:rsidRPr="00565D2F">
                              <w:rPr>
                                <w:rFonts w:ascii="Arial" w:hAnsi="Arial" w:cs="Arial"/>
                                <w:lang w:val="en-US"/>
                              </w:rPr>
                              <w:t xml:space="preserve"> priorities. These priorities outline what will be delivered as part of the </w:t>
                            </w:r>
                            <w:proofErr w:type="spellStart"/>
                            <w:r w:rsidRPr="00565D2F">
                              <w:rPr>
                                <w:rFonts w:ascii="Arial" w:hAnsi="Arial" w:cs="Arial"/>
                                <w:lang w:val="en-US"/>
                              </w:rPr>
                              <w:t>programme</w:t>
                            </w:r>
                            <w:proofErr w:type="spellEnd"/>
                            <w:r w:rsidRPr="00565D2F">
                              <w:rPr>
                                <w:rFonts w:ascii="Arial" w:hAnsi="Arial" w:cs="Arial"/>
                                <w:lang w:val="en-US"/>
                              </w:rPr>
                              <w:t xml:space="preserve"> and include the following: </w:t>
                            </w:r>
                          </w:p>
                          <w:p w14:paraId="7EB31665" w14:textId="2EFB1999" w:rsidR="004059C4" w:rsidRPr="00E54459" w:rsidRDefault="009B5479" w:rsidP="004059C4">
                            <w:pPr>
                              <w:rPr>
                                <w:rFonts w:ascii="Arial" w:hAnsi="Arial" w:cs="Arial"/>
                                <w:b/>
                                <w:bCs/>
                                <w:color w:val="2E74B5" w:themeColor="accent5" w:themeShade="BF"/>
                                <w:sz w:val="24"/>
                                <w:szCs w:val="24"/>
                                <w:lang w:val="en-US"/>
                              </w:rPr>
                            </w:pPr>
                            <w:r>
                              <w:rPr>
                                <w:rFonts w:ascii="Arial" w:hAnsi="Arial" w:cs="Arial"/>
                                <w:b/>
                                <w:bCs/>
                                <w:color w:val="2E74B5" w:themeColor="accent5" w:themeShade="BF"/>
                                <w:sz w:val="24"/>
                                <w:szCs w:val="24"/>
                                <w:lang w:val="en-US"/>
                              </w:rPr>
                              <w:t xml:space="preserve">Priority One: </w:t>
                            </w:r>
                            <w:r w:rsidR="004059C4" w:rsidRPr="00E54459">
                              <w:rPr>
                                <w:rFonts w:ascii="Arial" w:hAnsi="Arial" w:cs="Arial"/>
                                <w:b/>
                                <w:bCs/>
                                <w:color w:val="2E74B5" w:themeColor="accent5" w:themeShade="BF"/>
                                <w:sz w:val="24"/>
                                <w:szCs w:val="24"/>
                                <w:lang w:val="en-US"/>
                              </w:rPr>
                              <w:t>Enabling social justice through council services</w:t>
                            </w:r>
                          </w:p>
                          <w:p w14:paraId="39373C8A" w14:textId="77777777" w:rsidR="004059C4" w:rsidRDefault="004059C4" w:rsidP="004059C4">
                            <w:pPr>
                              <w:pStyle w:val="xmsonormal"/>
                              <w:rPr>
                                <w:rFonts w:ascii="Arial" w:hAnsi="Arial" w:cs="Arial"/>
                              </w:rPr>
                            </w:pPr>
                            <w:r>
                              <w:rPr>
                                <w:rFonts w:ascii="Arial" w:hAnsi="Arial" w:cs="Arial"/>
                              </w:rPr>
                              <w:t xml:space="preserve">As a </w:t>
                            </w:r>
                            <w:r w:rsidRPr="00DD67D4">
                              <w:rPr>
                                <w:rFonts w:ascii="Arial" w:hAnsi="Arial" w:cs="Arial"/>
                              </w:rPr>
                              <w:t xml:space="preserve">community leader </w:t>
                            </w:r>
                            <w:r>
                              <w:rPr>
                                <w:rFonts w:ascii="Arial" w:hAnsi="Arial" w:cs="Arial"/>
                              </w:rPr>
                              <w:t>with responsibility</w:t>
                            </w:r>
                            <w:r w:rsidRPr="00DD67D4">
                              <w:rPr>
                                <w:rFonts w:ascii="Arial" w:hAnsi="Arial" w:cs="Arial"/>
                              </w:rPr>
                              <w:t xml:space="preserve"> for designing and delivering services</w:t>
                            </w:r>
                            <w:r>
                              <w:rPr>
                                <w:rFonts w:ascii="Arial" w:hAnsi="Arial" w:cs="Arial"/>
                              </w:rPr>
                              <w:t>, the council has a fundamental role to play in promoting social justice to achieve better outcomes for individuals and families right across the borough.</w:t>
                            </w:r>
                          </w:p>
                          <w:p w14:paraId="171A5459" w14:textId="77777777" w:rsidR="004059C4" w:rsidRDefault="004059C4" w:rsidP="004059C4">
                            <w:pPr>
                              <w:pStyle w:val="xmsonormal"/>
                              <w:rPr>
                                <w:rFonts w:ascii="Arial" w:hAnsi="Arial" w:cs="Arial"/>
                              </w:rPr>
                            </w:pPr>
                          </w:p>
                          <w:p w14:paraId="6822A87B" w14:textId="77777777" w:rsidR="004059C4" w:rsidRDefault="004059C4" w:rsidP="004059C4">
                            <w:pPr>
                              <w:pStyle w:val="xmsonormal"/>
                              <w:rPr>
                                <w:rFonts w:ascii="Arial" w:hAnsi="Arial" w:cs="Arial"/>
                              </w:rPr>
                            </w:pPr>
                            <w:r w:rsidRPr="00DD67D4">
                              <w:rPr>
                                <w:rFonts w:ascii="Arial" w:hAnsi="Arial" w:cs="Arial"/>
                              </w:rPr>
                              <w:t xml:space="preserve">As those that work closely with communities, it is our staff, councillors and partners that can influence participation and collaboration so that decisions are shaped by the borough, for the borough.  </w:t>
                            </w:r>
                          </w:p>
                          <w:p w14:paraId="14A661D6" w14:textId="77777777" w:rsidR="004059C4" w:rsidRDefault="004059C4" w:rsidP="004059C4">
                            <w:pPr>
                              <w:pStyle w:val="xmsonormal"/>
                              <w:rPr>
                                <w:rFonts w:ascii="Arial" w:hAnsi="Arial" w:cs="Arial"/>
                              </w:rPr>
                            </w:pPr>
                          </w:p>
                          <w:p w14:paraId="4E03F87A" w14:textId="1A67E04C" w:rsidR="004059C4" w:rsidRPr="00DD67D4" w:rsidRDefault="004059C4" w:rsidP="004059C4">
                            <w:pPr>
                              <w:pStyle w:val="xmsonormal"/>
                              <w:rPr>
                                <w:rFonts w:ascii="Arial" w:hAnsi="Arial" w:cs="Arial"/>
                              </w:rPr>
                            </w:pPr>
                            <w:r>
                              <w:rPr>
                                <w:rFonts w:ascii="Arial" w:hAnsi="Arial" w:cs="Arial"/>
                              </w:rPr>
                              <w:t>To do this</w:t>
                            </w:r>
                            <w:r w:rsidR="00E54459">
                              <w:rPr>
                                <w:rFonts w:ascii="Arial" w:hAnsi="Arial" w:cs="Arial"/>
                              </w:rPr>
                              <w:t xml:space="preserve">, </w:t>
                            </w:r>
                            <w:r>
                              <w:rPr>
                                <w:rFonts w:ascii="Arial" w:hAnsi="Arial" w:cs="Arial"/>
                              </w:rPr>
                              <w:t>we will need to have a collective understanding of the challenges, opportunities and priorities for action.  We also need to set out what to do, and how to do it, with some clear guidelines and expectations.</w:t>
                            </w:r>
                          </w:p>
                          <w:p w14:paraId="3F70ED6A" w14:textId="77777777" w:rsidR="004059C4" w:rsidRPr="004059C4" w:rsidRDefault="004059C4" w:rsidP="004059C4">
                            <w:pPr>
                              <w:rPr>
                                <w:rFonts w:ascii="Arial" w:hAnsi="Arial" w:cs="Arial"/>
                                <w:b/>
                                <w:bCs/>
                                <w:lang w:val="en-US"/>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8E9AA" id="Text Box 1700962147" o:spid="_x0000_s1041" type="#_x0000_t202" style="position:absolute;margin-left:9.1pt;margin-top:.8pt;width:465.45pt;height:257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" filled="f" stroked="f" strokeweight=".5pt">
                <v:textbox>
                  <w:txbxContent>
                    <w:p w14:paraId="69946285" w14:textId="3E3F16F0" w:rsidR="00346675" w:rsidRPr="004059C4" w:rsidRDefault="00346675" w:rsidP="00346675">
                      <w:pPr>
                        <w:rPr>
                          <w:rFonts w:ascii="Arial" w:hAnsi="Arial" w:cs="Arial"/>
                          <w:b/>
                          <w:bCs/>
                          <w:sz w:val="28"/>
                          <w:szCs w:val="28"/>
                          <w:lang w:val="en-US"/>
                        </w:rPr>
                      </w:pPr>
                      <w:r w:rsidRPr="004059C4">
                        <w:rPr>
                          <w:rFonts w:ascii="Arial" w:hAnsi="Arial" w:cs="Arial"/>
                          <w:b/>
                          <w:bCs/>
                          <w:sz w:val="28"/>
                          <w:szCs w:val="28"/>
                          <w:lang w:val="en-US"/>
                        </w:rPr>
                        <w:t>Priorities</w:t>
                      </w:r>
                    </w:p>
                    <w:p w14:paraId="3F4A3838" w14:textId="48C668E6" w:rsidR="004059C4" w:rsidRDefault="00346675" w:rsidP="004059C4">
                      <w:pPr>
                        <w:rPr>
                          <w:rFonts w:ascii="Arial" w:hAnsi="Arial" w:cs="Arial"/>
                          <w:lang w:val="en-US"/>
                        </w:rPr>
                      </w:pPr>
                      <w:r w:rsidRPr="00565D2F">
                        <w:rPr>
                          <w:rFonts w:ascii="Arial" w:hAnsi="Arial" w:cs="Arial"/>
                          <w:lang w:val="en-US"/>
                        </w:rPr>
                        <w:t xml:space="preserve">As part of the Social Justice </w:t>
                      </w:r>
                      <w:proofErr w:type="spellStart"/>
                      <w:r w:rsidRPr="00565D2F">
                        <w:rPr>
                          <w:rFonts w:ascii="Arial" w:hAnsi="Arial" w:cs="Arial"/>
                          <w:lang w:val="en-US"/>
                        </w:rPr>
                        <w:t>Programme</w:t>
                      </w:r>
                      <w:proofErr w:type="spellEnd"/>
                      <w:r w:rsidRPr="00565D2F">
                        <w:rPr>
                          <w:rFonts w:ascii="Arial" w:hAnsi="Arial" w:cs="Arial"/>
                          <w:lang w:val="en-US"/>
                        </w:rPr>
                        <w:t xml:space="preserve"> 2021/22, we have established a set of </w:t>
                      </w:r>
                      <w:r w:rsidR="004059C4">
                        <w:rPr>
                          <w:rFonts w:ascii="Arial" w:hAnsi="Arial" w:cs="Arial"/>
                          <w:lang w:val="en-US"/>
                        </w:rPr>
                        <w:t>three</w:t>
                      </w:r>
                      <w:r w:rsidRPr="00565D2F">
                        <w:rPr>
                          <w:rFonts w:ascii="Arial" w:hAnsi="Arial" w:cs="Arial"/>
                          <w:lang w:val="en-US"/>
                        </w:rPr>
                        <w:t xml:space="preserve"> priorities. These priorities outline what will be delivered as part of the </w:t>
                      </w:r>
                      <w:proofErr w:type="spellStart"/>
                      <w:r w:rsidRPr="00565D2F">
                        <w:rPr>
                          <w:rFonts w:ascii="Arial" w:hAnsi="Arial" w:cs="Arial"/>
                          <w:lang w:val="en-US"/>
                        </w:rPr>
                        <w:t>programme</w:t>
                      </w:r>
                      <w:proofErr w:type="spellEnd"/>
                      <w:r w:rsidRPr="00565D2F">
                        <w:rPr>
                          <w:rFonts w:ascii="Arial" w:hAnsi="Arial" w:cs="Arial"/>
                          <w:lang w:val="en-US"/>
                        </w:rPr>
                        <w:t xml:space="preserve"> and include the following: </w:t>
                      </w:r>
                    </w:p>
                    <w:p w14:paraId="7EB31665" w14:textId="2EFB1999" w:rsidR="004059C4" w:rsidRPr="00E54459" w:rsidRDefault="009B5479" w:rsidP="004059C4">
                      <w:pPr>
                        <w:rPr>
                          <w:rFonts w:ascii="Arial" w:hAnsi="Arial" w:cs="Arial"/>
                          <w:b/>
                          <w:bCs/>
                          <w:color w:val="2E74B5" w:themeColor="accent5" w:themeShade="BF"/>
                          <w:sz w:val="24"/>
                          <w:szCs w:val="24"/>
                          <w:lang w:val="en-US"/>
                        </w:rPr>
                      </w:pPr>
                      <w:r>
                        <w:rPr>
                          <w:rFonts w:ascii="Arial" w:hAnsi="Arial" w:cs="Arial"/>
                          <w:b/>
                          <w:bCs/>
                          <w:color w:val="2E74B5" w:themeColor="accent5" w:themeShade="BF"/>
                          <w:sz w:val="24"/>
                          <w:szCs w:val="24"/>
                          <w:lang w:val="en-US"/>
                        </w:rPr>
                        <w:t xml:space="preserve">Priority One: </w:t>
                      </w:r>
                      <w:r w:rsidR="004059C4" w:rsidRPr="00E54459">
                        <w:rPr>
                          <w:rFonts w:ascii="Arial" w:hAnsi="Arial" w:cs="Arial"/>
                          <w:b/>
                          <w:bCs/>
                          <w:color w:val="2E74B5" w:themeColor="accent5" w:themeShade="BF"/>
                          <w:sz w:val="24"/>
                          <w:szCs w:val="24"/>
                          <w:lang w:val="en-US"/>
                        </w:rPr>
                        <w:t>Enabling social justice through council services</w:t>
                      </w:r>
                    </w:p>
                    <w:p w14:paraId="39373C8A" w14:textId="77777777" w:rsidR="004059C4" w:rsidRDefault="004059C4" w:rsidP="004059C4">
                      <w:pPr>
                        <w:pStyle w:val="xmsonormal"/>
                        <w:rPr>
                          <w:rFonts w:ascii="Arial" w:hAnsi="Arial" w:cs="Arial"/>
                        </w:rPr>
                      </w:pPr>
                      <w:r>
                        <w:rPr>
                          <w:rFonts w:ascii="Arial" w:hAnsi="Arial" w:cs="Arial"/>
                        </w:rPr>
                        <w:t xml:space="preserve">As a </w:t>
                      </w:r>
                      <w:r w:rsidRPr="00DD67D4">
                        <w:rPr>
                          <w:rFonts w:ascii="Arial" w:hAnsi="Arial" w:cs="Arial"/>
                        </w:rPr>
                        <w:t xml:space="preserve">community leader </w:t>
                      </w:r>
                      <w:r>
                        <w:rPr>
                          <w:rFonts w:ascii="Arial" w:hAnsi="Arial" w:cs="Arial"/>
                        </w:rPr>
                        <w:t>with responsibility</w:t>
                      </w:r>
                      <w:r w:rsidRPr="00DD67D4">
                        <w:rPr>
                          <w:rFonts w:ascii="Arial" w:hAnsi="Arial" w:cs="Arial"/>
                        </w:rPr>
                        <w:t xml:space="preserve"> for designing and delivering services</w:t>
                      </w:r>
                      <w:r>
                        <w:rPr>
                          <w:rFonts w:ascii="Arial" w:hAnsi="Arial" w:cs="Arial"/>
                        </w:rPr>
                        <w:t>, the council has a fundamental role to play in promoting social justice to achieve better outcomes for individuals and families right across the borough.</w:t>
                      </w:r>
                    </w:p>
                    <w:p w14:paraId="171A5459" w14:textId="77777777" w:rsidR="004059C4" w:rsidRDefault="004059C4" w:rsidP="004059C4">
                      <w:pPr>
                        <w:pStyle w:val="xmsonormal"/>
                        <w:rPr>
                          <w:rFonts w:ascii="Arial" w:hAnsi="Arial" w:cs="Arial"/>
                        </w:rPr>
                      </w:pPr>
                    </w:p>
                    <w:p w14:paraId="6822A87B" w14:textId="77777777" w:rsidR="004059C4" w:rsidRDefault="004059C4" w:rsidP="004059C4">
                      <w:pPr>
                        <w:pStyle w:val="xmsonormal"/>
                        <w:rPr>
                          <w:rFonts w:ascii="Arial" w:hAnsi="Arial" w:cs="Arial"/>
                        </w:rPr>
                      </w:pPr>
                      <w:r w:rsidRPr="00DD67D4">
                        <w:rPr>
                          <w:rFonts w:ascii="Arial" w:hAnsi="Arial" w:cs="Arial"/>
                        </w:rPr>
                        <w:t xml:space="preserve">As those that work closely with communities, it is our staff, councillors and partners that can influence participation and collaboration so that decisions are shaped by the borough, for the borough.  </w:t>
                      </w:r>
                    </w:p>
                    <w:p w14:paraId="14A661D6" w14:textId="77777777" w:rsidR="004059C4" w:rsidRDefault="004059C4" w:rsidP="004059C4">
                      <w:pPr>
                        <w:pStyle w:val="xmsonormal"/>
                        <w:rPr>
                          <w:rFonts w:ascii="Arial" w:hAnsi="Arial" w:cs="Arial"/>
                        </w:rPr>
                      </w:pPr>
                    </w:p>
                    <w:p w14:paraId="4E03F87A" w14:textId="1A67E04C" w:rsidR="004059C4" w:rsidRPr="00DD67D4" w:rsidRDefault="004059C4" w:rsidP="004059C4">
                      <w:pPr>
                        <w:pStyle w:val="xmsonormal"/>
                        <w:rPr>
                          <w:rFonts w:ascii="Arial" w:hAnsi="Arial" w:cs="Arial"/>
                        </w:rPr>
                      </w:pPr>
                      <w:r>
                        <w:rPr>
                          <w:rFonts w:ascii="Arial" w:hAnsi="Arial" w:cs="Arial"/>
                        </w:rPr>
                        <w:t>To do this</w:t>
                      </w:r>
                      <w:r w:rsidR="00E54459">
                        <w:rPr>
                          <w:rFonts w:ascii="Arial" w:hAnsi="Arial" w:cs="Arial"/>
                        </w:rPr>
                        <w:t xml:space="preserve">, </w:t>
                      </w:r>
                      <w:r>
                        <w:rPr>
                          <w:rFonts w:ascii="Arial" w:hAnsi="Arial" w:cs="Arial"/>
                        </w:rPr>
                        <w:t>we will need to have a collective understanding of the challenges, opportunities and priorities for action.  We also need to set out what to do, and how to do it, with some clear guidelines and expectations.</w:t>
                      </w:r>
                    </w:p>
                    <w:p w14:paraId="3F70ED6A" w14:textId="77777777" w:rsidR="004059C4" w:rsidRPr="004059C4" w:rsidRDefault="004059C4" w:rsidP="004059C4">
                      <w:pPr>
                        <w:rPr>
                          <w:rFonts w:ascii="Arial" w:hAnsi="Arial" w:cs="Arial"/>
                          <w:b/>
                          <w:bCs/>
                          <w:lang w:val="en-US"/>
                        </w:rPr>
                      </w:pPr>
                    </w:p>
                  </w:txbxContent>
                </v:textbox>
                <w10:wrap anchorx="margin"/>
              </v:shape>
            </w:pict>
          </mc:Fallback>
        </mc:AlternateContent>
      </w:r>
    </w:p>
    <w:p w14:paraId="02AC9E35" w14:textId="71D50690" w:rsidR="00346675" w:rsidRDefault="00346675" w:rsidP="00EC4D30">
      <w:pPr>
        <w:pStyle w:val="Heading2"/>
        <w:rPr>
          <w:rFonts w:asciiTheme="majorHAnsi" w:hAnsiTheme="majorHAnsi" w:cstheme="majorHAnsi"/>
          <w:sz w:val="22"/>
        </w:rPr>
      </w:pPr>
    </w:p>
    <w:p w14:paraId="705F0063" w14:textId="351FCB36" w:rsidR="00346675" w:rsidRDefault="00346675" w:rsidP="00EC4D30">
      <w:pPr>
        <w:pStyle w:val="Heading2"/>
        <w:rPr>
          <w:rFonts w:asciiTheme="majorHAnsi" w:hAnsiTheme="majorHAnsi" w:cstheme="majorHAnsi"/>
          <w:sz w:val="22"/>
        </w:rPr>
      </w:pPr>
    </w:p>
    <w:p w14:paraId="717A1929" w14:textId="241BBD19" w:rsidR="00346675" w:rsidRDefault="00346675" w:rsidP="00EC4D30">
      <w:pPr>
        <w:pStyle w:val="Heading2"/>
        <w:rPr>
          <w:rFonts w:asciiTheme="majorHAnsi" w:hAnsiTheme="majorHAnsi" w:cstheme="majorHAnsi"/>
          <w:sz w:val="22"/>
        </w:rPr>
      </w:pPr>
    </w:p>
    <w:p w14:paraId="2C76C72C" w14:textId="60F5A408" w:rsidR="00346675" w:rsidRDefault="00346675" w:rsidP="00EC4D30">
      <w:pPr>
        <w:pStyle w:val="Heading2"/>
        <w:rPr>
          <w:rFonts w:asciiTheme="majorHAnsi" w:hAnsiTheme="majorHAnsi" w:cstheme="majorHAnsi"/>
          <w:sz w:val="22"/>
        </w:rPr>
      </w:pPr>
    </w:p>
    <w:p w14:paraId="669A430C" w14:textId="7F175F84" w:rsidR="00346675" w:rsidRDefault="00346675" w:rsidP="00EC4D30">
      <w:pPr>
        <w:pStyle w:val="Heading2"/>
        <w:rPr>
          <w:rFonts w:asciiTheme="majorHAnsi" w:hAnsiTheme="majorHAnsi" w:cstheme="majorHAnsi"/>
          <w:sz w:val="22"/>
        </w:rPr>
      </w:pPr>
    </w:p>
    <w:p w14:paraId="0EED792E" w14:textId="5C0CF9C2" w:rsidR="00346675" w:rsidRDefault="00346675" w:rsidP="00EC4D30">
      <w:pPr>
        <w:pStyle w:val="Heading2"/>
        <w:rPr>
          <w:rFonts w:asciiTheme="majorHAnsi" w:hAnsiTheme="majorHAnsi" w:cstheme="majorHAnsi"/>
          <w:sz w:val="22"/>
        </w:rPr>
      </w:pPr>
    </w:p>
    <w:p w14:paraId="2DE12136" w14:textId="2473A80B" w:rsidR="00346675" w:rsidRDefault="00346675" w:rsidP="00EC4D30">
      <w:pPr>
        <w:pStyle w:val="Heading2"/>
        <w:rPr>
          <w:rFonts w:asciiTheme="majorHAnsi" w:hAnsiTheme="majorHAnsi" w:cstheme="majorHAnsi"/>
          <w:sz w:val="22"/>
        </w:rPr>
      </w:pPr>
    </w:p>
    <w:p w14:paraId="6594A7B6" w14:textId="71BB16DA" w:rsidR="00346675" w:rsidRDefault="00346675" w:rsidP="00EC4D30">
      <w:pPr>
        <w:pStyle w:val="Heading2"/>
        <w:rPr>
          <w:rFonts w:asciiTheme="majorHAnsi" w:hAnsiTheme="majorHAnsi" w:cstheme="majorHAnsi"/>
          <w:sz w:val="22"/>
        </w:rPr>
      </w:pPr>
    </w:p>
    <w:p w14:paraId="0A7A46FC" w14:textId="2A78F84F" w:rsidR="00346675" w:rsidRDefault="00562016" w:rsidP="00EC4D30">
      <w:pPr>
        <w:pStyle w:val="Heading2"/>
        <w:rPr>
          <w:rFonts w:asciiTheme="majorHAnsi" w:hAnsiTheme="majorHAnsi" w:cstheme="majorHAnsi"/>
          <w:sz w:val="22"/>
        </w:rPr>
      </w:pPr>
      <w:r>
        <w:rPr>
          <w:rFonts w:asciiTheme="majorHAnsi" w:hAnsiTheme="majorHAnsi" w:cstheme="majorHAnsi"/>
          <w:noProof/>
          <w:sz w:val="22"/>
        </w:rPr>
        <mc:AlternateContent>
          <mc:Choice Requires="wpg">
            <w:drawing>
              <wp:anchor distT="0" distB="0" distL="114300" distR="114300" simplePos="0" relativeHeight="251713536" behindDoc="0" locked="0" layoutInCell="1" allowOverlap="1" wp14:anchorId="0D34C201" wp14:editId="24EFCC1D">
                <wp:simplePos x="0" y="0"/>
                <wp:positionH relativeFrom="column">
                  <wp:posOffset>134570</wp:posOffset>
                </wp:positionH>
                <wp:positionV relativeFrom="paragraph">
                  <wp:posOffset>291185</wp:posOffset>
                </wp:positionV>
                <wp:extent cx="5750215" cy="1731866"/>
                <wp:effectExtent l="0" t="19050" r="22225" b="20955"/>
                <wp:wrapNone/>
                <wp:docPr id="1700962149" name="Group 1700962149"/>
                <wp:cNvGraphicFramePr/>
                <a:graphic xmlns:a="http://schemas.openxmlformats.org/drawingml/2006/main">
                  <a:graphicData uri="http://schemas.microsoft.com/office/word/2010/wordprocessingGroup">
                    <wpg:wgp>
                      <wpg:cNvGrpSpPr/>
                      <wpg:grpSpPr>
                        <a:xfrm>
                          <a:off x="0" y="0"/>
                          <a:ext cx="5750215" cy="1731866"/>
                          <a:chOff x="-81028" y="2"/>
                          <a:chExt cx="5750398" cy="2157466"/>
                        </a:xfrm>
                      </wpg:grpSpPr>
                      <wpg:grpSp>
                        <wpg:cNvPr id="1700962150" name="Group 1700962150"/>
                        <wpg:cNvGrpSpPr/>
                        <wpg:grpSpPr>
                          <a:xfrm>
                            <a:off x="0" y="2"/>
                            <a:ext cx="5669370" cy="2157466"/>
                            <a:chOff x="383495" y="524059"/>
                            <a:chExt cx="5644838" cy="2157849"/>
                          </a:xfrm>
                        </wpg:grpSpPr>
                        <wps:wsp>
                          <wps:cNvPr id="1700962152" name="Rectangle: Rounded Corners 1700962152"/>
                          <wps:cNvSpPr/>
                          <wps:spPr>
                            <a:xfrm>
                              <a:off x="383495" y="524059"/>
                              <a:ext cx="5644838" cy="2157849"/>
                            </a:xfrm>
                            <a:prstGeom prst="roundRect">
                              <a:avLst>
                                <a:gd name="adj" fmla="val 3972"/>
                              </a:avLst>
                            </a:prstGeom>
                            <a:solidFill>
                              <a:schemeClr val="accent5">
                                <a:lumMod val="20000"/>
                                <a:lumOff val="80000"/>
                              </a:schemeClr>
                            </a:solidFill>
                            <a:ln w="3810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1700962155" name="Text Box 2"/>
                          <wps:cNvSpPr txBox="1">
                            <a:spLocks noChangeArrowheads="1"/>
                          </wps:cNvSpPr>
                          <wps:spPr bwMode="auto">
                            <a:xfrm>
                              <a:off x="508846" y="586926"/>
                              <a:ext cx="4560893" cy="407980"/>
                            </a:xfrm>
                            <a:prstGeom prst="rect">
                              <a:avLst/>
                            </a:prstGeom>
                            <a:noFill/>
                            <a:ln w="9525">
                              <a:noFill/>
                              <a:miter lim="800000"/>
                              <a:headEnd/>
                              <a:tailEnd/>
                            </a:ln>
                          </wps:spPr>
                          <wps:txbx>
                            <w:txbxContent>
                              <w:p w14:paraId="42726FC3" w14:textId="4B544011" w:rsidR="004059C4" w:rsidRPr="00263EA0" w:rsidRDefault="004059C4" w:rsidP="004059C4">
                                <w:pPr>
                                  <w:rPr>
                                    <w:rFonts w:ascii="Arial" w:hAnsi="Arial" w:cs="Arial"/>
                                    <w:b/>
                                    <w:bCs/>
                                    <w:sz w:val="20"/>
                                    <w:szCs w:val="20"/>
                                    <w:lang w:val="en-US"/>
                                  </w:rPr>
                                </w:pPr>
                                <w:r w:rsidRPr="00263EA0">
                                  <w:rPr>
                                    <w:rFonts w:ascii="Arial" w:hAnsi="Arial" w:cs="Arial"/>
                                    <w:b/>
                                    <w:bCs/>
                                    <w:lang w:val="en-US"/>
                                  </w:rPr>
                                  <w:t xml:space="preserve">Objectives: </w:t>
                                </w:r>
                              </w:p>
                            </w:txbxContent>
                          </wps:txbx>
                          <wps:bodyPr rot="0" vert="horz" wrap="square" anchor="t" anchorCtr="0"/>
                        </wps:wsp>
                      </wpg:grpSp>
                      <wps:wsp>
                        <wps:cNvPr id="1700962156" name="Text Box 2"/>
                        <wps:cNvSpPr txBox="1">
                          <a:spLocks noChangeArrowheads="1"/>
                        </wps:cNvSpPr>
                        <wps:spPr bwMode="auto">
                          <a:xfrm>
                            <a:off x="-81028" y="319855"/>
                            <a:ext cx="5655545" cy="1807683"/>
                          </a:xfrm>
                          <a:prstGeom prst="rect">
                            <a:avLst/>
                          </a:prstGeom>
                          <a:noFill/>
                          <a:ln w="9525">
                            <a:noFill/>
                            <a:miter lim="800000"/>
                            <a:headEnd/>
                            <a:tailEnd/>
                          </a:ln>
                        </wps:spPr>
                        <wps:txbx>
                          <w:txbxContent>
                            <w:p w14:paraId="7B6A0B2D" w14:textId="3A28AA48" w:rsidR="004059C4" w:rsidRDefault="004059C4" w:rsidP="00E54459">
                              <w:pPr>
                                <w:pStyle w:val="xmsonormal"/>
                                <w:numPr>
                                  <w:ilvl w:val="0"/>
                                  <w:numId w:val="6"/>
                                </w:numPr>
                                <w:rPr>
                                  <w:rFonts w:ascii="Arial" w:hAnsi="Arial" w:cs="Arial"/>
                                </w:rPr>
                              </w:pPr>
                              <w:r w:rsidRPr="00DD67D4">
                                <w:rPr>
                                  <w:rFonts w:ascii="Arial" w:hAnsi="Arial" w:cs="Arial"/>
                                </w:rPr>
                                <w:t>Set out equality and diversity priorities and objectives for South Ribble for the next 3 years</w:t>
                              </w:r>
                              <w:r w:rsidR="00E54459">
                                <w:rPr>
                                  <w:rFonts w:ascii="Arial" w:hAnsi="Arial" w:cs="Arial"/>
                                </w:rPr>
                                <w:t>,</w:t>
                              </w:r>
                            </w:p>
                            <w:p w14:paraId="45195CB4" w14:textId="77777777" w:rsidR="00263EA0" w:rsidRPr="00E54459" w:rsidRDefault="00263EA0" w:rsidP="00263EA0">
                              <w:pPr>
                                <w:pStyle w:val="xmsonormal"/>
                                <w:ind w:left="720"/>
                                <w:rPr>
                                  <w:rFonts w:ascii="Arial" w:hAnsi="Arial" w:cs="Arial"/>
                                </w:rPr>
                              </w:pPr>
                            </w:p>
                            <w:p w14:paraId="45005AAD" w14:textId="0D5EF3CA" w:rsidR="004059C4" w:rsidRDefault="004059C4" w:rsidP="004059C4">
                              <w:pPr>
                                <w:pStyle w:val="xmsonormal"/>
                                <w:numPr>
                                  <w:ilvl w:val="0"/>
                                  <w:numId w:val="6"/>
                                </w:numPr>
                                <w:rPr>
                                  <w:rFonts w:ascii="Arial" w:hAnsi="Arial" w:cs="Arial"/>
                                </w:rPr>
                              </w:pPr>
                              <w:r w:rsidRPr="00DD67D4">
                                <w:rPr>
                                  <w:rFonts w:ascii="Arial" w:hAnsi="Arial" w:cs="Arial"/>
                                </w:rPr>
                                <w:t>Ensure clear processes and policies are in place and consistently applied through training and development of officers and member</w:t>
                              </w:r>
                              <w:r w:rsidR="00876B50">
                                <w:rPr>
                                  <w:rFonts w:ascii="Arial" w:hAnsi="Arial" w:cs="Arial"/>
                                </w:rPr>
                                <w:t>s</w:t>
                              </w:r>
                              <w:r w:rsidR="00E54459">
                                <w:rPr>
                                  <w:rFonts w:ascii="Arial" w:hAnsi="Arial" w:cs="Arial"/>
                                </w:rPr>
                                <w:t>,</w:t>
                              </w:r>
                            </w:p>
                            <w:p w14:paraId="6BD6B31C" w14:textId="77777777" w:rsidR="00263EA0" w:rsidRPr="00E54459" w:rsidRDefault="00263EA0" w:rsidP="00263EA0">
                              <w:pPr>
                                <w:pStyle w:val="xmsonormal"/>
                                <w:rPr>
                                  <w:rFonts w:ascii="Arial" w:hAnsi="Arial" w:cs="Arial"/>
                                </w:rPr>
                              </w:pPr>
                            </w:p>
                            <w:p w14:paraId="39A37C5C" w14:textId="517635C6" w:rsidR="004059C4" w:rsidRPr="00DD67D4" w:rsidRDefault="004059C4" w:rsidP="004059C4">
                              <w:pPr>
                                <w:pStyle w:val="xmsonormal"/>
                                <w:numPr>
                                  <w:ilvl w:val="0"/>
                                  <w:numId w:val="6"/>
                                </w:numPr>
                                <w:rPr>
                                  <w:rFonts w:ascii="Arial" w:hAnsi="Arial" w:cs="Arial"/>
                                </w:rPr>
                              </w:pPr>
                              <w:r w:rsidRPr="00DD67D4">
                                <w:rPr>
                                  <w:rFonts w:ascii="Arial" w:hAnsi="Arial" w:cs="Arial"/>
                                </w:rPr>
                                <w:t>Review and monitor our performance at least annually</w:t>
                              </w:r>
                              <w:r w:rsidR="00E54459">
                                <w:rPr>
                                  <w:rFonts w:ascii="Arial" w:hAnsi="Arial" w:cs="Arial"/>
                                </w:rPr>
                                <w:t>.</w:t>
                              </w:r>
                            </w:p>
                            <w:p w14:paraId="2E32D50D" w14:textId="29CB3A9D" w:rsidR="004059C4" w:rsidRPr="00CC677A" w:rsidRDefault="004059C4" w:rsidP="004059C4">
                              <w:pPr>
                                <w:rPr>
                                  <w:rFonts w:ascii="Arial" w:hAnsi="Arial" w:cs="Arial"/>
                                  <w:lang w:val="en-US"/>
                                </w:rPr>
                              </w:pPr>
                            </w:p>
                          </w:txbxContent>
                        </wps:txbx>
                        <wps:bodyPr rot="0" vert="horz" wrap="square" anchor="t" anchorCtr="0"/>
                      </wps:wsp>
                    </wpg:wgp>
                  </a:graphicData>
                </a:graphic>
                <wp14:sizeRelH relativeFrom="margin">
                  <wp14:pctWidth>0</wp14:pctWidth>
                </wp14:sizeRelH>
                <wp14:sizeRelV relativeFrom="margin">
                  <wp14:pctHeight>0</wp14:pctHeight>
                </wp14:sizeRelV>
              </wp:anchor>
            </w:drawing>
          </mc:Choice>
          <mc:Fallback>
            <w:pict>
              <v:group w14:anchorId="0D34C201" id="Group 1700962149" o:spid="_x0000_s1042" style="position:absolute;margin-left:10.6pt;margin-top:22.95pt;width:452.75pt;height:136.35pt;z-index:251713536;mso-width-relative:margin;mso-height-relative:margin" coordorigin="-810" coordsize="57503,2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">
                <v:group id="Group 1700962150" o:spid="_x0000_s1043" style="position:absolute;width:56693;height:21574" coordorigin="3834,5240" coordsize="56448,2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">
                  <v:roundrect id="Rectangle: Rounded Corners 1700962152" o:spid="_x0000_s1044" style="position:absolute;left:3834;top:5240;width:56449;height:21579;visibility:visible;mso-wrap-style:square;v-text-anchor:middle" arcsize="2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" fillcolor="#deeaf6 [664]" strokecolor="#deeaf6 [664]" strokeweight="3pt">
                    <v:stroke joinstyle="miter"/>
                  </v:roundrect>
                  <v:shape id="_x0000_s1045" type="#_x0000_t202" style="position:absolute;left:5088;top:5869;width:45609;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" filled="f" stroked="f">
                    <v:textbox>
                      <w:txbxContent>
                        <w:p w14:paraId="42726FC3" w14:textId="4B544011" w:rsidR="004059C4" w:rsidRPr="00263EA0" w:rsidRDefault="004059C4" w:rsidP="004059C4">
                          <w:pPr>
                            <w:rPr>
                              <w:rFonts w:ascii="Arial" w:hAnsi="Arial" w:cs="Arial"/>
                              <w:b/>
                              <w:bCs/>
                              <w:sz w:val="20"/>
                              <w:szCs w:val="20"/>
                              <w:lang w:val="en-US"/>
                            </w:rPr>
                          </w:pPr>
                          <w:r w:rsidRPr="00263EA0">
                            <w:rPr>
                              <w:rFonts w:ascii="Arial" w:hAnsi="Arial" w:cs="Arial"/>
                              <w:b/>
                              <w:bCs/>
                              <w:lang w:val="en-US"/>
                            </w:rPr>
                            <w:t xml:space="preserve">Objectives: </w:t>
                          </w:r>
                        </w:p>
                      </w:txbxContent>
                    </v:textbox>
                  </v:shape>
                </v:group>
                <v:shape id="_x0000_s1046" type="#_x0000_t202" style="position:absolute;left:-810;top:3198;width:56555;height:1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" filled="f" stroked="f">
                  <v:textbox>
                    <w:txbxContent>
                      <w:p w14:paraId="7B6A0B2D" w14:textId="3A28AA48" w:rsidR="004059C4" w:rsidRDefault="004059C4" w:rsidP="00E54459">
                        <w:pPr>
                          <w:pStyle w:val="xmsonormal"/>
                          <w:numPr>
                            <w:ilvl w:val="0"/>
                            <w:numId w:val="6"/>
                          </w:numPr>
                          <w:rPr>
                            <w:rFonts w:ascii="Arial" w:hAnsi="Arial" w:cs="Arial"/>
                          </w:rPr>
                        </w:pPr>
                        <w:r w:rsidRPr="00DD67D4">
                          <w:rPr>
                            <w:rFonts w:ascii="Arial" w:hAnsi="Arial" w:cs="Arial"/>
                          </w:rPr>
                          <w:t>Set out equality and diversity priorities and objectives for South Ribble for the next 3 years</w:t>
                        </w:r>
                        <w:r w:rsidR="00E54459">
                          <w:rPr>
                            <w:rFonts w:ascii="Arial" w:hAnsi="Arial" w:cs="Arial"/>
                          </w:rPr>
                          <w:t>,</w:t>
                        </w:r>
                      </w:p>
                      <w:p w14:paraId="45195CB4" w14:textId="77777777" w:rsidR="00263EA0" w:rsidRPr="00E54459" w:rsidRDefault="00263EA0" w:rsidP="00263EA0">
                        <w:pPr>
                          <w:pStyle w:val="xmsonormal"/>
                          <w:ind w:left="720"/>
                          <w:rPr>
                            <w:rFonts w:ascii="Arial" w:hAnsi="Arial" w:cs="Arial"/>
                          </w:rPr>
                        </w:pPr>
                      </w:p>
                      <w:p w14:paraId="45005AAD" w14:textId="0D5EF3CA" w:rsidR="004059C4" w:rsidRDefault="004059C4" w:rsidP="004059C4">
                        <w:pPr>
                          <w:pStyle w:val="xmsonormal"/>
                          <w:numPr>
                            <w:ilvl w:val="0"/>
                            <w:numId w:val="6"/>
                          </w:numPr>
                          <w:rPr>
                            <w:rFonts w:ascii="Arial" w:hAnsi="Arial" w:cs="Arial"/>
                          </w:rPr>
                        </w:pPr>
                        <w:r w:rsidRPr="00DD67D4">
                          <w:rPr>
                            <w:rFonts w:ascii="Arial" w:hAnsi="Arial" w:cs="Arial"/>
                          </w:rPr>
                          <w:t>Ensure clear processes and policies are in place and consistently applied through training and development of officers and member</w:t>
                        </w:r>
                        <w:r w:rsidR="00876B50">
                          <w:rPr>
                            <w:rFonts w:ascii="Arial" w:hAnsi="Arial" w:cs="Arial"/>
                          </w:rPr>
                          <w:t>s</w:t>
                        </w:r>
                        <w:r w:rsidR="00E54459">
                          <w:rPr>
                            <w:rFonts w:ascii="Arial" w:hAnsi="Arial" w:cs="Arial"/>
                          </w:rPr>
                          <w:t>,</w:t>
                        </w:r>
                      </w:p>
                      <w:p w14:paraId="6BD6B31C" w14:textId="77777777" w:rsidR="00263EA0" w:rsidRPr="00E54459" w:rsidRDefault="00263EA0" w:rsidP="00263EA0">
                        <w:pPr>
                          <w:pStyle w:val="xmsonormal"/>
                          <w:rPr>
                            <w:rFonts w:ascii="Arial" w:hAnsi="Arial" w:cs="Arial"/>
                          </w:rPr>
                        </w:pPr>
                      </w:p>
                      <w:p w14:paraId="39A37C5C" w14:textId="517635C6" w:rsidR="004059C4" w:rsidRPr="00DD67D4" w:rsidRDefault="004059C4" w:rsidP="004059C4">
                        <w:pPr>
                          <w:pStyle w:val="xmsonormal"/>
                          <w:numPr>
                            <w:ilvl w:val="0"/>
                            <w:numId w:val="6"/>
                          </w:numPr>
                          <w:rPr>
                            <w:rFonts w:ascii="Arial" w:hAnsi="Arial" w:cs="Arial"/>
                          </w:rPr>
                        </w:pPr>
                        <w:r w:rsidRPr="00DD67D4">
                          <w:rPr>
                            <w:rFonts w:ascii="Arial" w:hAnsi="Arial" w:cs="Arial"/>
                          </w:rPr>
                          <w:t>Review and monitor our performance at least annually</w:t>
                        </w:r>
                        <w:r w:rsidR="00E54459">
                          <w:rPr>
                            <w:rFonts w:ascii="Arial" w:hAnsi="Arial" w:cs="Arial"/>
                          </w:rPr>
                          <w:t>.</w:t>
                        </w:r>
                      </w:p>
                      <w:p w14:paraId="2E32D50D" w14:textId="29CB3A9D" w:rsidR="004059C4" w:rsidRPr="00CC677A" w:rsidRDefault="004059C4" w:rsidP="004059C4">
                        <w:pPr>
                          <w:rPr>
                            <w:rFonts w:ascii="Arial" w:hAnsi="Arial" w:cs="Arial"/>
                            <w:lang w:val="en-US"/>
                          </w:rPr>
                        </w:pPr>
                      </w:p>
                    </w:txbxContent>
                  </v:textbox>
                </v:shape>
              </v:group>
            </w:pict>
          </mc:Fallback>
        </mc:AlternateContent>
      </w:r>
    </w:p>
    <w:p w14:paraId="35B0125A" w14:textId="2F1DEF7A" w:rsidR="00346675" w:rsidRDefault="00346675" w:rsidP="00EC4D30">
      <w:pPr>
        <w:pStyle w:val="Heading2"/>
        <w:rPr>
          <w:rFonts w:asciiTheme="majorHAnsi" w:hAnsiTheme="majorHAnsi" w:cstheme="majorHAnsi"/>
          <w:sz w:val="22"/>
        </w:rPr>
      </w:pPr>
    </w:p>
    <w:p w14:paraId="6AF3E7FF" w14:textId="799929B5" w:rsidR="00346675" w:rsidRDefault="00346675" w:rsidP="00EC4D30">
      <w:pPr>
        <w:pStyle w:val="Heading2"/>
        <w:rPr>
          <w:rFonts w:asciiTheme="majorHAnsi" w:hAnsiTheme="majorHAnsi" w:cstheme="majorHAnsi"/>
          <w:sz w:val="22"/>
        </w:rPr>
      </w:pPr>
    </w:p>
    <w:p w14:paraId="78E2DD5A" w14:textId="1B50257C" w:rsidR="00346675" w:rsidRDefault="00346675" w:rsidP="00EC4D30">
      <w:pPr>
        <w:pStyle w:val="Heading2"/>
        <w:rPr>
          <w:rFonts w:asciiTheme="majorHAnsi" w:hAnsiTheme="majorHAnsi" w:cstheme="majorHAnsi"/>
          <w:sz w:val="22"/>
        </w:rPr>
      </w:pPr>
    </w:p>
    <w:p w14:paraId="2BB2C369" w14:textId="072F3709" w:rsidR="00346675" w:rsidRDefault="00346675" w:rsidP="00EC4D30">
      <w:pPr>
        <w:pStyle w:val="Heading2"/>
        <w:rPr>
          <w:rFonts w:asciiTheme="majorHAnsi" w:hAnsiTheme="majorHAnsi" w:cstheme="majorHAnsi"/>
          <w:sz w:val="22"/>
        </w:rPr>
      </w:pPr>
    </w:p>
    <w:p w14:paraId="4427D26B" w14:textId="1FEA4575" w:rsidR="00E54459" w:rsidRDefault="00E54459" w:rsidP="00EC4D30">
      <w:pPr>
        <w:pStyle w:val="Heading2"/>
        <w:rPr>
          <w:rFonts w:asciiTheme="majorHAnsi" w:hAnsiTheme="majorHAnsi" w:cstheme="majorHAnsi"/>
          <w:sz w:val="22"/>
        </w:rPr>
      </w:pPr>
      <w:r w:rsidRPr="004C1CAA">
        <w:rPr>
          <w:b w:val="0"/>
          <w:noProof/>
          <w:color w:val="FF0000"/>
          <w:sz w:val="28"/>
          <w:szCs w:val="28"/>
        </w:rPr>
        <w:lastRenderedPageBreak/>
        <mc:AlternateContent>
          <mc:Choice Requires="wps">
            <w:drawing>
              <wp:anchor distT="0" distB="0" distL="114300" distR="114300" simplePos="0" relativeHeight="251715584" behindDoc="0" locked="0" layoutInCell="1" allowOverlap="1" wp14:anchorId="06CCA001" wp14:editId="5EC26957">
                <wp:simplePos x="0" y="0"/>
                <wp:positionH relativeFrom="margin">
                  <wp:posOffset>114300</wp:posOffset>
                </wp:positionH>
                <wp:positionV relativeFrom="paragraph">
                  <wp:posOffset>-500380</wp:posOffset>
                </wp:positionV>
                <wp:extent cx="5911215" cy="1614312"/>
                <wp:effectExtent l="0" t="0" r="0" b="5080"/>
                <wp:wrapNone/>
                <wp:docPr id="1700962161" name="Text Box 1700962161"/>
                <wp:cNvGraphicFramePr/>
                <a:graphic xmlns:a="http://schemas.openxmlformats.org/drawingml/2006/main">
                  <a:graphicData uri="http://schemas.microsoft.com/office/word/2010/wordprocessingShape">
                    <wps:wsp>
                      <wps:cNvSpPr txBox="1"/>
                      <wps:spPr>
                        <a:xfrm>
                          <a:off x="0" y="0"/>
                          <a:ext cx="5911215" cy="1614312"/>
                        </a:xfrm>
                        <a:prstGeom prst="rect">
                          <a:avLst/>
                        </a:prstGeom>
                        <a:noFill/>
                        <a:ln w="6350">
                          <a:noFill/>
                        </a:ln>
                      </wps:spPr>
                      <wps:txbx>
                        <w:txbxContent>
                          <w:p w14:paraId="7550ABB7" w14:textId="6E0A0518" w:rsidR="00E54459" w:rsidRPr="00E54459" w:rsidRDefault="009B5479" w:rsidP="00E54459">
                            <w:pPr>
                              <w:rPr>
                                <w:rFonts w:ascii="Arial" w:hAnsi="Arial" w:cs="Arial"/>
                                <w:b/>
                                <w:bCs/>
                                <w:sz w:val="32"/>
                                <w:szCs w:val="32"/>
                                <w:lang w:val="en-US"/>
                              </w:rPr>
                            </w:pPr>
                            <w:r>
                              <w:rPr>
                                <w:rFonts w:ascii="Arial" w:hAnsi="Arial" w:cs="Arial"/>
                                <w:b/>
                                <w:bCs/>
                                <w:color w:val="2E74B5" w:themeColor="accent5" w:themeShade="BF"/>
                                <w:sz w:val="24"/>
                                <w:szCs w:val="24"/>
                                <w:lang w:val="en-US"/>
                              </w:rPr>
                              <w:t>Priority Two:</w:t>
                            </w:r>
                            <w:r w:rsidR="00E54459" w:rsidRPr="00E54459">
                              <w:rPr>
                                <w:rFonts w:ascii="Arial" w:hAnsi="Arial" w:cs="Arial"/>
                                <w:b/>
                                <w:bCs/>
                                <w:color w:val="2E74B5" w:themeColor="accent5" w:themeShade="BF"/>
                                <w:sz w:val="24"/>
                                <w:szCs w:val="24"/>
                                <w:lang w:val="en-US"/>
                              </w:rPr>
                              <w:t xml:space="preserve"> Raising awareness and celebrating diversity in South Ribble</w:t>
                            </w:r>
                          </w:p>
                          <w:p w14:paraId="717D4F3F" w14:textId="1DDF5C01" w:rsidR="00E54459" w:rsidRDefault="00E54459" w:rsidP="00E54459">
                            <w:pPr>
                              <w:pStyle w:val="xmsonormal"/>
                              <w:rPr>
                                <w:rFonts w:ascii="Arial" w:hAnsi="Arial" w:cs="Arial"/>
                              </w:rPr>
                            </w:pPr>
                            <w:r w:rsidRPr="00DD67D4">
                              <w:rPr>
                                <w:rFonts w:ascii="Arial" w:hAnsi="Arial" w:cs="Arial"/>
                              </w:rPr>
                              <w:t>S</w:t>
                            </w:r>
                            <w:r w:rsidR="00175188">
                              <w:rPr>
                                <w:rFonts w:ascii="Arial" w:hAnsi="Arial" w:cs="Arial"/>
                              </w:rPr>
                              <w:t>outh</w:t>
                            </w:r>
                            <w:r w:rsidRPr="00DD67D4">
                              <w:rPr>
                                <w:rFonts w:ascii="Arial" w:hAnsi="Arial" w:cs="Arial"/>
                              </w:rPr>
                              <w:t xml:space="preserve"> Ribble is a diverse borough made up of new and old, urban and rural, young and old. Recognising the role of difference and diversity is vital to achieving cohesive and inclusive communities. </w:t>
                            </w:r>
                          </w:p>
                          <w:p w14:paraId="540CF69F" w14:textId="77777777" w:rsidR="00E54459" w:rsidRDefault="00E54459" w:rsidP="00E54459">
                            <w:pPr>
                              <w:pStyle w:val="xmsonormal"/>
                              <w:rPr>
                                <w:rFonts w:ascii="Arial" w:hAnsi="Arial" w:cs="Arial"/>
                              </w:rPr>
                            </w:pPr>
                          </w:p>
                          <w:p w14:paraId="7EFEAFFA" w14:textId="6EEE865D" w:rsidR="00E54459" w:rsidRPr="00DD67D4" w:rsidRDefault="00E54459" w:rsidP="00E54459">
                            <w:pPr>
                              <w:pStyle w:val="xmsonormal"/>
                              <w:rPr>
                                <w:rFonts w:ascii="Arial" w:hAnsi="Arial" w:cs="Arial"/>
                              </w:rPr>
                            </w:pPr>
                            <w:r w:rsidRPr="00DD67D4">
                              <w:rPr>
                                <w:rFonts w:ascii="Arial" w:hAnsi="Arial" w:cs="Arial"/>
                              </w:rPr>
                              <w:t>To do this we need to highlight the value of individual perspectives and contributions, challenging negative behaviour and promoting positive examples of action to overcome injustice.</w:t>
                            </w:r>
                          </w:p>
                          <w:p w14:paraId="3D1F873F" w14:textId="77777777" w:rsidR="00E54459" w:rsidRPr="004059C4" w:rsidRDefault="00E54459" w:rsidP="00E54459">
                            <w:pPr>
                              <w:rPr>
                                <w:rFonts w:ascii="Arial" w:hAnsi="Arial" w:cs="Arial"/>
                                <w:b/>
                                <w:bCs/>
                                <w:lang w:val="en-US"/>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CA001" id="Text Box 1700962161" o:spid="_x0000_s1047" type="#_x0000_t202" style="position:absolute;margin-left:9pt;margin-top:-39.4pt;width:465.45pt;height:127.1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" filled="f" stroked="f" strokeweight=".5pt">
                <v:textbox>
                  <w:txbxContent>
                    <w:p w14:paraId="7550ABB7" w14:textId="6E0A0518" w:rsidR="00E54459" w:rsidRPr="00E54459" w:rsidRDefault="009B5479" w:rsidP="00E54459">
                      <w:pPr>
                        <w:rPr>
                          <w:rFonts w:ascii="Arial" w:hAnsi="Arial" w:cs="Arial"/>
                          <w:b/>
                          <w:bCs/>
                          <w:sz w:val="32"/>
                          <w:szCs w:val="32"/>
                          <w:lang w:val="en-US"/>
                        </w:rPr>
                      </w:pPr>
                      <w:r>
                        <w:rPr>
                          <w:rFonts w:ascii="Arial" w:hAnsi="Arial" w:cs="Arial"/>
                          <w:b/>
                          <w:bCs/>
                          <w:color w:val="2E74B5" w:themeColor="accent5" w:themeShade="BF"/>
                          <w:sz w:val="24"/>
                          <w:szCs w:val="24"/>
                          <w:lang w:val="en-US"/>
                        </w:rPr>
                        <w:t>Priority Two:</w:t>
                      </w:r>
                      <w:r w:rsidR="00E54459" w:rsidRPr="00E54459">
                        <w:rPr>
                          <w:rFonts w:ascii="Arial" w:hAnsi="Arial" w:cs="Arial"/>
                          <w:b/>
                          <w:bCs/>
                          <w:color w:val="2E74B5" w:themeColor="accent5" w:themeShade="BF"/>
                          <w:sz w:val="24"/>
                          <w:szCs w:val="24"/>
                          <w:lang w:val="en-US"/>
                        </w:rPr>
                        <w:t xml:space="preserve"> Raising awareness and celebrating diversity in South Ribble</w:t>
                      </w:r>
                    </w:p>
                    <w:p w14:paraId="717D4F3F" w14:textId="1DDF5C01" w:rsidR="00E54459" w:rsidRDefault="00E54459" w:rsidP="00E54459">
                      <w:pPr>
                        <w:pStyle w:val="xmsonormal"/>
                        <w:rPr>
                          <w:rFonts w:ascii="Arial" w:hAnsi="Arial" w:cs="Arial"/>
                        </w:rPr>
                      </w:pPr>
                      <w:r w:rsidRPr="00DD67D4">
                        <w:rPr>
                          <w:rFonts w:ascii="Arial" w:hAnsi="Arial" w:cs="Arial"/>
                        </w:rPr>
                        <w:t>S</w:t>
                      </w:r>
                      <w:r w:rsidR="00175188">
                        <w:rPr>
                          <w:rFonts w:ascii="Arial" w:hAnsi="Arial" w:cs="Arial"/>
                        </w:rPr>
                        <w:t>outh</w:t>
                      </w:r>
                      <w:r w:rsidRPr="00DD67D4">
                        <w:rPr>
                          <w:rFonts w:ascii="Arial" w:hAnsi="Arial" w:cs="Arial"/>
                        </w:rPr>
                        <w:t xml:space="preserve"> Ribble is a diverse borough made up of new and old, urban and rural, young and old. Recognising the role of difference and diversity is vital to achieving cohesive and inclusive communities. </w:t>
                      </w:r>
                    </w:p>
                    <w:p w14:paraId="540CF69F" w14:textId="77777777" w:rsidR="00E54459" w:rsidRDefault="00E54459" w:rsidP="00E54459">
                      <w:pPr>
                        <w:pStyle w:val="xmsonormal"/>
                        <w:rPr>
                          <w:rFonts w:ascii="Arial" w:hAnsi="Arial" w:cs="Arial"/>
                        </w:rPr>
                      </w:pPr>
                    </w:p>
                    <w:p w14:paraId="7EFEAFFA" w14:textId="6EEE865D" w:rsidR="00E54459" w:rsidRPr="00DD67D4" w:rsidRDefault="00E54459" w:rsidP="00E54459">
                      <w:pPr>
                        <w:pStyle w:val="xmsonormal"/>
                        <w:rPr>
                          <w:rFonts w:ascii="Arial" w:hAnsi="Arial" w:cs="Arial"/>
                        </w:rPr>
                      </w:pPr>
                      <w:r w:rsidRPr="00DD67D4">
                        <w:rPr>
                          <w:rFonts w:ascii="Arial" w:hAnsi="Arial" w:cs="Arial"/>
                        </w:rPr>
                        <w:t>To do this we need to highlight the value of individual perspectives and contributions, challenging negative behaviour and promoting positive examples of action to overcome injustice.</w:t>
                      </w:r>
                    </w:p>
                    <w:p w14:paraId="3D1F873F" w14:textId="77777777" w:rsidR="00E54459" w:rsidRPr="004059C4" w:rsidRDefault="00E54459" w:rsidP="00E54459">
                      <w:pPr>
                        <w:rPr>
                          <w:rFonts w:ascii="Arial" w:hAnsi="Arial" w:cs="Arial"/>
                          <w:b/>
                          <w:bCs/>
                          <w:lang w:val="en-US"/>
                        </w:rPr>
                      </w:pPr>
                    </w:p>
                  </w:txbxContent>
                </v:textbox>
                <w10:wrap anchorx="margin"/>
              </v:shape>
            </w:pict>
          </mc:Fallback>
        </mc:AlternateContent>
      </w:r>
      <w:r w:rsidRPr="004C1CAA">
        <w:rPr>
          <w:b w:val="0"/>
          <w:noProof/>
          <w:color w:val="FF0000"/>
          <w:sz w:val="28"/>
          <w:szCs w:val="28"/>
        </w:rPr>
        <mc:AlternateContent>
          <mc:Choice Requires="wps">
            <w:drawing>
              <wp:anchor distT="0" distB="0" distL="114300" distR="114300" simplePos="0" relativeHeight="251722752" behindDoc="0" locked="0" layoutInCell="1" allowOverlap="1" wp14:anchorId="4C336C17" wp14:editId="63501BA0">
                <wp:simplePos x="0" y="0"/>
                <wp:positionH relativeFrom="page">
                  <wp:align>right</wp:align>
                </wp:positionH>
                <wp:positionV relativeFrom="paragraph">
                  <wp:posOffset>-906480</wp:posOffset>
                </wp:positionV>
                <wp:extent cx="215900" cy="10673862"/>
                <wp:effectExtent l="0" t="0" r="0" b="0"/>
                <wp:wrapNone/>
                <wp:docPr id="1700962228" name="Rectangle 1700962228"/>
                <wp:cNvGraphicFramePr/>
                <a:graphic xmlns:a="http://schemas.openxmlformats.org/drawingml/2006/main">
                  <a:graphicData uri="http://schemas.microsoft.com/office/word/2010/wordprocessingShape">
                    <wps:wsp>
                      <wps:cNvSpPr/>
                      <wps:spPr>
                        <a:xfrm>
                          <a:off x="0" y="0"/>
                          <a:ext cx="215900" cy="10673862"/>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1A6A87C9" id="Rectangle 1700962228" o:spid="_x0000_s1026" style="position:absolute;margin-left:-34.2pt;margin-top:-71.4pt;width:17pt;height:840.45pt;z-index:2517227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" fillcolor="#2e74b5 [2408]" stroked="f" strokeweight="1pt">
                <w10:wrap anchorx="page"/>
              </v:rect>
            </w:pict>
          </mc:Fallback>
        </mc:AlternateContent>
      </w:r>
      <w:r>
        <w:rPr>
          <w:b w:val="0"/>
          <w:noProof/>
          <w:color w:val="FF0000"/>
          <w:sz w:val="28"/>
          <w:szCs w:val="28"/>
        </w:rPr>
        <mc:AlternateContent>
          <mc:Choice Requires="wpg">
            <w:drawing>
              <wp:anchor distT="0" distB="0" distL="114300" distR="114300" simplePos="0" relativeHeight="251720704" behindDoc="0" locked="0" layoutInCell="1" allowOverlap="1" wp14:anchorId="27EDFC25" wp14:editId="1340ADFB">
                <wp:simplePos x="0" y="0"/>
                <wp:positionH relativeFrom="page">
                  <wp:posOffset>-17253</wp:posOffset>
                </wp:positionH>
                <wp:positionV relativeFrom="paragraph">
                  <wp:posOffset>-912938</wp:posOffset>
                </wp:positionV>
                <wp:extent cx="814705" cy="10912475"/>
                <wp:effectExtent l="0" t="0" r="0" b="3175"/>
                <wp:wrapNone/>
                <wp:docPr id="1700962225" name="Group 1700962225"/>
                <wp:cNvGraphicFramePr/>
                <a:graphic xmlns:a="http://schemas.openxmlformats.org/drawingml/2006/main">
                  <a:graphicData uri="http://schemas.microsoft.com/office/word/2010/wordprocessingGroup">
                    <wpg:wgp>
                      <wpg:cNvGrpSpPr/>
                      <wpg:grpSpPr>
                        <a:xfrm>
                          <a:off x="0" y="0"/>
                          <a:ext cx="814705" cy="10912475"/>
                          <a:chOff x="0" y="-1"/>
                          <a:chExt cx="815225" cy="10912839"/>
                        </a:xfrm>
                      </wpg:grpSpPr>
                      <wps:wsp>
                        <wps:cNvPr id="1700962226" name="Rectangle 1700962226"/>
                        <wps:cNvSpPr/>
                        <wps:spPr>
                          <a:xfrm>
                            <a:off x="0" y="-1"/>
                            <a:ext cx="762000" cy="10912839"/>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1700962227" name="Text Box 1700962227"/>
                        <wps:cNvSpPr txBox="1"/>
                        <wps:spPr>
                          <a:xfrm rot="16200000">
                            <a:off x="-968742" y="1872894"/>
                            <a:ext cx="2880230" cy="687705"/>
                          </a:xfrm>
                          <a:prstGeom prst="rect">
                            <a:avLst/>
                          </a:prstGeom>
                          <a:noFill/>
                          <a:ln w="6350">
                            <a:noFill/>
                          </a:ln>
                        </wps:spPr>
                        <wps:txbx>
                          <w:txbxContent>
                            <w:p w14:paraId="620F9B4E" w14:textId="77777777" w:rsidR="00E54459" w:rsidRPr="009F0538" w:rsidRDefault="00E54459" w:rsidP="00E54459">
                              <w:pPr>
                                <w:rPr>
                                  <w:rFonts w:ascii="Arial" w:hAnsi="Arial" w:cs="Arial"/>
                                  <w:b/>
                                  <w:color w:val="FFFFFF" w:themeColor="background1"/>
                                  <w:sz w:val="48"/>
                                  <w:szCs w:val="18"/>
                                  <w:lang w:val="en-US"/>
                                </w:rPr>
                              </w:pPr>
                              <w:r>
                                <w:rPr>
                                  <w:rFonts w:ascii="Arial" w:hAnsi="Arial" w:cs="Arial"/>
                                  <w:b/>
                                  <w:color w:val="FFFFFF" w:themeColor="background1"/>
                                  <w:sz w:val="48"/>
                                  <w:szCs w:val="18"/>
                                  <w:lang w:val="en-US"/>
                                </w:rPr>
                                <w:t>Our Strategy</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7EDFC25" id="Group 1700962225" o:spid="_x0000_s1048" style="position:absolute;margin-left:-1.35pt;margin-top:-71.9pt;width:64.15pt;height:859.25pt;z-index:251720704;mso-position-horizontal-relative:page;mso-width-relative:margin;mso-height-relative:margin" coordorigin="" coordsize="8152,109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">
                <v:rect id="Rectangle 1700962226" o:spid="_x0000_s1049" style="position:absolute;width:7620;height:109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" fillcolor="#2e74b5 [2408]" stroked="f" strokeweight="1pt"/>
                <v:shape id="Text Box 1700962227" o:spid="_x0000_s1050" type="#_x0000_t202" style="position:absolute;left:-9687;top:18728;width:28802;height:68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" filled="f" stroked="f" strokeweight=".5pt">
                  <v:textbox>
                    <w:txbxContent>
                      <w:p w14:paraId="620F9B4E" w14:textId="77777777" w:rsidR="00E54459" w:rsidRPr="009F0538" w:rsidRDefault="00E54459" w:rsidP="00E54459">
                        <w:pPr>
                          <w:rPr>
                            <w:rFonts w:ascii="Arial" w:hAnsi="Arial" w:cs="Arial"/>
                            <w:b/>
                            <w:color w:val="FFFFFF" w:themeColor="background1"/>
                            <w:sz w:val="48"/>
                            <w:szCs w:val="18"/>
                            <w:lang w:val="en-US"/>
                          </w:rPr>
                        </w:pPr>
                        <w:r>
                          <w:rPr>
                            <w:rFonts w:ascii="Arial" w:hAnsi="Arial" w:cs="Arial"/>
                            <w:b/>
                            <w:color w:val="FFFFFF" w:themeColor="background1"/>
                            <w:sz w:val="48"/>
                            <w:szCs w:val="18"/>
                            <w:lang w:val="en-US"/>
                          </w:rPr>
                          <w:t>Our Strategy</w:t>
                        </w:r>
                      </w:p>
                    </w:txbxContent>
                  </v:textbox>
                </v:shape>
                <w10:wrap anchorx="page"/>
              </v:group>
            </w:pict>
          </mc:Fallback>
        </mc:AlternateContent>
      </w:r>
    </w:p>
    <w:p w14:paraId="5449A1C1" w14:textId="44FED3F1" w:rsidR="00E54459" w:rsidRDefault="00E54459" w:rsidP="00EC4D30">
      <w:pPr>
        <w:pStyle w:val="Heading2"/>
        <w:rPr>
          <w:rFonts w:asciiTheme="majorHAnsi" w:hAnsiTheme="majorHAnsi" w:cstheme="majorHAnsi"/>
          <w:sz w:val="22"/>
        </w:rPr>
      </w:pPr>
    </w:p>
    <w:p w14:paraId="58AC7541" w14:textId="1B014743" w:rsidR="00E54459" w:rsidRDefault="00E54459" w:rsidP="00EC4D30">
      <w:pPr>
        <w:pStyle w:val="Heading2"/>
        <w:rPr>
          <w:rFonts w:asciiTheme="majorHAnsi" w:hAnsiTheme="majorHAnsi" w:cstheme="majorHAnsi"/>
          <w:sz w:val="22"/>
        </w:rPr>
      </w:pPr>
    </w:p>
    <w:p w14:paraId="0CAAC79B" w14:textId="07938C3A" w:rsidR="00E54459" w:rsidRDefault="00263EA0" w:rsidP="00EC4D30">
      <w:pPr>
        <w:pStyle w:val="Heading2"/>
        <w:rPr>
          <w:rFonts w:asciiTheme="majorHAnsi" w:hAnsiTheme="majorHAnsi" w:cstheme="majorHAnsi"/>
          <w:sz w:val="22"/>
        </w:rPr>
      </w:pPr>
      <w:r>
        <w:rPr>
          <w:rFonts w:asciiTheme="majorHAnsi" w:hAnsiTheme="majorHAnsi" w:cstheme="majorHAnsi"/>
          <w:noProof/>
          <w:sz w:val="22"/>
        </w:rPr>
        <mc:AlternateContent>
          <mc:Choice Requires="wpg">
            <w:drawing>
              <wp:anchor distT="0" distB="0" distL="114300" distR="114300" simplePos="0" relativeHeight="251718656" behindDoc="0" locked="0" layoutInCell="1" allowOverlap="1" wp14:anchorId="427753E1" wp14:editId="335F3C64">
                <wp:simplePos x="0" y="0"/>
                <wp:positionH relativeFrom="column">
                  <wp:posOffset>138023</wp:posOffset>
                </wp:positionH>
                <wp:positionV relativeFrom="paragraph">
                  <wp:posOffset>155660</wp:posOffset>
                </wp:positionV>
                <wp:extent cx="5755447" cy="1688979"/>
                <wp:effectExtent l="0" t="19050" r="17145" b="26035"/>
                <wp:wrapNone/>
                <wp:docPr id="1700962217" name="Group 1700962217"/>
                <wp:cNvGraphicFramePr/>
                <a:graphic xmlns:a="http://schemas.openxmlformats.org/drawingml/2006/main">
                  <a:graphicData uri="http://schemas.microsoft.com/office/word/2010/wordprocessingGroup">
                    <wpg:wgp>
                      <wpg:cNvGrpSpPr/>
                      <wpg:grpSpPr>
                        <a:xfrm>
                          <a:off x="0" y="0"/>
                          <a:ext cx="5755447" cy="1688979"/>
                          <a:chOff x="-86267" y="3"/>
                          <a:chExt cx="5755630" cy="2104039"/>
                        </a:xfrm>
                      </wpg:grpSpPr>
                      <wpg:grpSp>
                        <wpg:cNvPr id="1700962218" name="Group 1700962218"/>
                        <wpg:cNvGrpSpPr/>
                        <wpg:grpSpPr>
                          <a:xfrm>
                            <a:off x="-7" y="3"/>
                            <a:ext cx="5669370" cy="2104039"/>
                            <a:chOff x="383488" y="524060"/>
                            <a:chExt cx="5644838" cy="2104413"/>
                          </a:xfrm>
                        </wpg:grpSpPr>
                        <wps:wsp>
                          <wps:cNvPr id="1700962220" name="Rectangle: Rounded Corners 1700962220"/>
                          <wps:cNvSpPr/>
                          <wps:spPr>
                            <a:xfrm>
                              <a:off x="383488" y="524060"/>
                              <a:ext cx="5644838" cy="2104413"/>
                            </a:xfrm>
                            <a:prstGeom prst="roundRect">
                              <a:avLst>
                                <a:gd name="adj" fmla="val 3972"/>
                              </a:avLst>
                            </a:prstGeom>
                            <a:solidFill>
                              <a:schemeClr val="accent5">
                                <a:lumMod val="20000"/>
                                <a:lumOff val="80000"/>
                              </a:schemeClr>
                            </a:solidFill>
                            <a:ln w="3810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1700962222" name="Text Box 2"/>
                          <wps:cNvSpPr txBox="1">
                            <a:spLocks noChangeArrowheads="1"/>
                          </wps:cNvSpPr>
                          <wps:spPr bwMode="auto">
                            <a:xfrm>
                              <a:off x="488925" y="616038"/>
                              <a:ext cx="4560893" cy="407979"/>
                            </a:xfrm>
                            <a:prstGeom prst="rect">
                              <a:avLst/>
                            </a:prstGeom>
                            <a:noFill/>
                            <a:ln w="9525">
                              <a:noFill/>
                              <a:miter lim="800000"/>
                              <a:headEnd/>
                              <a:tailEnd/>
                            </a:ln>
                          </wps:spPr>
                          <wps:txbx>
                            <w:txbxContent>
                              <w:p w14:paraId="6795C371" w14:textId="77777777" w:rsidR="00E54459" w:rsidRPr="00263EA0" w:rsidRDefault="00E54459" w:rsidP="00E54459">
                                <w:pPr>
                                  <w:rPr>
                                    <w:rFonts w:ascii="Arial" w:hAnsi="Arial" w:cs="Arial"/>
                                    <w:lang w:val="en-US"/>
                                  </w:rPr>
                                </w:pPr>
                                <w:r w:rsidRPr="00263EA0">
                                  <w:rPr>
                                    <w:rFonts w:ascii="Arial" w:hAnsi="Arial" w:cs="Arial"/>
                                    <w:b/>
                                    <w:bCs/>
                                    <w:lang w:val="en-US"/>
                                  </w:rPr>
                                  <w:t>Objectives:</w:t>
                                </w:r>
                                <w:r w:rsidRPr="00263EA0">
                                  <w:rPr>
                                    <w:rFonts w:ascii="Arial" w:hAnsi="Arial" w:cs="Arial"/>
                                    <w:lang w:val="en-US"/>
                                  </w:rPr>
                                  <w:t xml:space="preserve"> </w:t>
                                </w:r>
                              </w:p>
                            </w:txbxContent>
                          </wps:txbx>
                          <wps:bodyPr rot="0" vert="horz" wrap="square" anchor="t" anchorCtr="0"/>
                        </wps:wsp>
                      </wpg:grpSp>
                      <wps:wsp>
                        <wps:cNvPr id="1700962223" name="Text Box 2"/>
                        <wps:cNvSpPr txBox="1">
                          <a:spLocks noChangeArrowheads="1"/>
                        </wps:cNvSpPr>
                        <wps:spPr bwMode="auto">
                          <a:xfrm>
                            <a:off x="-86267" y="403064"/>
                            <a:ext cx="5698088" cy="1582767"/>
                          </a:xfrm>
                          <a:prstGeom prst="rect">
                            <a:avLst/>
                          </a:prstGeom>
                          <a:noFill/>
                          <a:ln w="9525">
                            <a:noFill/>
                            <a:miter lim="800000"/>
                            <a:headEnd/>
                            <a:tailEnd/>
                          </a:ln>
                        </wps:spPr>
                        <wps:txbx>
                          <w:txbxContent>
                            <w:p w14:paraId="3E51E5CF" w14:textId="116CA798" w:rsidR="00E54459" w:rsidRDefault="00E54459" w:rsidP="0065066C">
                              <w:pPr>
                                <w:pStyle w:val="xmsonormal"/>
                                <w:numPr>
                                  <w:ilvl w:val="0"/>
                                  <w:numId w:val="6"/>
                                </w:numPr>
                                <w:rPr>
                                  <w:rFonts w:ascii="Arial" w:hAnsi="Arial" w:cs="Arial"/>
                                </w:rPr>
                              </w:pPr>
                              <w:r w:rsidRPr="00E54459">
                                <w:rPr>
                                  <w:rFonts w:ascii="Arial" w:hAnsi="Arial" w:cs="Arial"/>
                                </w:rPr>
                                <w:t>Celebrate difference and raise awareness of social justice within our communities by recognising national awareness days and promoting them through our external communications channels</w:t>
                              </w:r>
                              <w:r>
                                <w:rPr>
                                  <w:rFonts w:ascii="Arial" w:hAnsi="Arial" w:cs="Arial"/>
                                </w:rPr>
                                <w:t>,</w:t>
                              </w:r>
                              <w:r w:rsidR="0065066C">
                                <w:rPr>
                                  <w:rFonts w:ascii="Arial" w:hAnsi="Arial" w:cs="Arial"/>
                                </w:rPr>
                                <w:t xml:space="preserve"> including through our website and social media,</w:t>
                              </w:r>
                              <w:r>
                                <w:rPr>
                                  <w:rFonts w:ascii="Arial" w:hAnsi="Arial" w:cs="Arial"/>
                                </w:rPr>
                                <w:t xml:space="preserve"> </w:t>
                              </w:r>
                            </w:p>
                            <w:p w14:paraId="10663369" w14:textId="77777777" w:rsidR="00263EA0" w:rsidRPr="0065066C" w:rsidRDefault="00263EA0" w:rsidP="00263EA0">
                              <w:pPr>
                                <w:pStyle w:val="xmsonormal"/>
                                <w:ind w:left="720"/>
                                <w:rPr>
                                  <w:rFonts w:ascii="Arial" w:hAnsi="Arial" w:cs="Arial"/>
                                </w:rPr>
                              </w:pPr>
                            </w:p>
                            <w:p w14:paraId="66EA1355" w14:textId="18A095C9" w:rsidR="00E54459" w:rsidRPr="00761F7C" w:rsidRDefault="00E54459" w:rsidP="00E54459">
                              <w:pPr>
                                <w:pStyle w:val="xmsonormal"/>
                                <w:numPr>
                                  <w:ilvl w:val="0"/>
                                  <w:numId w:val="6"/>
                                </w:numPr>
                                <w:rPr>
                                  <w:rFonts w:ascii="Arial" w:hAnsi="Arial" w:cs="Arial"/>
                                </w:rPr>
                              </w:pPr>
                              <w:r>
                                <w:rPr>
                                  <w:rFonts w:ascii="Arial" w:hAnsi="Arial" w:cs="Arial"/>
                                </w:rPr>
                                <w:t>Take a proactive approach to accessibility when organising events and activities in the community to ensure that all groups can participate equally.</w:t>
                              </w:r>
                            </w:p>
                            <w:p w14:paraId="744C57FD" w14:textId="77777777" w:rsidR="00E54459" w:rsidRPr="00CC677A" w:rsidRDefault="00E54459" w:rsidP="00E54459">
                              <w:pPr>
                                <w:rPr>
                                  <w:rFonts w:ascii="Arial" w:hAnsi="Arial" w:cs="Arial"/>
                                  <w:lang w:val="en-US"/>
                                </w:rPr>
                              </w:pPr>
                            </w:p>
                          </w:txbxContent>
                        </wps:txbx>
                        <wps:bodyPr rot="0" vert="horz" wrap="square" anchor="t" anchorCtr="0"/>
                      </wps:wsp>
                    </wpg:wgp>
                  </a:graphicData>
                </a:graphic>
                <wp14:sizeRelH relativeFrom="margin">
                  <wp14:pctWidth>0</wp14:pctWidth>
                </wp14:sizeRelH>
                <wp14:sizeRelV relativeFrom="margin">
                  <wp14:pctHeight>0</wp14:pctHeight>
                </wp14:sizeRelV>
              </wp:anchor>
            </w:drawing>
          </mc:Choice>
          <mc:Fallback>
            <w:pict>
              <v:group w14:anchorId="427753E1" id="Group 1700962217" o:spid="_x0000_s1051" style="position:absolute;margin-left:10.85pt;margin-top:12.25pt;width:453.2pt;height:133pt;z-index:251718656;mso-width-relative:margin;mso-height-relative:margin" coordorigin="-862" coordsize="57556,2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">
                <v:group id="Group 1700962218" o:spid="_x0000_s1052" style="position:absolute;width:56693;height:21040" coordorigin="3834,5240" coordsize="56448,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">
                  <v:roundrect id="Rectangle: Rounded Corners 1700962220" o:spid="_x0000_s1053" style="position:absolute;left:3834;top:5240;width:56449;height:21044;visibility:visible;mso-wrap-style:square;v-text-anchor:middle" arcsize="2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" fillcolor="#deeaf6 [664]" strokecolor="#deeaf6 [664]" strokeweight="3pt">
                    <v:stroke joinstyle="miter"/>
                  </v:roundrect>
                  <v:shape id="_x0000_s1054" type="#_x0000_t202" style="position:absolute;left:4889;top:6160;width:45609;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" filled="f" stroked="f">
                    <v:textbox>
                      <w:txbxContent>
                        <w:p w14:paraId="6795C371" w14:textId="77777777" w:rsidR="00E54459" w:rsidRPr="00263EA0" w:rsidRDefault="00E54459" w:rsidP="00E54459">
                          <w:pPr>
                            <w:rPr>
                              <w:rFonts w:ascii="Arial" w:hAnsi="Arial" w:cs="Arial"/>
                              <w:lang w:val="en-US"/>
                            </w:rPr>
                          </w:pPr>
                          <w:r w:rsidRPr="00263EA0">
                            <w:rPr>
                              <w:rFonts w:ascii="Arial" w:hAnsi="Arial" w:cs="Arial"/>
                              <w:b/>
                              <w:bCs/>
                              <w:lang w:val="en-US"/>
                            </w:rPr>
                            <w:t>Objectives:</w:t>
                          </w:r>
                          <w:r w:rsidRPr="00263EA0">
                            <w:rPr>
                              <w:rFonts w:ascii="Arial" w:hAnsi="Arial" w:cs="Arial"/>
                              <w:lang w:val="en-US"/>
                            </w:rPr>
                            <w:t xml:space="preserve"> </w:t>
                          </w:r>
                        </w:p>
                      </w:txbxContent>
                    </v:textbox>
                  </v:shape>
                </v:group>
                <v:shape id="_x0000_s1055" type="#_x0000_t202" style="position:absolute;left:-862;top:4030;width:56980;height:15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" filled="f" stroked="f">
                  <v:textbox>
                    <w:txbxContent>
                      <w:p w14:paraId="3E51E5CF" w14:textId="116CA798" w:rsidR="00E54459" w:rsidRDefault="00E54459" w:rsidP="0065066C">
                        <w:pPr>
                          <w:pStyle w:val="xmsonormal"/>
                          <w:numPr>
                            <w:ilvl w:val="0"/>
                            <w:numId w:val="6"/>
                          </w:numPr>
                          <w:rPr>
                            <w:rFonts w:ascii="Arial" w:hAnsi="Arial" w:cs="Arial"/>
                          </w:rPr>
                        </w:pPr>
                        <w:r w:rsidRPr="00E54459">
                          <w:rPr>
                            <w:rFonts w:ascii="Arial" w:hAnsi="Arial" w:cs="Arial"/>
                          </w:rPr>
                          <w:t>Celebrate difference and raise awareness of social justice within our communities by recognising national awareness days and promoting them through our external communications channels</w:t>
                        </w:r>
                        <w:r>
                          <w:rPr>
                            <w:rFonts w:ascii="Arial" w:hAnsi="Arial" w:cs="Arial"/>
                          </w:rPr>
                          <w:t>,</w:t>
                        </w:r>
                        <w:r w:rsidR="0065066C">
                          <w:rPr>
                            <w:rFonts w:ascii="Arial" w:hAnsi="Arial" w:cs="Arial"/>
                          </w:rPr>
                          <w:t xml:space="preserve"> including through our website and social media,</w:t>
                        </w:r>
                        <w:r>
                          <w:rPr>
                            <w:rFonts w:ascii="Arial" w:hAnsi="Arial" w:cs="Arial"/>
                          </w:rPr>
                          <w:t xml:space="preserve"> </w:t>
                        </w:r>
                      </w:p>
                      <w:p w14:paraId="10663369" w14:textId="77777777" w:rsidR="00263EA0" w:rsidRPr="0065066C" w:rsidRDefault="00263EA0" w:rsidP="00263EA0">
                        <w:pPr>
                          <w:pStyle w:val="xmsonormal"/>
                          <w:ind w:left="720"/>
                          <w:rPr>
                            <w:rFonts w:ascii="Arial" w:hAnsi="Arial" w:cs="Arial"/>
                          </w:rPr>
                        </w:pPr>
                      </w:p>
                      <w:p w14:paraId="66EA1355" w14:textId="18A095C9" w:rsidR="00E54459" w:rsidRPr="00761F7C" w:rsidRDefault="00E54459" w:rsidP="00E54459">
                        <w:pPr>
                          <w:pStyle w:val="xmsonormal"/>
                          <w:numPr>
                            <w:ilvl w:val="0"/>
                            <w:numId w:val="6"/>
                          </w:numPr>
                          <w:rPr>
                            <w:rFonts w:ascii="Arial" w:hAnsi="Arial" w:cs="Arial"/>
                          </w:rPr>
                        </w:pPr>
                        <w:r>
                          <w:rPr>
                            <w:rFonts w:ascii="Arial" w:hAnsi="Arial" w:cs="Arial"/>
                          </w:rPr>
                          <w:t>Take a proactive approach to accessibility when organising events and activities in the community to ensure that all groups can participate equally.</w:t>
                        </w:r>
                      </w:p>
                      <w:p w14:paraId="744C57FD" w14:textId="77777777" w:rsidR="00E54459" w:rsidRPr="00CC677A" w:rsidRDefault="00E54459" w:rsidP="00E54459">
                        <w:pPr>
                          <w:rPr>
                            <w:rFonts w:ascii="Arial" w:hAnsi="Arial" w:cs="Arial"/>
                            <w:lang w:val="en-US"/>
                          </w:rPr>
                        </w:pPr>
                      </w:p>
                    </w:txbxContent>
                  </v:textbox>
                </v:shape>
              </v:group>
            </w:pict>
          </mc:Fallback>
        </mc:AlternateContent>
      </w:r>
    </w:p>
    <w:p w14:paraId="4BE8CE62" w14:textId="61104BFD" w:rsidR="00E54459" w:rsidRDefault="00E54459" w:rsidP="00EC4D30">
      <w:pPr>
        <w:pStyle w:val="Heading2"/>
        <w:rPr>
          <w:rFonts w:asciiTheme="majorHAnsi" w:hAnsiTheme="majorHAnsi" w:cstheme="majorHAnsi"/>
          <w:sz w:val="22"/>
        </w:rPr>
      </w:pPr>
    </w:p>
    <w:p w14:paraId="34B0969B" w14:textId="77777777" w:rsidR="00E54459" w:rsidRDefault="00E54459" w:rsidP="00EC4D30">
      <w:pPr>
        <w:pStyle w:val="Heading2"/>
        <w:rPr>
          <w:rFonts w:asciiTheme="majorHAnsi" w:hAnsiTheme="majorHAnsi" w:cstheme="majorHAnsi"/>
          <w:sz w:val="22"/>
        </w:rPr>
      </w:pPr>
    </w:p>
    <w:p w14:paraId="77A6A333" w14:textId="2ED9AA46" w:rsidR="00E54459" w:rsidRDefault="00E54459" w:rsidP="00EC4D30">
      <w:pPr>
        <w:pStyle w:val="Heading2"/>
        <w:rPr>
          <w:rFonts w:asciiTheme="majorHAnsi" w:hAnsiTheme="majorHAnsi" w:cstheme="majorHAnsi"/>
          <w:sz w:val="22"/>
        </w:rPr>
      </w:pPr>
    </w:p>
    <w:p w14:paraId="1766E419" w14:textId="449E2E00" w:rsidR="00E54459" w:rsidRDefault="00E54459" w:rsidP="00EC4D30">
      <w:pPr>
        <w:pStyle w:val="Heading2"/>
        <w:rPr>
          <w:rFonts w:asciiTheme="majorHAnsi" w:hAnsiTheme="majorHAnsi" w:cstheme="majorHAnsi"/>
          <w:sz w:val="22"/>
        </w:rPr>
      </w:pPr>
    </w:p>
    <w:p w14:paraId="53444C33" w14:textId="37361F57" w:rsidR="00E54459" w:rsidRDefault="00E54459" w:rsidP="00EC4D30">
      <w:pPr>
        <w:pStyle w:val="Heading2"/>
        <w:rPr>
          <w:rFonts w:asciiTheme="majorHAnsi" w:hAnsiTheme="majorHAnsi" w:cstheme="majorHAnsi"/>
          <w:sz w:val="22"/>
        </w:rPr>
      </w:pPr>
    </w:p>
    <w:p w14:paraId="7BDFC69F" w14:textId="4572EDEF" w:rsidR="00E54459" w:rsidRDefault="0065066C" w:rsidP="00EC4D30">
      <w:pPr>
        <w:pStyle w:val="Heading2"/>
        <w:rPr>
          <w:rFonts w:asciiTheme="majorHAnsi" w:hAnsiTheme="majorHAnsi" w:cstheme="majorHAnsi"/>
          <w:sz w:val="22"/>
        </w:rPr>
      </w:pPr>
      <w:r w:rsidRPr="004C1CAA">
        <w:rPr>
          <w:b w:val="0"/>
          <w:noProof/>
          <w:color w:val="FF0000"/>
          <w:sz w:val="28"/>
          <w:szCs w:val="28"/>
        </w:rPr>
        <mc:AlternateContent>
          <mc:Choice Requires="wps">
            <w:drawing>
              <wp:anchor distT="0" distB="0" distL="114300" distR="114300" simplePos="0" relativeHeight="251724800" behindDoc="0" locked="0" layoutInCell="1" allowOverlap="1" wp14:anchorId="00EC2A86" wp14:editId="679CA9BC">
                <wp:simplePos x="0" y="0"/>
                <wp:positionH relativeFrom="margin">
                  <wp:posOffset>193009</wp:posOffset>
                </wp:positionH>
                <wp:positionV relativeFrom="paragraph">
                  <wp:posOffset>19050</wp:posOffset>
                </wp:positionV>
                <wp:extent cx="5911215" cy="1614312"/>
                <wp:effectExtent l="0" t="0" r="0" b="5080"/>
                <wp:wrapNone/>
                <wp:docPr id="1700962229" name="Text Box 1700962229"/>
                <wp:cNvGraphicFramePr/>
                <a:graphic xmlns:a="http://schemas.openxmlformats.org/drawingml/2006/main">
                  <a:graphicData uri="http://schemas.microsoft.com/office/word/2010/wordprocessingShape">
                    <wps:wsp>
                      <wps:cNvSpPr txBox="1"/>
                      <wps:spPr>
                        <a:xfrm>
                          <a:off x="0" y="0"/>
                          <a:ext cx="5911215" cy="1614312"/>
                        </a:xfrm>
                        <a:prstGeom prst="rect">
                          <a:avLst/>
                        </a:prstGeom>
                        <a:noFill/>
                        <a:ln w="6350">
                          <a:noFill/>
                        </a:ln>
                      </wps:spPr>
                      <wps:txbx>
                        <w:txbxContent>
                          <w:p w14:paraId="2554D608" w14:textId="63699FE9" w:rsidR="0065066C" w:rsidRPr="00E54459" w:rsidRDefault="009B5479" w:rsidP="0065066C">
                            <w:pPr>
                              <w:rPr>
                                <w:rFonts w:ascii="Arial" w:hAnsi="Arial" w:cs="Arial"/>
                                <w:b/>
                                <w:bCs/>
                                <w:sz w:val="32"/>
                                <w:szCs w:val="32"/>
                                <w:lang w:val="en-US"/>
                              </w:rPr>
                            </w:pPr>
                            <w:r>
                              <w:rPr>
                                <w:rFonts w:ascii="Arial" w:hAnsi="Arial" w:cs="Arial"/>
                                <w:b/>
                                <w:bCs/>
                                <w:color w:val="2E74B5" w:themeColor="accent5" w:themeShade="BF"/>
                                <w:sz w:val="24"/>
                                <w:szCs w:val="24"/>
                                <w:lang w:val="en-US"/>
                              </w:rPr>
                              <w:t xml:space="preserve">Priority Three: </w:t>
                            </w:r>
                            <w:r w:rsidR="0065066C" w:rsidRPr="0065066C">
                              <w:rPr>
                                <w:rFonts w:ascii="Arial" w:hAnsi="Arial" w:cs="Arial"/>
                                <w:b/>
                                <w:bCs/>
                                <w:color w:val="2E74B5" w:themeColor="accent5" w:themeShade="BF"/>
                                <w:sz w:val="24"/>
                                <w:szCs w:val="24"/>
                                <w:lang w:val="en-US"/>
                              </w:rPr>
                              <w:t>Supporting access and participation within our communities</w:t>
                            </w:r>
                          </w:p>
                          <w:p w14:paraId="49D82DD0" w14:textId="77777777" w:rsidR="0065066C" w:rsidRDefault="0065066C" w:rsidP="0065066C">
                            <w:pPr>
                              <w:pStyle w:val="xmsonormal"/>
                              <w:rPr>
                                <w:rFonts w:ascii="Arial" w:hAnsi="Arial" w:cs="Arial"/>
                              </w:rPr>
                            </w:pPr>
                            <w:r w:rsidRPr="00DD67D4">
                              <w:rPr>
                                <w:rFonts w:ascii="Arial" w:hAnsi="Arial" w:cs="Arial"/>
                              </w:rPr>
                              <w:t xml:space="preserve">We want everyone in South Ribble to live life to its full potential.  </w:t>
                            </w:r>
                          </w:p>
                          <w:p w14:paraId="2995C98C" w14:textId="77777777" w:rsidR="0065066C" w:rsidRDefault="0065066C" w:rsidP="0065066C">
                            <w:pPr>
                              <w:pStyle w:val="xmsonormal"/>
                              <w:rPr>
                                <w:rFonts w:ascii="Arial" w:hAnsi="Arial" w:cs="Arial"/>
                              </w:rPr>
                            </w:pPr>
                          </w:p>
                          <w:p w14:paraId="7B1037E6" w14:textId="43953193" w:rsidR="0065066C" w:rsidRDefault="0065066C" w:rsidP="0065066C">
                            <w:pPr>
                              <w:pStyle w:val="xmsonormal"/>
                              <w:rPr>
                                <w:rFonts w:ascii="Arial" w:hAnsi="Arial" w:cs="Arial"/>
                              </w:rPr>
                            </w:pPr>
                            <w:r w:rsidRPr="00DD67D4">
                              <w:rPr>
                                <w:rFonts w:ascii="Arial" w:hAnsi="Arial" w:cs="Arial"/>
                              </w:rPr>
                              <w:t xml:space="preserve">To do this we need to remove the barriers that lead to isolation and exclusion. These barriers are often hidden or unintended and </w:t>
                            </w:r>
                            <w:r w:rsidR="00876B50" w:rsidRPr="00DD67D4">
                              <w:rPr>
                                <w:rFonts w:ascii="Arial" w:hAnsi="Arial" w:cs="Arial"/>
                              </w:rPr>
                              <w:t>it’s</w:t>
                            </w:r>
                            <w:r w:rsidRPr="00DD67D4">
                              <w:rPr>
                                <w:rFonts w:ascii="Arial" w:hAnsi="Arial" w:cs="Arial"/>
                              </w:rPr>
                              <w:t xml:space="preserve"> our role to seek them out by engaging, understanding and </w:t>
                            </w:r>
                            <w:proofErr w:type="gramStart"/>
                            <w:r w:rsidRPr="00DD67D4">
                              <w:rPr>
                                <w:rFonts w:ascii="Arial" w:hAnsi="Arial" w:cs="Arial"/>
                              </w:rPr>
                              <w:t>taking action</w:t>
                            </w:r>
                            <w:proofErr w:type="gramEnd"/>
                            <w:r w:rsidRPr="00DD67D4">
                              <w:rPr>
                                <w:rFonts w:ascii="Arial" w:hAnsi="Arial" w:cs="Arial"/>
                              </w:rPr>
                              <w:t>.  As a council we should set the standard for accessibility through the development of our projects,</w:t>
                            </w:r>
                            <w:r>
                              <w:rPr>
                                <w:rFonts w:ascii="Arial" w:hAnsi="Arial" w:cs="Arial"/>
                              </w:rPr>
                              <w:t xml:space="preserve"> events,</w:t>
                            </w:r>
                            <w:r w:rsidRPr="00DD67D4">
                              <w:rPr>
                                <w:rFonts w:ascii="Arial" w:hAnsi="Arial" w:cs="Arial"/>
                              </w:rPr>
                              <w:t xml:space="preserve"> plans and policies.</w:t>
                            </w:r>
                          </w:p>
                          <w:p w14:paraId="0129A7A8" w14:textId="77777777" w:rsidR="0065066C" w:rsidRPr="004059C4" w:rsidRDefault="0065066C" w:rsidP="0065066C">
                            <w:pPr>
                              <w:rPr>
                                <w:rFonts w:ascii="Arial" w:hAnsi="Arial" w:cs="Arial"/>
                                <w:b/>
                                <w:bCs/>
                                <w:lang w:val="en-US"/>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C2A86" id="Text Box 1700962229" o:spid="_x0000_s1056" type="#_x0000_t202" style="position:absolute;margin-left:15.2pt;margin-top:1.5pt;width:465.45pt;height:127.1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" filled="f" stroked="f" strokeweight=".5pt">
                <v:textbox>
                  <w:txbxContent>
                    <w:p w14:paraId="2554D608" w14:textId="63699FE9" w:rsidR="0065066C" w:rsidRPr="00E54459" w:rsidRDefault="009B5479" w:rsidP="0065066C">
                      <w:pPr>
                        <w:rPr>
                          <w:rFonts w:ascii="Arial" w:hAnsi="Arial" w:cs="Arial"/>
                          <w:b/>
                          <w:bCs/>
                          <w:sz w:val="32"/>
                          <w:szCs w:val="32"/>
                          <w:lang w:val="en-US"/>
                        </w:rPr>
                      </w:pPr>
                      <w:r>
                        <w:rPr>
                          <w:rFonts w:ascii="Arial" w:hAnsi="Arial" w:cs="Arial"/>
                          <w:b/>
                          <w:bCs/>
                          <w:color w:val="2E74B5" w:themeColor="accent5" w:themeShade="BF"/>
                          <w:sz w:val="24"/>
                          <w:szCs w:val="24"/>
                          <w:lang w:val="en-US"/>
                        </w:rPr>
                        <w:t xml:space="preserve">Priority Three: </w:t>
                      </w:r>
                      <w:r w:rsidR="0065066C" w:rsidRPr="0065066C">
                        <w:rPr>
                          <w:rFonts w:ascii="Arial" w:hAnsi="Arial" w:cs="Arial"/>
                          <w:b/>
                          <w:bCs/>
                          <w:color w:val="2E74B5" w:themeColor="accent5" w:themeShade="BF"/>
                          <w:sz w:val="24"/>
                          <w:szCs w:val="24"/>
                          <w:lang w:val="en-US"/>
                        </w:rPr>
                        <w:t>Supporting access and participation within our communities</w:t>
                      </w:r>
                    </w:p>
                    <w:p w14:paraId="49D82DD0" w14:textId="77777777" w:rsidR="0065066C" w:rsidRDefault="0065066C" w:rsidP="0065066C">
                      <w:pPr>
                        <w:pStyle w:val="xmsonormal"/>
                        <w:rPr>
                          <w:rFonts w:ascii="Arial" w:hAnsi="Arial" w:cs="Arial"/>
                        </w:rPr>
                      </w:pPr>
                      <w:r w:rsidRPr="00DD67D4">
                        <w:rPr>
                          <w:rFonts w:ascii="Arial" w:hAnsi="Arial" w:cs="Arial"/>
                        </w:rPr>
                        <w:t xml:space="preserve">We want everyone in South Ribble to live life to its full potential.  </w:t>
                      </w:r>
                    </w:p>
                    <w:p w14:paraId="2995C98C" w14:textId="77777777" w:rsidR="0065066C" w:rsidRDefault="0065066C" w:rsidP="0065066C">
                      <w:pPr>
                        <w:pStyle w:val="xmsonormal"/>
                        <w:rPr>
                          <w:rFonts w:ascii="Arial" w:hAnsi="Arial" w:cs="Arial"/>
                        </w:rPr>
                      </w:pPr>
                    </w:p>
                    <w:p w14:paraId="7B1037E6" w14:textId="43953193" w:rsidR="0065066C" w:rsidRDefault="0065066C" w:rsidP="0065066C">
                      <w:pPr>
                        <w:pStyle w:val="xmsonormal"/>
                        <w:rPr>
                          <w:rFonts w:ascii="Arial" w:hAnsi="Arial" w:cs="Arial"/>
                        </w:rPr>
                      </w:pPr>
                      <w:r w:rsidRPr="00DD67D4">
                        <w:rPr>
                          <w:rFonts w:ascii="Arial" w:hAnsi="Arial" w:cs="Arial"/>
                        </w:rPr>
                        <w:t xml:space="preserve">To do this we need to remove the barriers that lead to isolation and exclusion. These barriers are often hidden or unintended and </w:t>
                      </w:r>
                      <w:r w:rsidR="00876B50" w:rsidRPr="00DD67D4">
                        <w:rPr>
                          <w:rFonts w:ascii="Arial" w:hAnsi="Arial" w:cs="Arial"/>
                        </w:rPr>
                        <w:t>it’s</w:t>
                      </w:r>
                      <w:r w:rsidRPr="00DD67D4">
                        <w:rPr>
                          <w:rFonts w:ascii="Arial" w:hAnsi="Arial" w:cs="Arial"/>
                        </w:rPr>
                        <w:t xml:space="preserve"> our role to seek them out by engaging, understanding and </w:t>
                      </w:r>
                      <w:proofErr w:type="gramStart"/>
                      <w:r w:rsidRPr="00DD67D4">
                        <w:rPr>
                          <w:rFonts w:ascii="Arial" w:hAnsi="Arial" w:cs="Arial"/>
                        </w:rPr>
                        <w:t>taking action</w:t>
                      </w:r>
                      <w:proofErr w:type="gramEnd"/>
                      <w:r w:rsidRPr="00DD67D4">
                        <w:rPr>
                          <w:rFonts w:ascii="Arial" w:hAnsi="Arial" w:cs="Arial"/>
                        </w:rPr>
                        <w:t>.  As a council we should set the standard for accessibility through the development of our projects,</w:t>
                      </w:r>
                      <w:r>
                        <w:rPr>
                          <w:rFonts w:ascii="Arial" w:hAnsi="Arial" w:cs="Arial"/>
                        </w:rPr>
                        <w:t xml:space="preserve"> events,</w:t>
                      </w:r>
                      <w:r w:rsidRPr="00DD67D4">
                        <w:rPr>
                          <w:rFonts w:ascii="Arial" w:hAnsi="Arial" w:cs="Arial"/>
                        </w:rPr>
                        <w:t xml:space="preserve"> plans and policies.</w:t>
                      </w:r>
                    </w:p>
                    <w:p w14:paraId="0129A7A8" w14:textId="77777777" w:rsidR="0065066C" w:rsidRPr="004059C4" w:rsidRDefault="0065066C" w:rsidP="0065066C">
                      <w:pPr>
                        <w:rPr>
                          <w:rFonts w:ascii="Arial" w:hAnsi="Arial" w:cs="Arial"/>
                          <w:b/>
                          <w:bCs/>
                          <w:lang w:val="en-US"/>
                        </w:rPr>
                      </w:pPr>
                    </w:p>
                  </w:txbxContent>
                </v:textbox>
                <w10:wrap anchorx="margin"/>
              </v:shape>
            </w:pict>
          </mc:Fallback>
        </mc:AlternateContent>
      </w:r>
    </w:p>
    <w:p w14:paraId="1E9D0B4F" w14:textId="652A21F0" w:rsidR="00E54459" w:rsidRDefault="00E54459" w:rsidP="00EC4D30">
      <w:pPr>
        <w:pStyle w:val="Heading2"/>
        <w:rPr>
          <w:rFonts w:asciiTheme="majorHAnsi" w:hAnsiTheme="majorHAnsi" w:cstheme="majorHAnsi"/>
          <w:sz w:val="22"/>
        </w:rPr>
      </w:pPr>
    </w:p>
    <w:p w14:paraId="4B784062" w14:textId="306B2940" w:rsidR="00E54459" w:rsidRDefault="00E54459" w:rsidP="00EC4D30">
      <w:pPr>
        <w:pStyle w:val="Heading2"/>
        <w:rPr>
          <w:rFonts w:asciiTheme="majorHAnsi" w:hAnsiTheme="majorHAnsi" w:cstheme="majorHAnsi"/>
          <w:sz w:val="22"/>
        </w:rPr>
      </w:pPr>
    </w:p>
    <w:p w14:paraId="54A89401" w14:textId="5DE28BE5" w:rsidR="00E54459" w:rsidRDefault="00E54459" w:rsidP="00EC4D30">
      <w:pPr>
        <w:pStyle w:val="Heading2"/>
        <w:rPr>
          <w:rFonts w:asciiTheme="majorHAnsi" w:hAnsiTheme="majorHAnsi" w:cstheme="majorHAnsi"/>
          <w:sz w:val="22"/>
        </w:rPr>
      </w:pPr>
    </w:p>
    <w:p w14:paraId="37FD5E96" w14:textId="208EEF6F" w:rsidR="00E54459" w:rsidRDefault="00E512AC" w:rsidP="00EC4D30">
      <w:pPr>
        <w:pStyle w:val="Heading2"/>
        <w:rPr>
          <w:rFonts w:asciiTheme="majorHAnsi" w:hAnsiTheme="majorHAnsi" w:cstheme="majorHAnsi"/>
          <w:sz w:val="22"/>
        </w:rPr>
      </w:pPr>
      <w:r>
        <w:rPr>
          <w:rFonts w:asciiTheme="majorHAnsi" w:hAnsiTheme="majorHAnsi" w:cstheme="majorHAnsi"/>
          <w:noProof/>
          <w:sz w:val="22"/>
        </w:rPr>
        <mc:AlternateContent>
          <mc:Choice Requires="wpg">
            <w:drawing>
              <wp:anchor distT="0" distB="0" distL="114300" distR="114300" simplePos="0" relativeHeight="251727872" behindDoc="0" locked="0" layoutInCell="1" allowOverlap="1" wp14:anchorId="268445E0" wp14:editId="0028703C">
                <wp:simplePos x="0" y="0"/>
                <wp:positionH relativeFrom="column">
                  <wp:posOffset>232913</wp:posOffset>
                </wp:positionH>
                <wp:positionV relativeFrom="paragraph">
                  <wp:posOffset>157756</wp:posOffset>
                </wp:positionV>
                <wp:extent cx="5719313" cy="2148652"/>
                <wp:effectExtent l="0" t="19050" r="0" b="4445"/>
                <wp:wrapNone/>
                <wp:docPr id="1700962231" name="Group 1700962231"/>
                <wp:cNvGraphicFramePr/>
                <a:graphic xmlns:a="http://schemas.openxmlformats.org/drawingml/2006/main">
                  <a:graphicData uri="http://schemas.microsoft.com/office/word/2010/wordprocessingGroup">
                    <wpg:wgp>
                      <wpg:cNvGrpSpPr/>
                      <wpg:grpSpPr>
                        <a:xfrm>
                          <a:off x="0" y="0"/>
                          <a:ext cx="5719313" cy="2148652"/>
                          <a:chOff x="-15614" y="2"/>
                          <a:chExt cx="5719494" cy="2676675"/>
                        </a:xfrm>
                      </wpg:grpSpPr>
                      <wpg:grpSp>
                        <wpg:cNvPr id="1700962232" name="Group 1700962232"/>
                        <wpg:cNvGrpSpPr/>
                        <wpg:grpSpPr>
                          <a:xfrm>
                            <a:off x="-4" y="2"/>
                            <a:ext cx="5669370" cy="2415684"/>
                            <a:chOff x="383491" y="524059"/>
                            <a:chExt cx="5644838" cy="2416113"/>
                          </a:xfrm>
                        </wpg:grpSpPr>
                        <wps:wsp>
                          <wps:cNvPr id="1700962234" name="Rectangle: Rounded Corners 1700962234"/>
                          <wps:cNvSpPr/>
                          <wps:spPr>
                            <a:xfrm>
                              <a:off x="383491" y="524059"/>
                              <a:ext cx="5644838" cy="2416113"/>
                            </a:xfrm>
                            <a:prstGeom prst="roundRect">
                              <a:avLst>
                                <a:gd name="adj" fmla="val 3972"/>
                              </a:avLst>
                            </a:prstGeom>
                            <a:solidFill>
                              <a:schemeClr val="accent5">
                                <a:lumMod val="20000"/>
                                <a:lumOff val="80000"/>
                              </a:schemeClr>
                            </a:solidFill>
                            <a:ln w="3810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1700962236" name="Text Box 2"/>
                          <wps:cNvSpPr txBox="1">
                            <a:spLocks noChangeArrowheads="1"/>
                          </wps:cNvSpPr>
                          <wps:spPr bwMode="auto">
                            <a:xfrm>
                              <a:off x="583409" y="630585"/>
                              <a:ext cx="4560893" cy="407980"/>
                            </a:xfrm>
                            <a:prstGeom prst="rect">
                              <a:avLst/>
                            </a:prstGeom>
                            <a:noFill/>
                            <a:ln w="9525">
                              <a:noFill/>
                              <a:miter lim="800000"/>
                              <a:headEnd/>
                              <a:tailEnd/>
                            </a:ln>
                          </wps:spPr>
                          <wps:txbx>
                            <w:txbxContent>
                              <w:p w14:paraId="07D8669D" w14:textId="77777777" w:rsidR="0065066C" w:rsidRPr="00E512AC" w:rsidRDefault="0065066C" w:rsidP="0065066C">
                                <w:pPr>
                                  <w:rPr>
                                    <w:rFonts w:ascii="Arial" w:hAnsi="Arial" w:cs="Arial"/>
                                    <w:sz w:val="20"/>
                                    <w:szCs w:val="20"/>
                                    <w:lang w:val="en-US"/>
                                  </w:rPr>
                                </w:pPr>
                                <w:r w:rsidRPr="00E512AC">
                                  <w:rPr>
                                    <w:rFonts w:ascii="Arial" w:hAnsi="Arial" w:cs="Arial"/>
                                    <w:b/>
                                    <w:bCs/>
                                    <w:lang w:val="en-US"/>
                                  </w:rPr>
                                  <w:t xml:space="preserve">Objectives: </w:t>
                                </w:r>
                              </w:p>
                            </w:txbxContent>
                          </wps:txbx>
                          <wps:bodyPr rot="0" vert="horz" wrap="square" anchor="t" anchorCtr="0"/>
                        </wps:wsp>
                      </wpg:grpSp>
                      <wps:wsp>
                        <wps:cNvPr id="1700962237" name="Text Box 2"/>
                        <wps:cNvSpPr txBox="1">
                          <a:spLocks noChangeArrowheads="1"/>
                        </wps:cNvSpPr>
                        <wps:spPr bwMode="auto">
                          <a:xfrm>
                            <a:off x="-15614" y="381629"/>
                            <a:ext cx="5719494" cy="2295048"/>
                          </a:xfrm>
                          <a:prstGeom prst="rect">
                            <a:avLst/>
                          </a:prstGeom>
                          <a:noFill/>
                          <a:ln w="9525">
                            <a:noFill/>
                            <a:miter lim="800000"/>
                            <a:headEnd/>
                            <a:tailEnd/>
                          </a:ln>
                        </wps:spPr>
                        <wps:txbx>
                          <w:txbxContent>
                            <w:p w14:paraId="6F783A70" w14:textId="337A7EE7" w:rsidR="0065066C" w:rsidRDefault="0065066C" w:rsidP="0065066C">
                              <w:pPr>
                                <w:pStyle w:val="xmsolistparagraph"/>
                                <w:numPr>
                                  <w:ilvl w:val="0"/>
                                  <w:numId w:val="6"/>
                                </w:numPr>
                                <w:rPr>
                                  <w:rFonts w:ascii="Arial" w:eastAsia="Times New Roman" w:hAnsi="Arial" w:cs="Arial"/>
                                </w:rPr>
                              </w:pPr>
                              <w:r w:rsidRPr="00DD67D4">
                                <w:rPr>
                                  <w:rFonts w:ascii="Arial" w:eastAsia="Times New Roman" w:hAnsi="Arial" w:cs="Arial"/>
                                </w:rPr>
                                <w:t xml:space="preserve">Engage with our community and when barriers or issues are identified, act upon concerns </w:t>
                              </w:r>
                              <w:r>
                                <w:rPr>
                                  <w:rFonts w:ascii="Arial" w:eastAsia="Times New Roman" w:hAnsi="Arial" w:cs="Arial"/>
                                </w:rPr>
                                <w:t>promptly,</w:t>
                              </w:r>
                            </w:p>
                            <w:p w14:paraId="7D633DFA" w14:textId="77777777" w:rsidR="00E512AC" w:rsidRPr="0065066C" w:rsidRDefault="00E512AC" w:rsidP="00E512AC">
                              <w:pPr>
                                <w:pStyle w:val="xmsolistparagraph"/>
                                <w:rPr>
                                  <w:rFonts w:ascii="Arial" w:eastAsia="Times New Roman" w:hAnsi="Arial" w:cs="Arial"/>
                                </w:rPr>
                              </w:pPr>
                            </w:p>
                            <w:p w14:paraId="6D30626F" w14:textId="23FE28A5" w:rsidR="0065066C" w:rsidRDefault="0065066C" w:rsidP="0065066C">
                              <w:pPr>
                                <w:pStyle w:val="xmsolistparagraph"/>
                                <w:numPr>
                                  <w:ilvl w:val="0"/>
                                  <w:numId w:val="6"/>
                                </w:numPr>
                                <w:rPr>
                                  <w:rFonts w:ascii="Arial" w:eastAsia="Times New Roman" w:hAnsi="Arial" w:cs="Arial"/>
                                </w:rPr>
                              </w:pPr>
                              <w:r w:rsidRPr="00DD67D4">
                                <w:rPr>
                                  <w:rFonts w:ascii="Arial" w:eastAsia="Times New Roman" w:hAnsi="Arial" w:cs="Arial"/>
                                </w:rPr>
                                <w:t>Consult widely and seek advice from those with real lived experience when preparing new plans and policies</w:t>
                              </w:r>
                              <w:r>
                                <w:rPr>
                                  <w:rFonts w:ascii="Arial" w:eastAsia="Times New Roman" w:hAnsi="Arial" w:cs="Arial"/>
                                </w:rPr>
                                <w:t>,</w:t>
                              </w:r>
                            </w:p>
                            <w:p w14:paraId="686A066C" w14:textId="77777777" w:rsidR="00E512AC" w:rsidRPr="0065066C" w:rsidRDefault="00E512AC" w:rsidP="00E512AC">
                              <w:pPr>
                                <w:pStyle w:val="xmsolistparagraph"/>
                                <w:ind w:left="0"/>
                                <w:rPr>
                                  <w:rFonts w:ascii="Arial" w:eastAsia="Times New Roman" w:hAnsi="Arial" w:cs="Arial"/>
                                </w:rPr>
                              </w:pPr>
                            </w:p>
                            <w:p w14:paraId="743D346E" w14:textId="40309CDA" w:rsidR="0065066C" w:rsidRPr="00E512AC" w:rsidRDefault="0065066C" w:rsidP="00E512AC">
                              <w:pPr>
                                <w:pStyle w:val="xmsolistparagraph"/>
                                <w:numPr>
                                  <w:ilvl w:val="0"/>
                                  <w:numId w:val="6"/>
                                </w:numPr>
                                <w:rPr>
                                  <w:rFonts w:ascii="Arial" w:eastAsia="Times New Roman" w:hAnsi="Arial" w:cs="Arial"/>
                                </w:rPr>
                              </w:pPr>
                              <w:r w:rsidRPr="00DD67D4">
                                <w:rPr>
                                  <w:rFonts w:ascii="Arial" w:hAnsi="Arial" w:cs="Arial"/>
                                </w:rPr>
                                <w:t>Make our buildings, streets and open</w:t>
                              </w:r>
                              <w:r w:rsidRPr="00E512AC">
                                <w:rPr>
                                  <w:rFonts w:ascii="Arial" w:hAnsi="Arial" w:cs="Arial"/>
                                </w:rPr>
                                <w:t xml:space="preserve"> spaces ‘friendly’ environments for every resident through our plans, policies and projects.</w:t>
                              </w:r>
                            </w:p>
                            <w:p w14:paraId="5EB70A46" w14:textId="77777777" w:rsidR="0065066C" w:rsidRPr="00CC677A" w:rsidRDefault="0065066C" w:rsidP="0065066C">
                              <w:pPr>
                                <w:rPr>
                                  <w:rFonts w:ascii="Arial" w:hAnsi="Arial" w:cs="Arial"/>
                                  <w:lang w:val="en-US"/>
                                </w:rPr>
                              </w:pPr>
                            </w:p>
                          </w:txbxContent>
                        </wps:txbx>
                        <wps:bodyPr rot="0" vert="horz" wrap="square" anchor="t" anchorCtr="0"/>
                      </wps:wsp>
                    </wpg:wgp>
                  </a:graphicData>
                </a:graphic>
                <wp14:sizeRelH relativeFrom="margin">
                  <wp14:pctWidth>0</wp14:pctWidth>
                </wp14:sizeRelH>
                <wp14:sizeRelV relativeFrom="margin">
                  <wp14:pctHeight>0</wp14:pctHeight>
                </wp14:sizeRelV>
              </wp:anchor>
            </w:drawing>
          </mc:Choice>
          <mc:Fallback>
            <w:pict>
              <v:group w14:anchorId="268445E0" id="Group 1700962231" o:spid="_x0000_s1057" style="position:absolute;margin-left:18.35pt;margin-top:12.4pt;width:450.35pt;height:169.2pt;z-index:251727872;mso-width-relative:margin;mso-height-relative:margin" coordorigin="-156" coordsize="57194,26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">
                <v:group id="Group 1700962232" o:spid="_x0000_s1058" style="position:absolute;width:56693;height:24156" coordorigin="3834,5240" coordsize="56448,2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">
                  <v:roundrect id="Rectangle: Rounded Corners 1700962234" o:spid="_x0000_s1059" style="position:absolute;left:3834;top:5240;width:56449;height:24161;visibility:visible;mso-wrap-style:square;v-text-anchor:middle" arcsize="2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" fillcolor="#deeaf6 [664]" strokecolor="#deeaf6 [664]" strokeweight="3pt">
                    <v:stroke joinstyle="miter"/>
                  </v:roundrect>
                  <v:shape id="_x0000_s1060" type="#_x0000_t202" style="position:absolute;left:5834;top:6305;width:45609;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" filled="f" stroked="f">
                    <v:textbox>
                      <w:txbxContent>
                        <w:p w14:paraId="07D8669D" w14:textId="77777777" w:rsidR="0065066C" w:rsidRPr="00E512AC" w:rsidRDefault="0065066C" w:rsidP="0065066C">
                          <w:pPr>
                            <w:rPr>
                              <w:rFonts w:ascii="Arial" w:hAnsi="Arial" w:cs="Arial"/>
                              <w:sz w:val="20"/>
                              <w:szCs w:val="20"/>
                              <w:lang w:val="en-US"/>
                            </w:rPr>
                          </w:pPr>
                          <w:r w:rsidRPr="00E512AC">
                            <w:rPr>
                              <w:rFonts w:ascii="Arial" w:hAnsi="Arial" w:cs="Arial"/>
                              <w:b/>
                              <w:bCs/>
                              <w:lang w:val="en-US"/>
                            </w:rPr>
                            <w:t xml:space="preserve">Objectives: </w:t>
                          </w:r>
                        </w:p>
                      </w:txbxContent>
                    </v:textbox>
                  </v:shape>
                </v:group>
                <v:shape id="_x0000_s1061" type="#_x0000_t202" style="position:absolute;left:-156;top:3816;width:57194;height:2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" filled="f" stroked="f">
                  <v:textbox>
                    <w:txbxContent>
                      <w:p w14:paraId="6F783A70" w14:textId="337A7EE7" w:rsidR="0065066C" w:rsidRDefault="0065066C" w:rsidP="0065066C">
                        <w:pPr>
                          <w:pStyle w:val="xmsolistparagraph"/>
                          <w:numPr>
                            <w:ilvl w:val="0"/>
                            <w:numId w:val="6"/>
                          </w:numPr>
                          <w:rPr>
                            <w:rFonts w:ascii="Arial" w:eastAsia="Times New Roman" w:hAnsi="Arial" w:cs="Arial"/>
                          </w:rPr>
                        </w:pPr>
                        <w:r w:rsidRPr="00DD67D4">
                          <w:rPr>
                            <w:rFonts w:ascii="Arial" w:eastAsia="Times New Roman" w:hAnsi="Arial" w:cs="Arial"/>
                          </w:rPr>
                          <w:t xml:space="preserve">Engage with our community and when barriers or issues are identified, act upon concerns </w:t>
                        </w:r>
                        <w:r>
                          <w:rPr>
                            <w:rFonts w:ascii="Arial" w:eastAsia="Times New Roman" w:hAnsi="Arial" w:cs="Arial"/>
                          </w:rPr>
                          <w:t>promptly,</w:t>
                        </w:r>
                      </w:p>
                      <w:p w14:paraId="7D633DFA" w14:textId="77777777" w:rsidR="00E512AC" w:rsidRPr="0065066C" w:rsidRDefault="00E512AC" w:rsidP="00E512AC">
                        <w:pPr>
                          <w:pStyle w:val="xmsolistparagraph"/>
                          <w:rPr>
                            <w:rFonts w:ascii="Arial" w:eastAsia="Times New Roman" w:hAnsi="Arial" w:cs="Arial"/>
                          </w:rPr>
                        </w:pPr>
                      </w:p>
                      <w:p w14:paraId="6D30626F" w14:textId="23FE28A5" w:rsidR="0065066C" w:rsidRDefault="0065066C" w:rsidP="0065066C">
                        <w:pPr>
                          <w:pStyle w:val="xmsolistparagraph"/>
                          <w:numPr>
                            <w:ilvl w:val="0"/>
                            <w:numId w:val="6"/>
                          </w:numPr>
                          <w:rPr>
                            <w:rFonts w:ascii="Arial" w:eastAsia="Times New Roman" w:hAnsi="Arial" w:cs="Arial"/>
                          </w:rPr>
                        </w:pPr>
                        <w:r w:rsidRPr="00DD67D4">
                          <w:rPr>
                            <w:rFonts w:ascii="Arial" w:eastAsia="Times New Roman" w:hAnsi="Arial" w:cs="Arial"/>
                          </w:rPr>
                          <w:t>Consult widely and seek advice from those with real lived experience when preparing new plans and policies</w:t>
                        </w:r>
                        <w:r>
                          <w:rPr>
                            <w:rFonts w:ascii="Arial" w:eastAsia="Times New Roman" w:hAnsi="Arial" w:cs="Arial"/>
                          </w:rPr>
                          <w:t>,</w:t>
                        </w:r>
                      </w:p>
                      <w:p w14:paraId="686A066C" w14:textId="77777777" w:rsidR="00E512AC" w:rsidRPr="0065066C" w:rsidRDefault="00E512AC" w:rsidP="00E512AC">
                        <w:pPr>
                          <w:pStyle w:val="xmsolistparagraph"/>
                          <w:ind w:left="0"/>
                          <w:rPr>
                            <w:rFonts w:ascii="Arial" w:eastAsia="Times New Roman" w:hAnsi="Arial" w:cs="Arial"/>
                          </w:rPr>
                        </w:pPr>
                      </w:p>
                      <w:p w14:paraId="743D346E" w14:textId="40309CDA" w:rsidR="0065066C" w:rsidRPr="00E512AC" w:rsidRDefault="0065066C" w:rsidP="00E512AC">
                        <w:pPr>
                          <w:pStyle w:val="xmsolistparagraph"/>
                          <w:numPr>
                            <w:ilvl w:val="0"/>
                            <w:numId w:val="6"/>
                          </w:numPr>
                          <w:rPr>
                            <w:rFonts w:ascii="Arial" w:eastAsia="Times New Roman" w:hAnsi="Arial" w:cs="Arial"/>
                          </w:rPr>
                        </w:pPr>
                        <w:r w:rsidRPr="00DD67D4">
                          <w:rPr>
                            <w:rFonts w:ascii="Arial" w:hAnsi="Arial" w:cs="Arial"/>
                          </w:rPr>
                          <w:t>Make our buildings, streets and open</w:t>
                        </w:r>
                        <w:r w:rsidRPr="00E512AC">
                          <w:rPr>
                            <w:rFonts w:ascii="Arial" w:hAnsi="Arial" w:cs="Arial"/>
                          </w:rPr>
                          <w:t xml:space="preserve"> spaces ‘friendly’ environments for every resident through our plans, policies and projects.</w:t>
                        </w:r>
                      </w:p>
                      <w:p w14:paraId="5EB70A46" w14:textId="77777777" w:rsidR="0065066C" w:rsidRPr="00CC677A" w:rsidRDefault="0065066C" w:rsidP="0065066C">
                        <w:pPr>
                          <w:rPr>
                            <w:rFonts w:ascii="Arial" w:hAnsi="Arial" w:cs="Arial"/>
                            <w:lang w:val="en-US"/>
                          </w:rPr>
                        </w:pPr>
                      </w:p>
                    </w:txbxContent>
                  </v:textbox>
                </v:shape>
              </v:group>
            </w:pict>
          </mc:Fallback>
        </mc:AlternateContent>
      </w:r>
    </w:p>
    <w:p w14:paraId="5C0F3CCD" w14:textId="77777777" w:rsidR="00E54459" w:rsidRDefault="00E54459" w:rsidP="00EC4D30">
      <w:pPr>
        <w:pStyle w:val="Heading2"/>
        <w:rPr>
          <w:rFonts w:asciiTheme="majorHAnsi" w:hAnsiTheme="majorHAnsi" w:cstheme="majorHAnsi"/>
          <w:sz w:val="22"/>
        </w:rPr>
      </w:pPr>
    </w:p>
    <w:p w14:paraId="3C201D24" w14:textId="4F5DB4F8" w:rsidR="00E54459" w:rsidRDefault="00E54459" w:rsidP="00EC4D30">
      <w:pPr>
        <w:pStyle w:val="Heading2"/>
        <w:rPr>
          <w:rFonts w:asciiTheme="majorHAnsi" w:hAnsiTheme="majorHAnsi" w:cstheme="majorHAnsi"/>
          <w:sz w:val="22"/>
        </w:rPr>
      </w:pPr>
    </w:p>
    <w:p w14:paraId="337935FC" w14:textId="77777777" w:rsidR="00E54459" w:rsidRDefault="00E54459" w:rsidP="00EC4D30">
      <w:pPr>
        <w:pStyle w:val="Heading2"/>
        <w:rPr>
          <w:rFonts w:asciiTheme="majorHAnsi" w:hAnsiTheme="majorHAnsi" w:cstheme="majorHAnsi"/>
          <w:sz w:val="22"/>
        </w:rPr>
      </w:pPr>
    </w:p>
    <w:p w14:paraId="6ECB0825" w14:textId="77777777" w:rsidR="00E54459" w:rsidRDefault="00E54459" w:rsidP="00EC4D30">
      <w:pPr>
        <w:pStyle w:val="Heading2"/>
        <w:rPr>
          <w:rFonts w:asciiTheme="majorHAnsi" w:hAnsiTheme="majorHAnsi" w:cstheme="majorHAnsi"/>
          <w:sz w:val="22"/>
        </w:rPr>
      </w:pPr>
    </w:p>
    <w:p w14:paraId="0BE3B1F8" w14:textId="77777777" w:rsidR="00E54459" w:rsidRDefault="00E54459" w:rsidP="00EC4D30">
      <w:pPr>
        <w:pStyle w:val="Heading2"/>
        <w:rPr>
          <w:rFonts w:asciiTheme="majorHAnsi" w:hAnsiTheme="majorHAnsi" w:cstheme="majorHAnsi"/>
          <w:sz w:val="22"/>
        </w:rPr>
      </w:pPr>
    </w:p>
    <w:p w14:paraId="641BD6B5" w14:textId="77777777" w:rsidR="00E54459" w:rsidRDefault="00E54459" w:rsidP="00EC4D30">
      <w:pPr>
        <w:pStyle w:val="Heading2"/>
        <w:rPr>
          <w:rFonts w:asciiTheme="majorHAnsi" w:hAnsiTheme="majorHAnsi" w:cstheme="majorHAnsi"/>
          <w:sz w:val="22"/>
        </w:rPr>
      </w:pPr>
    </w:p>
    <w:p w14:paraId="38D9CF7F" w14:textId="77777777" w:rsidR="00E54459" w:rsidRDefault="00E54459" w:rsidP="00EC4D30">
      <w:pPr>
        <w:pStyle w:val="Heading2"/>
        <w:rPr>
          <w:rFonts w:asciiTheme="majorHAnsi" w:hAnsiTheme="majorHAnsi" w:cstheme="majorHAnsi"/>
          <w:sz w:val="22"/>
        </w:rPr>
      </w:pPr>
    </w:p>
    <w:p w14:paraId="0F323877" w14:textId="77777777" w:rsidR="00E54459" w:rsidRDefault="00E54459" w:rsidP="00EC4D30">
      <w:pPr>
        <w:pStyle w:val="Heading2"/>
        <w:rPr>
          <w:rFonts w:asciiTheme="majorHAnsi" w:hAnsiTheme="majorHAnsi" w:cstheme="majorHAnsi"/>
          <w:sz w:val="22"/>
        </w:rPr>
      </w:pPr>
    </w:p>
    <w:p w14:paraId="4A266F8B" w14:textId="77777777" w:rsidR="00E54459" w:rsidRDefault="00E54459" w:rsidP="00EC4D30">
      <w:pPr>
        <w:pStyle w:val="Heading2"/>
        <w:rPr>
          <w:rFonts w:asciiTheme="majorHAnsi" w:hAnsiTheme="majorHAnsi" w:cstheme="majorHAnsi"/>
          <w:sz w:val="22"/>
        </w:rPr>
      </w:pPr>
    </w:p>
    <w:p w14:paraId="5E641C42" w14:textId="77777777" w:rsidR="00E54459" w:rsidRDefault="00E54459" w:rsidP="00EC4D30">
      <w:pPr>
        <w:pStyle w:val="Heading2"/>
        <w:rPr>
          <w:rFonts w:asciiTheme="majorHAnsi" w:hAnsiTheme="majorHAnsi" w:cstheme="majorHAnsi"/>
          <w:sz w:val="22"/>
        </w:rPr>
      </w:pPr>
    </w:p>
    <w:p w14:paraId="3F1B620F" w14:textId="77777777" w:rsidR="00E54459" w:rsidRDefault="00E54459" w:rsidP="00EC4D30">
      <w:pPr>
        <w:pStyle w:val="Heading2"/>
        <w:rPr>
          <w:rFonts w:asciiTheme="majorHAnsi" w:hAnsiTheme="majorHAnsi" w:cstheme="majorHAnsi"/>
          <w:sz w:val="22"/>
        </w:rPr>
      </w:pPr>
    </w:p>
    <w:p w14:paraId="537FE64F" w14:textId="109FBEDA" w:rsidR="0065066C" w:rsidRDefault="00A573FE" w:rsidP="00EC4D30">
      <w:pPr>
        <w:pStyle w:val="Heading2"/>
        <w:rPr>
          <w:rFonts w:asciiTheme="majorHAnsi" w:hAnsiTheme="majorHAnsi" w:cstheme="majorHAnsi"/>
          <w:sz w:val="22"/>
        </w:rPr>
      </w:pPr>
      <w:r w:rsidRPr="004C1CAA">
        <w:rPr>
          <w:b w:val="0"/>
          <w:noProof/>
          <w:color w:val="FF0000"/>
          <w:sz w:val="28"/>
          <w:szCs w:val="28"/>
        </w:rPr>
        <w:lastRenderedPageBreak/>
        <mc:AlternateContent>
          <mc:Choice Requires="wps">
            <w:drawing>
              <wp:anchor distT="0" distB="0" distL="114300" distR="114300" simplePos="0" relativeHeight="251736064" behindDoc="0" locked="0" layoutInCell="1" allowOverlap="1" wp14:anchorId="1FA66ED4" wp14:editId="2A666698">
                <wp:simplePos x="0" y="0"/>
                <wp:positionH relativeFrom="margin">
                  <wp:posOffset>40341</wp:posOffset>
                </wp:positionH>
                <wp:positionV relativeFrom="paragraph">
                  <wp:posOffset>-242047</wp:posOffset>
                </wp:positionV>
                <wp:extent cx="5911215" cy="1062318"/>
                <wp:effectExtent l="0" t="0" r="0" b="5080"/>
                <wp:wrapNone/>
                <wp:docPr id="1700962244" name="Text Box 1700962244"/>
                <wp:cNvGraphicFramePr/>
                <a:graphic xmlns:a="http://schemas.openxmlformats.org/drawingml/2006/main">
                  <a:graphicData uri="http://schemas.microsoft.com/office/word/2010/wordprocessingShape">
                    <wps:wsp>
                      <wps:cNvSpPr txBox="1"/>
                      <wps:spPr>
                        <a:xfrm>
                          <a:off x="0" y="0"/>
                          <a:ext cx="5911215" cy="1062318"/>
                        </a:xfrm>
                        <a:prstGeom prst="rect">
                          <a:avLst/>
                        </a:prstGeom>
                        <a:noFill/>
                        <a:ln w="6350">
                          <a:noFill/>
                        </a:ln>
                      </wps:spPr>
                      <wps:txbx>
                        <w:txbxContent>
                          <w:p w14:paraId="5D2985BB" w14:textId="0201DEF9" w:rsidR="00A573FE" w:rsidRPr="004059C4" w:rsidRDefault="00A573FE" w:rsidP="00A573FE">
                            <w:pPr>
                              <w:rPr>
                                <w:rFonts w:ascii="Arial" w:hAnsi="Arial" w:cs="Arial"/>
                                <w:b/>
                                <w:bCs/>
                                <w:sz w:val="28"/>
                                <w:szCs w:val="28"/>
                                <w:lang w:val="en-US"/>
                              </w:rPr>
                            </w:pPr>
                            <w:r>
                              <w:rPr>
                                <w:rFonts w:ascii="Arial" w:hAnsi="Arial" w:cs="Arial"/>
                                <w:b/>
                                <w:bCs/>
                                <w:sz w:val="28"/>
                                <w:szCs w:val="28"/>
                                <w:lang w:val="en-US"/>
                              </w:rPr>
                              <w:t>Opportunities in Year One</w:t>
                            </w:r>
                          </w:p>
                          <w:p w14:paraId="2DA973BA" w14:textId="5CF39037" w:rsidR="00A573FE" w:rsidRDefault="00A573FE" w:rsidP="00A573FE">
                            <w:pPr>
                              <w:rPr>
                                <w:rFonts w:ascii="Arial" w:hAnsi="Arial" w:cs="Arial"/>
                                <w:lang w:val="en-US"/>
                              </w:rPr>
                            </w:pPr>
                            <w:r>
                              <w:rPr>
                                <w:rFonts w:ascii="Arial" w:hAnsi="Arial" w:cs="Arial"/>
                                <w:lang w:val="en-US"/>
                              </w:rPr>
                              <w:t xml:space="preserve">Within year one of the Social Justice </w:t>
                            </w:r>
                            <w:proofErr w:type="spellStart"/>
                            <w:r>
                              <w:rPr>
                                <w:rFonts w:ascii="Arial" w:hAnsi="Arial" w:cs="Arial"/>
                                <w:lang w:val="en-US"/>
                              </w:rPr>
                              <w:t>Programme</w:t>
                            </w:r>
                            <w:proofErr w:type="spellEnd"/>
                            <w:r>
                              <w:rPr>
                                <w:rFonts w:ascii="Arial" w:hAnsi="Arial" w:cs="Arial"/>
                                <w:lang w:val="en-US"/>
                              </w:rPr>
                              <w:t xml:space="preserve">, the following will be delivered:  </w:t>
                            </w:r>
                          </w:p>
                          <w:p w14:paraId="5E003DF9" w14:textId="77777777" w:rsidR="00263EA0" w:rsidRPr="00E54459" w:rsidRDefault="00263EA0" w:rsidP="00263EA0">
                            <w:pPr>
                              <w:rPr>
                                <w:rFonts w:ascii="Arial" w:hAnsi="Arial" w:cs="Arial"/>
                                <w:b/>
                                <w:bCs/>
                                <w:color w:val="2E74B5" w:themeColor="accent5" w:themeShade="BF"/>
                                <w:sz w:val="24"/>
                                <w:szCs w:val="24"/>
                                <w:lang w:val="en-US"/>
                              </w:rPr>
                            </w:pPr>
                            <w:r>
                              <w:rPr>
                                <w:rFonts w:ascii="Arial" w:hAnsi="Arial" w:cs="Arial"/>
                                <w:b/>
                                <w:bCs/>
                                <w:color w:val="2E74B5" w:themeColor="accent5" w:themeShade="BF"/>
                                <w:sz w:val="24"/>
                                <w:szCs w:val="24"/>
                                <w:lang w:val="en-US"/>
                              </w:rPr>
                              <w:t xml:space="preserve">Priority One: </w:t>
                            </w:r>
                            <w:r w:rsidRPr="00E54459">
                              <w:rPr>
                                <w:rFonts w:ascii="Arial" w:hAnsi="Arial" w:cs="Arial"/>
                                <w:b/>
                                <w:bCs/>
                                <w:color w:val="2E74B5" w:themeColor="accent5" w:themeShade="BF"/>
                                <w:sz w:val="24"/>
                                <w:szCs w:val="24"/>
                                <w:lang w:val="en-US"/>
                              </w:rPr>
                              <w:t>Enabling social justice through council services</w:t>
                            </w:r>
                          </w:p>
                          <w:p w14:paraId="06F06487" w14:textId="31744532" w:rsidR="00263EA0" w:rsidRDefault="00263EA0" w:rsidP="00A573FE">
                            <w:pPr>
                              <w:rPr>
                                <w:rFonts w:ascii="Arial" w:hAnsi="Arial" w:cs="Arial"/>
                                <w:lang w:val="en-US"/>
                              </w:rPr>
                            </w:pPr>
                          </w:p>
                          <w:p w14:paraId="60CFE791" w14:textId="77777777" w:rsidR="00263EA0" w:rsidRPr="00565D2F" w:rsidRDefault="00263EA0" w:rsidP="00A573FE">
                            <w:pPr>
                              <w:rPr>
                                <w:rFonts w:ascii="Arial" w:hAnsi="Arial" w:cs="Arial"/>
                                <w:lang w:val="en-US"/>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66ED4" id="Text Box 1700962244" o:spid="_x0000_s1062" type="#_x0000_t202" style="position:absolute;margin-left:3.2pt;margin-top:-19.05pt;width:465.45pt;height:83.6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" filled="f" stroked="f" strokeweight=".5pt">
                <v:textbox>
                  <w:txbxContent>
                    <w:p w14:paraId="5D2985BB" w14:textId="0201DEF9" w:rsidR="00A573FE" w:rsidRPr="004059C4" w:rsidRDefault="00A573FE" w:rsidP="00A573FE">
                      <w:pPr>
                        <w:rPr>
                          <w:rFonts w:ascii="Arial" w:hAnsi="Arial" w:cs="Arial"/>
                          <w:b/>
                          <w:bCs/>
                          <w:sz w:val="28"/>
                          <w:szCs w:val="28"/>
                          <w:lang w:val="en-US"/>
                        </w:rPr>
                      </w:pPr>
                      <w:r>
                        <w:rPr>
                          <w:rFonts w:ascii="Arial" w:hAnsi="Arial" w:cs="Arial"/>
                          <w:b/>
                          <w:bCs/>
                          <w:sz w:val="28"/>
                          <w:szCs w:val="28"/>
                          <w:lang w:val="en-US"/>
                        </w:rPr>
                        <w:t>Opportunities in Year One</w:t>
                      </w:r>
                    </w:p>
                    <w:p w14:paraId="2DA973BA" w14:textId="5CF39037" w:rsidR="00A573FE" w:rsidRDefault="00A573FE" w:rsidP="00A573FE">
                      <w:pPr>
                        <w:rPr>
                          <w:rFonts w:ascii="Arial" w:hAnsi="Arial" w:cs="Arial"/>
                          <w:lang w:val="en-US"/>
                        </w:rPr>
                      </w:pPr>
                      <w:r>
                        <w:rPr>
                          <w:rFonts w:ascii="Arial" w:hAnsi="Arial" w:cs="Arial"/>
                          <w:lang w:val="en-US"/>
                        </w:rPr>
                        <w:t xml:space="preserve">Within year one of the Social Justice </w:t>
                      </w:r>
                      <w:proofErr w:type="spellStart"/>
                      <w:r>
                        <w:rPr>
                          <w:rFonts w:ascii="Arial" w:hAnsi="Arial" w:cs="Arial"/>
                          <w:lang w:val="en-US"/>
                        </w:rPr>
                        <w:t>Programme</w:t>
                      </w:r>
                      <w:proofErr w:type="spellEnd"/>
                      <w:r>
                        <w:rPr>
                          <w:rFonts w:ascii="Arial" w:hAnsi="Arial" w:cs="Arial"/>
                          <w:lang w:val="en-US"/>
                        </w:rPr>
                        <w:t xml:space="preserve">, the following will be delivered:  </w:t>
                      </w:r>
                    </w:p>
                    <w:p w14:paraId="5E003DF9" w14:textId="77777777" w:rsidR="00263EA0" w:rsidRPr="00E54459" w:rsidRDefault="00263EA0" w:rsidP="00263EA0">
                      <w:pPr>
                        <w:rPr>
                          <w:rFonts w:ascii="Arial" w:hAnsi="Arial" w:cs="Arial"/>
                          <w:b/>
                          <w:bCs/>
                          <w:color w:val="2E74B5" w:themeColor="accent5" w:themeShade="BF"/>
                          <w:sz w:val="24"/>
                          <w:szCs w:val="24"/>
                          <w:lang w:val="en-US"/>
                        </w:rPr>
                      </w:pPr>
                      <w:r>
                        <w:rPr>
                          <w:rFonts w:ascii="Arial" w:hAnsi="Arial" w:cs="Arial"/>
                          <w:b/>
                          <w:bCs/>
                          <w:color w:val="2E74B5" w:themeColor="accent5" w:themeShade="BF"/>
                          <w:sz w:val="24"/>
                          <w:szCs w:val="24"/>
                          <w:lang w:val="en-US"/>
                        </w:rPr>
                        <w:t xml:space="preserve">Priority One: </w:t>
                      </w:r>
                      <w:r w:rsidRPr="00E54459">
                        <w:rPr>
                          <w:rFonts w:ascii="Arial" w:hAnsi="Arial" w:cs="Arial"/>
                          <w:b/>
                          <w:bCs/>
                          <w:color w:val="2E74B5" w:themeColor="accent5" w:themeShade="BF"/>
                          <w:sz w:val="24"/>
                          <w:szCs w:val="24"/>
                          <w:lang w:val="en-US"/>
                        </w:rPr>
                        <w:t>Enabling social justice through council services</w:t>
                      </w:r>
                    </w:p>
                    <w:p w14:paraId="06F06487" w14:textId="31744532" w:rsidR="00263EA0" w:rsidRDefault="00263EA0" w:rsidP="00A573FE">
                      <w:pPr>
                        <w:rPr>
                          <w:rFonts w:ascii="Arial" w:hAnsi="Arial" w:cs="Arial"/>
                          <w:lang w:val="en-US"/>
                        </w:rPr>
                      </w:pPr>
                    </w:p>
                    <w:p w14:paraId="60CFE791" w14:textId="77777777" w:rsidR="00263EA0" w:rsidRPr="00565D2F" w:rsidRDefault="00263EA0" w:rsidP="00A573FE">
                      <w:pPr>
                        <w:rPr>
                          <w:rFonts w:ascii="Arial" w:hAnsi="Arial" w:cs="Arial"/>
                          <w:lang w:val="en-US"/>
                        </w:rPr>
                      </w:pPr>
                    </w:p>
                  </w:txbxContent>
                </v:textbox>
                <w10:wrap anchorx="margin"/>
              </v:shape>
            </w:pict>
          </mc:Fallback>
        </mc:AlternateContent>
      </w:r>
      <w:r w:rsidRPr="004C1CAA">
        <w:rPr>
          <w:b w:val="0"/>
          <w:noProof/>
          <w:color w:val="FF0000"/>
          <w:sz w:val="28"/>
          <w:szCs w:val="28"/>
        </w:rPr>
        <mc:AlternateContent>
          <mc:Choice Requires="wps">
            <w:drawing>
              <wp:anchor distT="0" distB="0" distL="114300" distR="114300" simplePos="0" relativeHeight="251734016" behindDoc="0" locked="0" layoutInCell="1" allowOverlap="1" wp14:anchorId="3CEA2DE8" wp14:editId="357AA2EC">
                <wp:simplePos x="0" y="0"/>
                <wp:positionH relativeFrom="margin">
                  <wp:posOffset>52754</wp:posOffset>
                </wp:positionH>
                <wp:positionV relativeFrom="paragraph">
                  <wp:posOffset>-747346</wp:posOffset>
                </wp:positionV>
                <wp:extent cx="3956538" cy="467832"/>
                <wp:effectExtent l="0" t="0" r="0" b="0"/>
                <wp:wrapNone/>
                <wp:docPr id="1700962243" name="Text Box 1700962243"/>
                <wp:cNvGraphicFramePr/>
                <a:graphic xmlns:a="http://schemas.openxmlformats.org/drawingml/2006/main">
                  <a:graphicData uri="http://schemas.microsoft.com/office/word/2010/wordprocessingShape">
                    <wps:wsp>
                      <wps:cNvSpPr txBox="1"/>
                      <wps:spPr>
                        <a:xfrm>
                          <a:off x="0" y="0"/>
                          <a:ext cx="3956538" cy="467832"/>
                        </a:xfrm>
                        <a:prstGeom prst="rect">
                          <a:avLst/>
                        </a:prstGeom>
                        <a:noFill/>
                        <a:ln w="6350">
                          <a:noFill/>
                        </a:ln>
                      </wps:spPr>
                      <wps:txbx>
                        <w:txbxContent>
                          <w:p w14:paraId="06A512E0" w14:textId="1DB9CDEF" w:rsidR="00A573FE" w:rsidRPr="009F0538" w:rsidRDefault="009821FA" w:rsidP="00A573FE">
                            <w:pPr>
                              <w:rPr>
                                <w:b/>
                                <w:color w:val="595959" w:themeColor="text1" w:themeTint="A6"/>
                                <w:sz w:val="52"/>
                                <w:szCs w:val="32"/>
                                <w:lang w:val="en-US"/>
                              </w:rPr>
                            </w:pPr>
                            <w:r>
                              <w:rPr>
                                <w:rFonts w:ascii="Arial" w:hAnsi="Arial" w:cs="Arial"/>
                                <w:b/>
                                <w:color w:val="595959" w:themeColor="text1" w:themeTint="A6"/>
                                <w:sz w:val="48"/>
                                <w:szCs w:val="32"/>
                                <w:lang w:val="en-US"/>
                              </w:rPr>
                              <w:t>Looking Ahead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CEA2DE8" id="Text Box 1700962243" o:spid="_x0000_s1063" type="#_x0000_t202" style="position:absolute;margin-left:4.15pt;margin-top:-58.85pt;width:311.55pt;height:36.8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" filled="f" stroked="f" strokeweight=".5pt">
                <v:textbox>
                  <w:txbxContent>
                    <w:p w14:paraId="06A512E0" w14:textId="1DB9CDEF" w:rsidR="00A573FE" w:rsidRPr="009F0538" w:rsidRDefault="009821FA" w:rsidP="00A573FE">
                      <w:pPr>
                        <w:rPr>
                          <w:b/>
                          <w:color w:val="595959" w:themeColor="text1" w:themeTint="A6"/>
                          <w:sz w:val="52"/>
                          <w:szCs w:val="32"/>
                          <w:lang w:val="en-US"/>
                        </w:rPr>
                      </w:pPr>
                      <w:r>
                        <w:rPr>
                          <w:rFonts w:ascii="Arial" w:hAnsi="Arial" w:cs="Arial"/>
                          <w:b/>
                          <w:color w:val="595959" w:themeColor="text1" w:themeTint="A6"/>
                          <w:sz w:val="48"/>
                          <w:szCs w:val="32"/>
                          <w:lang w:val="en-US"/>
                        </w:rPr>
                        <w:t>Looking Ahead</w:t>
                      </w:r>
                    </w:p>
                  </w:txbxContent>
                </v:textbox>
                <w10:wrap anchorx="margin"/>
              </v:shape>
            </w:pict>
          </mc:Fallback>
        </mc:AlternateContent>
      </w:r>
      <w:r w:rsidRPr="004C1CAA">
        <w:rPr>
          <w:b w:val="0"/>
          <w:noProof/>
          <w:color w:val="FF0000"/>
          <w:sz w:val="28"/>
          <w:szCs w:val="28"/>
        </w:rPr>
        <mc:AlternateContent>
          <mc:Choice Requires="wps">
            <w:drawing>
              <wp:anchor distT="0" distB="0" distL="114300" distR="114300" simplePos="0" relativeHeight="251731968" behindDoc="0" locked="0" layoutInCell="1" allowOverlap="1" wp14:anchorId="1E0499E7" wp14:editId="3CC90775">
                <wp:simplePos x="0" y="0"/>
                <wp:positionH relativeFrom="page">
                  <wp:align>right</wp:align>
                </wp:positionH>
                <wp:positionV relativeFrom="paragraph">
                  <wp:posOffset>-909320</wp:posOffset>
                </wp:positionV>
                <wp:extent cx="215900" cy="10673862"/>
                <wp:effectExtent l="0" t="0" r="0" b="0"/>
                <wp:wrapNone/>
                <wp:docPr id="1700962242" name="Rectangle 1700962242"/>
                <wp:cNvGraphicFramePr/>
                <a:graphic xmlns:a="http://schemas.openxmlformats.org/drawingml/2006/main">
                  <a:graphicData uri="http://schemas.microsoft.com/office/word/2010/wordprocessingShape">
                    <wps:wsp>
                      <wps:cNvSpPr/>
                      <wps:spPr>
                        <a:xfrm>
                          <a:off x="0" y="0"/>
                          <a:ext cx="215900" cy="10673862"/>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409D414" id="Rectangle 1700962242" o:spid="_x0000_s1026" style="position:absolute;margin-left:-34.2pt;margin-top:-71.6pt;width:17pt;height:840.45pt;z-index:2517319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" fillcolor="#2e74b5 [2408]" stroked="f" strokeweight="1pt">
                <w10:wrap anchorx="page"/>
              </v:rect>
            </w:pict>
          </mc:Fallback>
        </mc:AlternateContent>
      </w:r>
      <w:r w:rsidR="00CF48E4">
        <w:rPr>
          <w:b w:val="0"/>
          <w:noProof/>
          <w:color w:val="FF0000"/>
          <w:sz w:val="28"/>
          <w:szCs w:val="28"/>
        </w:rPr>
        <mc:AlternateContent>
          <mc:Choice Requires="wpg">
            <w:drawing>
              <wp:anchor distT="0" distB="0" distL="114300" distR="114300" simplePos="0" relativeHeight="251729920" behindDoc="0" locked="0" layoutInCell="1" allowOverlap="1" wp14:anchorId="48C8322C" wp14:editId="072FF789">
                <wp:simplePos x="0" y="0"/>
                <wp:positionH relativeFrom="page">
                  <wp:posOffset>-43961</wp:posOffset>
                </wp:positionH>
                <wp:positionV relativeFrom="paragraph">
                  <wp:posOffset>-912397</wp:posOffset>
                </wp:positionV>
                <wp:extent cx="814705" cy="10912475"/>
                <wp:effectExtent l="0" t="0" r="0" b="3175"/>
                <wp:wrapNone/>
                <wp:docPr id="1700962239" name="Group 1700962239"/>
                <wp:cNvGraphicFramePr/>
                <a:graphic xmlns:a="http://schemas.openxmlformats.org/drawingml/2006/main">
                  <a:graphicData uri="http://schemas.microsoft.com/office/word/2010/wordprocessingGroup">
                    <wpg:wgp>
                      <wpg:cNvGrpSpPr/>
                      <wpg:grpSpPr>
                        <a:xfrm>
                          <a:off x="0" y="0"/>
                          <a:ext cx="814705" cy="10912475"/>
                          <a:chOff x="0" y="-1"/>
                          <a:chExt cx="815225" cy="10912839"/>
                        </a:xfrm>
                      </wpg:grpSpPr>
                      <wps:wsp>
                        <wps:cNvPr id="1700962240" name="Rectangle 1700962240"/>
                        <wps:cNvSpPr/>
                        <wps:spPr>
                          <a:xfrm>
                            <a:off x="0" y="-1"/>
                            <a:ext cx="762000" cy="10912839"/>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1700962241" name="Text Box 1700962241"/>
                        <wps:cNvSpPr txBox="1"/>
                        <wps:spPr>
                          <a:xfrm rot="16200000">
                            <a:off x="-968742" y="1872894"/>
                            <a:ext cx="2880230" cy="687705"/>
                          </a:xfrm>
                          <a:prstGeom prst="rect">
                            <a:avLst/>
                          </a:prstGeom>
                          <a:noFill/>
                          <a:ln w="6350">
                            <a:noFill/>
                          </a:ln>
                        </wps:spPr>
                        <wps:txbx>
                          <w:txbxContent>
                            <w:p w14:paraId="467C6410" w14:textId="74E7C806" w:rsidR="00CF48E4" w:rsidRPr="009F0538" w:rsidRDefault="009821FA" w:rsidP="00CF48E4">
                              <w:pPr>
                                <w:rPr>
                                  <w:rFonts w:ascii="Arial" w:hAnsi="Arial" w:cs="Arial"/>
                                  <w:b/>
                                  <w:color w:val="FFFFFF" w:themeColor="background1"/>
                                  <w:sz w:val="48"/>
                                  <w:szCs w:val="18"/>
                                  <w:lang w:val="en-US"/>
                                </w:rPr>
                              </w:pPr>
                              <w:r>
                                <w:rPr>
                                  <w:rFonts w:ascii="Arial" w:hAnsi="Arial" w:cs="Arial"/>
                                  <w:b/>
                                  <w:color w:val="FFFFFF" w:themeColor="background1"/>
                                  <w:sz w:val="48"/>
                                  <w:szCs w:val="18"/>
                                  <w:lang w:val="en-US"/>
                                </w:rPr>
                                <w:t>Looking Ahead</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8C8322C" id="Group 1700962239" o:spid="_x0000_s1064" style="position:absolute;margin-left:-3.45pt;margin-top:-71.85pt;width:64.15pt;height:859.25pt;z-index:251729920;mso-position-horizontal-relative:page;mso-width-relative:margin;mso-height-relative:margin" coordorigin="" coordsize="8152,109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">
                <v:rect id="Rectangle 1700962240" o:spid="_x0000_s1065" style="position:absolute;width:7620;height:109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" fillcolor="#2e74b5 [2408]" stroked="f" strokeweight="1pt"/>
                <v:shape id="Text Box 1700962241" o:spid="_x0000_s1066" type="#_x0000_t202" style="position:absolute;left:-9687;top:18728;width:28802;height:68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" filled="f" stroked="f" strokeweight=".5pt">
                  <v:textbox>
                    <w:txbxContent>
                      <w:p w14:paraId="467C6410" w14:textId="74E7C806" w:rsidR="00CF48E4" w:rsidRPr="009F0538" w:rsidRDefault="009821FA" w:rsidP="00CF48E4">
                        <w:pPr>
                          <w:rPr>
                            <w:rFonts w:ascii="Arial" w:hAnsi="Arial" w:cs="Arial"/>
                            <w:b/>
                            <w:color w:val="FFFFFF" w:themeColor="background1"/>
                            <w:sz w:val="48"/>
                            <w:szCs w:val="18"/>
                            <w:lang w:val="en-US"/>
                          </w:rPr>
                        </w:pPr>
                        <w:r>
                          <w:rPr>
                            <w:rFonts w:ascii="Arial" w:hAnsi="Arial" w:cs="Arial"/>
                            <w:b/>
                            <w:color w:val="FFFFFF" w:themeColor="background1"/>
                            <w:sz w:val="48"/>
                            <w:szCs w:val="18"/>
                            <w:lang w:val="en-US"/>
                          </w:rPr>
                          <w:t>Looking Ahead</w:t>
                        </w:r>
                      </w:p>
                    </w:txbxContent>
                  </v:textbox>
                </v:shape>
                <w10:wrap anchorx="page"/>
              </v:group>
            </w:pict>
          </mc:Fallback>
        </mc:AlternateContent>
      </w:r>
    </w:p>
    <w:p w14:paraId="332B290A" w14:textId="675990EC" w:rsidR="0065066C" w:rsidRDefault="0065066C" w:rsidP="00EC4D30">
      <w:pPr>
        <w:pStyle w:val="Heading2"/>
        <w:rPr>
          <w:rFonts w:asciiTheme="majorHAnsi" w:hAnsiTheme="majorHAnsi" w:cstheme="majorHAnsi"/>
          <w:sz w:val="22"/>
        </w:rPr>
      </w:pPr>
    </w:p>
    <w:p w14:paraId="2FD64F19" w14:textId="32BBD6C4" w:rsidR="0065066C" w:rsidRDefault="00CD2416" w:rsidP="00EC4D30">
      <w:pPr>
        <w:pStyle w:val="Heading2"/>
        <w:rPr>
          <w:rFonts w:asciiTheme="majorHAnsi" w:hAnsiTheme="majorHAnsi" w:cstheme="majorHAnsi"/>
          <w:sz w:val="22"/>
        </w:rPr>
      </w:pPr>
      <w:r>
        <w:rPr>
          <w:rFonts w:asciiTheme="majorHAnsi" w:hAnsiTheme="majorHAnsi" w:cstheme="majorHAnsi"/>
          <w:noProof/>
          <w:sz w:val="22"/>
        </w:rPr>
        <mc:AlternateContent>
          <mc:Choice Requires="wpg">
            <w:drawing>
              <wp:anchor distT="0" distB="0" distL="114300" distR="114300" simplePos="0" relativeHeight="251691008" behindDoc="0" locked="0" layoutInCell="1" allowOverlap="1" wp14:anchorId="120FB58C" wp14:editId="5638090D">
                <wp:simplePos x="0" y="0"/>
                <wp:positionH relativeFrom="column">
                  <wp:posOffset>148446</wp:posOffset>
                </wp:positionH>
                <wp:positionV relativeFrom="paragraph">
                  <wp:posOffset>97035</wp:posOffset>
                </wp:positionV>
                <wp:extent cx="5669280" cy="1224280"/>
                <wp:effectExtent l="19050" t="0" r="26670" b="13970"/>
                <wp:wrapNone/>
                <wp:docPr id="21" name="Group 21"/>
                <wp:cNvGraphicFramePr/>
                <a:graphic xmlns:a="http://schemas.openxmlformats.org/drawingml/2006/main">
                  <a:graphicData uri="http://schemas.microsoft.com/office/word/2010/wordprocessingGroup">
                    <wpg:wgp>
                      <wpg:cNvGrpSpPr/>
                      <wpg:grpSpPr>
                        <a:xfrm>
                          <a:off x="0" y="0"/>
                          <a:ext cx="5669280" cy="1224280"/>
                          <a:chOff x="0" y="0"/>
                          <a:chExt cx="5669280" cy="1224280"/>
                        </a:xfrm>
                      </wpg:grpSpPr>
                      <wpg:grpSp>
                        <wpg:cNvPr id="1700962171" name="Group 1700962171"/>
                        <wpg:cNvGrpSpPr/>
                        <wpg:grpSpPr>
                          <a:xfrm>
                            <a:off x="0" y="34040"/>
                            <a:ext cx="5669280" cy="1179830"/>
                            <a:chOff x="0" y="0"/>
                            <a:chExt cx="5669369" cy="1469508"/>
                          </a:xfrm>
                        </wpg:grpSpPr>
                        <wpg:grpSp>
                          <wpg:cNvPr id="1700962173" name="Group 1700962173"/>
                          <wpg:cNvGrpSpPr/>
                          <wpg:grpSpPr>
                            <a:xfrm>
                              <a:off x="0" y="0"/>
                              <a:ext cx="5669369" cy="1469508"/>
                              <a:chOff x="383495" y="524057"/>
                              <a:chExt cx="5644838" cy="1469769"/>
                            </a:xfrm>
                          </wpg:grpSpPr>
                          <wpg:grpSp>
                            <wpg:cNvPr id="1700962174" name="Group 1700962174"/>
                            <wpg:cNvGrpSpPr/>
                            <wpg:grpSpPr>
                              <a:xfrm>
                                <a:off x="383495" y="524057"/>
                                <a:ext cx="5644838" cy="1469769"/>
                                <a:chOff x="977200" y="1246156"/>
                                <a:chExt cx="5645246" cy="1470813"/>
                              </a:xfrm>
                            </wpg:grpSpPr>
                            <wps:wsp>
                              <wps:cNvPr id="1700962175" name="Rectangle: Rounded Corners 1700962175"/>
                              <wps:cNvSpPr/>
                              <wps:spPr>
                                <a:xfrm>
                                  <a:off x="977200" y="1246157"/>
                                  <a:ext cx="5645246" cy="1470812"/>
                                </a:xfrm>
                                <a:prstGeom prst="roundRect">
                                  <a:avLst>
                                    <a:gd name="adj" fmla="val 3972"/>
                                  </a:avLst>
                                </a:prstGeom>
                                <a:solidFill>
                                  <a:schemeClr val="accent5">
                                    <a:lumMod val="20000"/>
                                    <a:lumOff val="80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14336" name="Rectangle: Rounded Corners 14336"/>
                              <wps:cNvSpPr/>
                              <wps:spPr>
                                <a:xfrm>
                                  <a:off x="977200" y="1246156"/>
                                  <a:ext cx="1338206" cy="1449085"/>
                                </a:xfrm>
                                <a:prstGeom prst="roundRect">
                                  <a:avLst>
                                    <a:gd name="adj" fmla="val 0"/>
                                  </a:avLst>
                                </a:prstGeom>
                                <a:solidFill>
                                  <a:schemeClr val="accent5">
                                    <a:lumMod val="75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s:wsp>
                            <wps:cNvPr id="14337" name="Text Box 2"/>
                            <wps:cNvSpPr txBox="1">
                              <a:spLocks noChangeArrowheads="1"/>
                            </wps:cNvSpPr>
                            <wps:spPr bwMode="auto">
                              <a:xfrm>
                                <a:off x="1753696" y="565549"/>
                                <a:ext cx="2948625" cy="399688"/>
                              </a:xfrm>
                              <a:prstGeom prst="rect">
                                <a:avLst/>
                              </a:prstGeom>
                              <a:noFill/>
                              <a:ln w="9525">
                                <a:noFill/>
                                <a:miter lim="800000"/>
                                <a:headEnd/>
                                <a:tailEnd/>
                              </a:ln>
                            </wps:spPr>
                            <wps:txbx>
                              <w:txbxContent>
                                <w:p w14:paraId="0745D8B3" w14:textId="1EF228F6" w:rsidR="00EC4D30" w:rsidRPr="00590867" w:rsidRDefault="00B46110" w:rsidP="00EC4D30">
                                  <w:pPr>
                                    <w:rPr>
                                      <w:rFonts w:ascii="Arial" w:hAnsi="Arial" w:cs="Arial"/>
                                      <w:sz w:val="20"/>
                                      <w:szCs w:val="20"/>
                                      <w:lang w:val="en-US"/>
                                    </w:rPr>
                                  </w:pPr>
                                  <w:r>
                                    <w:rPr>
                                      <w:rFonts w:ascii="Arial" w:hAnsi="Arial" w:cs="Arial"/>
                                      <w:b/>
                                      <w:bCs/>
                                      <w:lang w:val="en-US"/>
                                    </w:rPr>
                                    <w:t>Create an</w:t>
                                  </w:r>
                                  <w:r w:rsidR="00590867" w:rsidRPr="00590867">
                                    <w:rPr>
                                      <w:rFonts w:ascii="Arial" w:hAnsi="Arial" w:cs="Arial"/>
                                      <w:b/>
                                      <w:bCs/>
                                      <w:lang w:val="en-US"/>
                                    </w:rPr>
                                    <w:t xml:space="preserve"> Equality Framework</w:t>
                                  </w:r>
                                </w:p>
                              </w:txbxContent>
                            </wps:txbx>
                            <wps:bodyPr rot="0" vert="horz" wrap="square" anchor="t" anchorCtr="0"/>
                          </wps:wsp>
                        </wpg:grpSp>
                        <wps:wsp>
                          <wps:cNvPr id="14338" name="Text Box 2"/>
                          <wps:cNvSpPr txBox="1">
                            <a:spLocks noChangeArrowheads="1"/>
                          </wps:cNvSpPr>
                          <wps:spPr bwMode="auto">
                            <a:xfrm>
                              <a:off x="1376156" y="327896"/>
                              <a:ext cx="4168918" cy="1063255"/>
                            </a:xfrm>
                            <a:prstGeom prst="rect">
                              <a:avLst/>
                            </a:prstGeom>
                            <a:noFill/>
                            <a:ln w="9525">
                              <a:noFill/>
                              <a:miter lim="800000"/>
                              <a:headEnd/>
                              <a:tailEnd/>
                            </a:ln>
                          </wps:spPr>
                          <wps:txbx>
                            <w:txbxContent>
                              <w:p w14:paraId="46D653B4" w14:textId="77777777" w:rsidR="00EC4D30" w:rsidRPr="00CC677A" w:rsidRDefault="00EC4D30" w:rsidP="00EC4D30">
                                <w:pPr>
                                  <w:rPr>
                                    <w:rFonts w:ascii="Arial" w:hAnsi="Arial" w:cs="Arial"/>
                                    <w:lang w:val="en-US"/>
                                  </w:rPr>
                                </w:pPr>
                                <w:r>
                                  <w:rPr>
                                    <w:rFonts w:ascii="Arial" w:hAnsi="Arial" w:cs="Arial"/>
                                    <w:lang w:val="en-US"/>
                                  </w:rPr>
                                  <w:t>To create an Equality Framework that defines our equality policy so that we have the right processes to support our social justice ambitions. This will aim to improve how we monitor equality and as well as embed equality into everything we do.</w:t>
                                </w:r>
                              </w:p>
                            </w:txbxContent>
                          </wps:txbx>
                          <wps:bodyPr rot="0" vert="horz" wrap="square" anchor="t" anchorCtr="0"/>
                        </wps:wsp>
                      </wpg:grpSp>
                      <pic:pic xmlns:pic="http://schemas.openxmlformats.org/drawingml/2006/picture">
                        <pic:nvPicPr>
                          <pic:cNvPr id="14343" name="Graphic 14343" descr="Document with solid fill"/>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a:stretch/>
                        </pic:blipFill>
                        <pic:spPr>
                          <a:xfrm>
                            <a:off x="55901" y="0"/>
                            <a:ext cx="1224280" cy="1224280"/>
                          </a:xfrm>
                          <a:prstGeom prst="rect">
                            <a:avLst/>
                          </a:prstGeom>
                        </pic:spPr>
                      </pic:pic>
                    </wpg:wgp>
                  </a:graphicData>
                </a:graphic>
              </wp:anchor>
            </w:drawing>
          </mc:Choice>
          <mc:Fallback>
            <w:pict>
              <v:group w14:anchorId="120FB58C" id="Group 21" o:spid="_x0000_s1067" style="position:absolute;margin-left:11.7pt;margin-top:7.65pt;width:446.4pt;height:96.4pt;z-index:251691008" coordsize="56692,12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">
                <v:group id="Group 1700962171" o:spid="_x0000_s1068" style="position:absolute;top:340;width:56692;height:11798" coordsize="56693,1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">
                  <v:group id="Group 1700962173" o:spid="_x0000_s1069" style="position:absolute;width:56693;height:14695" coordorigin="3834,5240" coordsize="56448,1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">
                    <v:group id="Group 1700962174" o:spid="_x0000_s1070" style="position:absolute;left:3834;top:5240;width:56449;height:14698" coordorigin="9772,12461" coordsize="56452,14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">
                      <v:roundrect id="Rectangle: Rounded Corners 1700962175" o:spid="_x0000_s1071" style="position:absolute;left:9772;top:12461;width:56452;height:14708;visibility:visible;mso-wrap-style:square;v-text-anchor:middle" arcsize="2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" fillcolor="#deeaf6 [664]" strokecolor="#2e74b5 [2408]" strokeweight="3pt">
                        <v:stroke joinstyle="miter"/>
                      </v:roundrect>
                      <v:roundrect id="Rectangle: Rounded Corners 14336" o:spid="_x0000_s1072" style="position:absolute;left:9772;top:12461;width:13382;height:1449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" fillcolor="#2e74b5 [2408]" strokecolor="#2e74b5 [2408]" strokeweight="3pt">
                        <v:stroke joinstyle="miter"/>
                      </v:roundrect>
                    </v:group>
                    <v:shape id="_x0000_s1073" type="#_x0000_t202" style="position:absolute;left:17536;top:5655;width:29487;height:3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" filled="f" stroked="f">
                      <v:textbox>
                        <w:txbxContent>
                          <w:p w14:paraId="0745D8B3" w14:textId="1EF228F6" w:rsidR="00EC4D30" w:rsidRPr="00590867" w:rsidRDefault="00B46110" w:rsidP="00EC4D30">
                            <w:pPr>
                              <w:rPr>
                                <w:rFonts w:ascii="Arial" w:hAnsi="Arial" w:cs="Arial"/>
                                <w:sz w:val="20"/>
                                <w:szCs w:val="20"/>
                                <w:lang w:val="en-US"/>
                              </w:rPr>
                            </w:pPr>
                            <w:r>
                              <w:rPr>
                                <w:rFonts w:ascii="Arial" w:hAnsi="Arial" w:cs="Arial"/>
                                <w:b/>
                                <w:bCs/>
                                <w:lang w:val="en-US"/>
                              </w:rPr>
                              <w:t>Create an</w:t>
                            </w:r>
                            <w:r w:rsidR="00590867" w:rsidRPr="00590867">
                              <w:rPr>
                                <w:rFonts w:ascii="Arial" w:hAnsi="Arial" w:cs="Arial"/>
                                <w:b/>
                                <w:bCs/>
                                <w:lang w:val="en-US"/>
                              </w:rPr>
                              <w:t xml:space="preserve"> Equality Framework</w:t>
                            </w:r>
                          </w:p>
                        </w:txbxContent>
                      </v:textbox>
                    </v:shape>
                  </v:group>
                  <v:shape id="_x0000_s1074" type="#_x0000_t202" style="position:absolute;left:13761;top:3278;width:41689;height:10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" filled="f" stroked="f">
                    <v:textbox>
                      <w:txbxContent>
                        <w:p w14:paraId="46D653B4" w14:textId="77777777" w:rsidR="00EC4D30" w:rsidRPr="00CC677A" w:rsidRDefault="00EC4D30" w:rsidP="00EC4D30">
                          <w:pPr>
                            <w:rPr>
                              <w:rFonts w:ascii="Arial" w:hAnsi="Arial" w:cs="Arial"/>
                              <w:lang w:val="en-US"/>
                            </w:rPr>
                          </w:pPr>
                          <w:r>
                            <w:rPr>
                              <w:rFonts w:ascii="Arial" w:hAnsi="Arial" w:cs="Arial"/>
                              <w:lang w:val="en-US"/>
                            </w:rPr>
                            <w:t>To create an Equality Framework that defines our equality policy so that we have the right processes to support our social justice ambitions. This will aim to improve how we monitor equality and as well as embed equality into everything we do.</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343" o:spid="_x0000_s1075" type="#_x0000_t75" alt="Document with solid fill" style="position:absolute;left:559;width:12242;height:1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">
                  <v:imagedata r:id="rId14" o:title="Document with solid fill"/>
                </v:shape>
              </v:group>
            </w:pict>
          </mc:Fallback>
        </mc:AlternateContent>
      </w:r>
    </w:p>
    <w:p w14:paraId="1E55FA4E" w14:textId="1F058B40" w:rsidR="0065066C" w:rsidRDefault="0065066C" w:rsidP="00EC4D30">
      <w:pPr>
        <w:pStyle w:val="Heading2"/>
        <w:rPr>
          <w:rFonts w:asciiTheme="majorHAnsi" w:hAnsiTheme="majorHAnsi" w:cstheme="majorHAnsi"/>
          <w:sz w:val="22"/>
        </w:rPr>
      </w:pPr>
    </w:p>
    <w:p w14:paraId="67CF448E" w14:textId="365FB496" w:rsidR="0065066C" w:rsidRDefault="0065066C" w:rsidP="00EC4D30">
      <w:pPr>
        <w:pStyle w:val="Heading2"/>
        <w:rPr>
          <w:rFonts w:asciiTheme="majorHAnsi" w:hAnsiTheme="majorHAnsi" w:cstheme="majorHAnsi"/>
          <w:sz w:val="22"/>
        </w:rPr>
      </w:pPr>
    </w:p>
    <w:p w14:paraId="4ACC8319" w14:textId="212481D9" w:rsidR="0065066C" w:rsidRDefault="00306D00" w:rsidP="00EC4D30">
      <w:pPr>
        <w:pStyle w:val="Heading2"/>
        <w:rPr>
          <w:rFonts w:asciiTheme="majorHAnsi" w:hAnsiTheme="majorHAnsi" w:cstheme="majorHAnsi"/>
          <w:sz w:val="22"/>
        </w:rPr>
      </w:pPr>
      <w:r>
        <w:rPr>
          <w:rFonts w:asciiTheme="majorHAnsi" w:hAnsiTheme="majorHAnsi" w:cstheme="majorHAnsi"/>
          <w:noProof/>
          <w:sz w:val="22"/>
        </w:rPr>
        <mc:AlternateContent>
          <mc:Choice Requires="wpg">
            <w:drawing>
              <wp:anchor distT="0" distB="0" distL="114300" distR="114300" simplePos="0" relativeHeight="251738112" behindDoc="0" locked="0" layoutInCell="1" allowOverlap="1" wp14:anchorId="5FBEEA78" wp14:editId="3EC02019">
                <wp:simplePos x="0" y="0"/>
                <wp:positionH relativeFrom="column">
                  <wp:posOffset>165100</wp:posOffset>
                </wp:positionH>
                <wp:positionV relativeFrom="paragraph">
                  <wp:posOffset>319393</wp:posOffset>
                </wp:positionV>
                <wp:extent cx="5669280" cy="1224280"/>
                <wp:effectExtent l="19050" t="0" r="26670" b="13970"/>
                <wp:wrapNone/>
                <wp:docPr id="26" name="Group 26"/>
                <wp:cNvGraphicFramePr/>
                <a:graphic xmlns:a="http://schemas.openxmlformats.org/drawingml/2006/main">
                  <a:graphicData uri="http://schemas.microsoft.com/office/word/2010/wordprocessingGroup">
                    <wpg:wgp>
                      <wpg:cNvGrpSpPr/>
                      <wpg:grpSpPr>
                        <a:xfrm>
                          <a:off x="0" y="0"/>
                          <a:ext cx="5669280" cy="1224280"/>
                          <a:chOff x="0" y="0"/>
                          <a:chExt cx="5669280" cy="1224280"/>
                        </a:xfrm>
                      </wpg:grpSpPr>
                      <wpg:grpSp>
                        <wpg:cNvPr id="14356" name="Group 14356"/>
                        <wpg:cNvGrpSpPr/>
                        <wpg:grpSpPr>
                          <a:xfrm>
                            <a:off x="0" y="34040"/>
                            <a:ext cx="5669280" cy="1179830"/>
                            <a:chOff x="0" y="0"/>
                            <a:chExt cx="5669369" cy="1469508"/>
                          </a:xfrm>
                        </wpg:grpSpPr>
                        <wpg:grpSp>
                          <wpg:cNvPr id="14357" name="Group 14357"/>
                          <wpg:cNvGrpSpPr/>
                          <wpg:grpSpPr>
                            <a:xfrm>
                              <a:off x="0" y="0"/>
                              <a:ext cx="5669369" cy="1469508"/>
                              <a:chOff x="383495" y="524057"/>
                              <a:chExt cx="5644838" cy="1469769"/>
                            </a:xfrm>
                          </wpg:grpSpPr>
                          <wpg:grpSp>
                            <wpg:cNvPr id="14358" name="Group 14358"/>
                            <wpg:cNvGrpSpPr/>
                            <wpg:grpSpPr>
                              <a:xfrm>
                                <a:off x="383495" y="524057"/>
                                <a:ext cx="5644838" cy="1469769"/>
                                <a:chOff x="977200" y="1246156"/>
                                <a:chExt cx="5645246" cy="1470813"/>
                              </a:xfrm>
                            </wpg:grpSpPr>
                            <wps:wsp>
                              <wps:cNvPr id="14359" name="Rectangle: Rounded Corners 14359"/>
                              <wps:cNvSpPr/>
                              <wps:spPr>
                                <a:xfrm>
                                  <a:off x="977200" y="1246157"/>
                                  <a:ext cx="5645246" cy="1470812"/>
                                </a:xfrm>
                                <a:prstGeom prst="roundRect">
                                  <a:avLst>
                                    <a:gd name="adj" fmla="val 3972"/>
                                  </a:avLst>
                                </a:prstGeom>
                                <a:solidFill>
                                  <a:schemeClr val="accent5">
                                    <a:lumMod val="60000"/>
                                    <a:lumOff val="40000"/>
                                    <a:alpha val="30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14360" name="Rectangle: Rounded Corners 14360"/>
                              <wps:cNvSpPr/>
                              <wps:spPr>
                                <a:xfrm>
                                  <a:off x="977200" y="1246156"/>
                                  <a:ext cx="1338206" cy="1449085"/>
                                </a:xfrm>
                                <a:prstGeom prst="roundRect">
                                  <a:avLst>
                                    <a:gd name="adj" fmla="val 0"/>
                                  </a:avLst>
                                </a:prstGeom>
                                <a:solidFill>
                                  <a:schemeClr val="accent5">
                                    <a:lumMod val="75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s:wsp>
                            <wps:cNvPr id="14361" name="Text Box 2"/>
                            <wps:cNvSpPr txBox="1">
                              <a:spLocks noChangeArrowheads="1"/>
                            </wps:cNvSpPr>
                            <wps:spPr bwMode="auto">
                              <a:xfrm>
                                <a:off x="1721463" y="586742"/>
                                <a:ext cx="3432451" cy="407979"/>
                              </a:xfrm>
                              <a:prstGeom prst="rect">
                                <a:avLst/>
                              </a:prstGeom>
                              <a:noFill/>
                              <a:ln w="9525">
                                <a:noFill/>
                                <a:miter lim="800000"/>
                                <a:headEnd/>
                                <a:tailEnd/>
                              </a:ln>
                            </wps:spPr>
                            <wps:txbx>
                              <w:txbxContent>
                                <w:p w14:paraId="50CB9C9D" w14:textId="3524B740" w:rsidR="00CD2416" w:rsidRPr="00590867" w:rsidRDefault="00590867" w:rsidP="00CD2416">
                                  <w:pPr>
                                    <w:rPr>
                                      <w:rFonts w:ascii="Arial" w:hAnsi="Arial" w:cs="Arial"/>
                                      <w:sz w:val="20"/>
                                      <w:szCs w:val="20"/>
                                      <w:lang w:val="en-US"/>
                                    </w:rPr>
                                  </w:pPr>
                                  <w:r w:rsidRPr="00590867">
                                    <w:rPr>
                                      <w:rFonts w:ascii="Arial" w:hAnsi="Arial" w:cs="Arial"/>
                                      <w:b/>
                                      <w:bCs/>
                                      <w:lang w:val="en-US"/>
                                    </w:rPr>
                                    <w:t>Deliver training to staff and members</w:t>
                                  </w:r>
                                </w:p>
                              </w:txbxContent>
                            </wps:txbx>
                            <wps:bodyPr rot="0" vert="horz" wrap="square" anchor="t" anchorCtr="0"/>
                          </wps:wsp>
                        </wpg:grpSp>
                        <wps:wsp>
                          <wps:cNvPr id="14362" name="Text Box 2"/>
                          <wps:cNvSpPr txBox="1">
                            <a:spLocks noChangeArrowheads="1"/>
                          </wps:cNvSpPr>
                          <wps:spPr bwMode="auto">
                            <a:xfrm>
                              <a:off x="1376156" y="327896"/>
                              <a:ext cx="4168918" cy="1063255"/>
                            </a:xfrm>
                            <a:prstGeom prst="rect">
                              <a:avLst/>
                            </a:prstGeom>
                            <a:noFill/>
                            <a:ln w="9525">
                              <a:noFill/>
                              <a:miter lim="800000"/>
                              <a:headEnd/>
                              <a:tailEnd/>
                            </a:ln>
                          </wps:spPr>
                          <wps:txbx>
                            <w:txbxContent>
                              <w:p w14:paraId="2E4413EB" w14:textId="77777777" w:rsidR="00CD2416" w:rsidRPr="0018387A" w:rsidRDefault="00CD2416" w:rsidP="00CD2416">
                                <w:pPr>
                                  <w:rPr>
                                    <w:rFonts w:ascii="Arial" w:hAnsi="Arial" w:cs="Arial"/>
                                    <w:sz w:val="20"/>
                                    <w:szCs w:val="20"/>
                                    <w:lang w:val="en-US"/>
                                  </w:rPr>
                                </w:pPr>
                                <w:r>
                                  <w:rPr>
                                    <w:rFonts w:ascii="Arial" w:hAnsi="Arial" w:cs="Arial"/>
                                    <w:lang w:val="en-US"/>
                                  </w:rPr>
                                  <w:t xml:space="preserve">To provide staff and elected members with equality training so that they are equipped with the skills necessary to deliver our social justice ambitions. This will support them in understanding their roles and responsibilities.  </w:t>
                                </w:r>
                              </w:p>
                            </w:txbxContent>
                          </wps:txbx>
                          <wps:bodyPr rot="0" vert="horz" wrap="square" anchor="t" anchorCtr="0"/>
                        </wps:wsp>
                      </wpg:grpSp>
                      <pic:pic xmlns:pic="http://schemas.openxmlformats.org/drawingml/2006/picture">
                        <pic:nvPicPr>
                          <pic:cNvPr id="14363" name="Graphic 14363" descr="Classroom with solid fill"/>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pic:blipFill>
                        <pic:spPr>
                          <a:xfrm>
                            <a:off x="55901" y="0"/>
                            <a:ext cx="1224280" cy="1224280"/>
                          </a:xfrm>
                          <a:prstGeom prst="rect">
                            <a:avLst/>
                          </a:prstGeom>
                        </pic:spPr>
                      </pic:pic>
                    </wpg:wgp>
                  </a:graphicData>
                </a:graphic>
              </wp:anchor>
            </w:drawing>
          </mc:Choice>
          <mc:Fallback>
            <w:pict>
              <v:group w14:anchorId="5FBEEA78" id="Group 26" o:spid="_x0000_s1076" style="position:absolute;margin-left:13pt;margin-top:25.15pt;width:446.4pt;height:96.4pt;z-index:251738112" coordsize="56692,12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">
                <v:group id="Group 14356" o:spid="_x0000_s1077" style="position:absolute;top:340;width:56692;height:11798" coordsize="56693,1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">
                  <v:group id="Group 14357" o:spid="_x0000_s1078" style="position:absolute;width:56693;height:14695" coordorigin="3834,5240" coordsize="56448,1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">
                    <v:group id="Group 14358" o:spid="_x0000_s1079" style="position:absolute;left:3834;top:5240;width:56449;height:14698" coordorigin="9772,12461" coordsize="56452,14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">
                      <v:roundrect id="Rectangle: Rounded Corners 14359" o:spid="_x0000_s1080" style="position:absolute;left:9772;top:12461;width:56452;height:14708;visibility:visible;mso-wrap-style:square;v-text-anchor:middle" arcsize="2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" fillcolor="#9cc2e5 [1944]" strokecolor="#2e74b5 [2408]" strokeweight="3pt">
                        <v:fill opacity="19789f"/>
                        <v:stroke joinstyle="miter"/>
                      </v:roundrect>
                      <v:roundrect id="Rectangle: Rounded Corners 14360" o:spid="_x0000_s1081" style="position:absolute;left:9772;top:12461;width:13382;height:1449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" fillcolor="#2e74b5 [2408]" strokecolor="#2e74b5 [2408]" strokeweight="3pt">
                        <v:stroke joinstyle="miter"/>
                      </v:roundrect>
                    </v:group>
                    <v:shape id="_x0000_s1082" type="#_x0000_t202" style="position:absolute;left:17214;top:5867;width:34325;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" filled="f" stroked="f">
                      <v:textbox>
                        <w:txbxContent>
                          <w:p w14:paraId="50CB9C9D" w14:textId="3524B740" w:rsidR="00CD2416" w:rsidRPr="00590867" w:rsidRDefault="00590867" w:rsidP="00CD2416">
                            <w:pPr>
                              <w:rPr>
                                <w:rFonts w:ascii="Arial" w:hAnsi="Arial" w:cs="Arial"/>
                                <w:sz w:val="20"/>
                                <w:szCs w:val="20"/>
                                <w:lang w:val="en-US"/>
                              </w:rPr>
                            </w:pPr>
                            <w:r w:rsidRPr="00590867">
                              <w:rPr>
                                <w:rFonts w:ascii="Arial" w:hAnsi="Arial" w:cs="Arial"/>
                                <w:b/>
                                <w:bCs/>
                                <w:lang w:val="en-US"/>
                              </w:rPr>
                              <w:t>Deliver training to staff and members</w:t>
                            </w:r>
                          </w:p>
                        </w:txbxContent>
                      </v:textbox>
                    </v:shape>
                  </v:group>
                  <v:shape id="_x0000_s1083" type="#_x0000_t202" style="position:absolute;left:13761;top:3278;width:41689;height:10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" filled="f" stroked="f">
                    <v:textbox>
                      <w:txbxContent>
                        <w:p w14:paraId="2E4413EB" w14:textId="77777777" w:rsidR="00CD2416" w:rsidRPr="0018387A" w:rsidRDefault="00CD2416" w:rsidP="00CD2416">
                          <w:pPr>
                            <w:rPr>
                              <w:rFonts w:ascii="Arial" w:hAnsi="Arial" w:cs="Arial"/>
                              <w:sz w:val="20"/>
                              <w:szCs w:val="20"/>
                              <w:lang w:val="en-US"/>
                            </w:rPr>
                          </w:pPr>
                          <w:r>
                            <w:rPr>
                              <w:rFonts w:ascii="Arial" w:hAnsi="Arial" w:cs="Arial"/>
                              <w:lang w:val="en-US"/>
                            </w:rPr>
                            <w:t xml:space="preserve">To provide staff and elected members with equality training so that they are equipped with the skills necessary to deliver our social justice ambitions. This will support them in understanding their roles and responsibilities.  </w:t>
                          </w:r>
                        </w:p>
                      </w:txbxContent>
                    </v:textbox>
                  </v:shape>
                </v:group>
                <v:shape id="Graphic 14363" o:spid="_x0000_s1084" type="#_x0000_t75" alt="Classroom with solid fill" style="position:absolute;left:559;width:12242;height:1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">
                  <v:imagedata r:id="rId17" o:title="Classroom with solid fill"/>
                </v:shape>
              </v:group>
            </w:pict>
          </mc:Fallback>
        </mc:AlternateContent>
      </w:r>
    </w:p>
    <w:p w14:paraId="594B16D7" w14:textId="0DB984B3" w:rsidR="0065066C" w:rsidRDefault="0065066C" w:rsidP="00EC4D30">
      <w:pPr>
        <w:pStyle w:val="Heading2"/>
        <w:rPr>
          <w:rFonts w:asciiTheme="majorHAnsi" w:hAnsiTheme="majorHAnsi" w:cstheme="majorHAnsi"/>
          <w:sz w:val="22"/>
        </w:rPr>
      </w:pPr>
    </w:p>
    <w:p w14:paraId="200F0B2D" w14:textId="6CDD02DC" w:rsidR="0065066C" w:rsidRDefault="0065066C" w:rsidP="00EC4D30">
      <w:pPr>
        <w:pStyle w:val="Heading2"/>
        <w:rPr>
          <w:rFonts w:asciiTheme="majorHAnsi" w:hAnsiTheme="majorHAnsi" w:cstheme="majorHAnsi"/>
          <w:sz w:val="22"/>
        </w:rPr>
      </w:pPr>
    </w:p>
    <w:p w14:paraId="50BA5745" w14:textId="6F24B6FB" w:rsidR="0065066C" w:rsidRDefault="0065066C" w:rsidP="00EC4D30">
      <w:pPr>
        <w:pStyle w:val="Heading2"/>
        <w:rPr>
          <w:rFonts w:asciiTheme="majorHAnsi" w:hAnsiTheme="majorHAnsi" w:cstheme="majorHAnsi"/>
          <w:sz w:val="22"/>
        </w:rPr>
      </w:pPr>
    </w:p>
    <w:p w14:paraId="43F735EA" w14:textId="79451063" w:rsidR="0065066C" w:rsidRDefault="00306D00" w:rsidP="00EC4D30">
      <w:pPr>
        <w:pStyle w:val="Heading2"/>
        <w:rPr>
          <w:rFonts w:asciiTheme="majorHAnsi" w:hAnsiTheme="majorHAnsi" w:cstheme="majorHAnsi"/>
          <w:sz w:val="22"/>
        </w:rPr>
      </w:pPr>
      <w:r w:rsidRPr="004C1CAA">
        <w:rPr>
          <w:b w:val="0"/>
          <w:noProof/>
          <w:color w:val="FF0000"/>
          <w:sz w:val="28"/>
          <w:szCs w:val="28"/>
        </w:rPr>
        <mc:AlternateContent>
          <mc:Choice Requires="wps">
            <w:drawing>
              <wp:anchor distT="0" distB="0" distL="114300" distR="114300" simplePos="0" relativeHeight="251740160" behindDoc="0" locked="0" layoutInCell="1" allowOverlap="1" wp14:anchorId="4EAFAD1C" wp14:editId="6B9C39E5">
                <wp:simplePos x="0" y="0"/>
                <wp:positionH relativeFrom="margin">
                  <wp:posOffset>111760</wp:posOffset>
                </wp:positionH>
                <wp:positionV relativeFrom="paragraph">
                  <wp:posOffset>262926</wp:posOffset>
                </wp:positionV>
                <wp:extent cx="5911215" cy="353683"/>
                <wp:effectExtent l="0" t="0" r="0" b="0"/>
                <wp:wrapNone/>
                <wp:docPr id="1700962245" name="Text Box 1700962245"/>
                <wp:cNvGraphicFramePr/>
                <a:graphic xmlns:a="http://schemas.openxmlformats.org/drawingml/2006/main">
                  <a:graphicData uri="http://schemas.microsoft.com/office/word/2010/wordprocessingShape">
                    <wps:wsp>
                      <wps:cNvSpPr txBox="1"/>
                      <wps:spPr>
                        <a:xfrm>
                          <a:off x="0" y="0"/>
                          <a:ext cx="5911215" cy="353683"/>
                        </a:xfrm>
                        <a:prstGeom prst="rect">
                          <a:avLst/>
                        </a:prstGeom>
                        <a:noFill/>
                        <a:ln w="6350">
                          <a:noFill/>
                        </a:ln>
                      </wps:spPr>
                      <wps:txbx>
                        <w:txbxContent>
                          <w:p w14:paraId="335CA355" w14:textId="77777777" w:rsidR="005311D9" w:rsidRPr="00E54459" w:rsidRDefault="005311D9" w:rsidP="005311D9">
                            <w:pPr>
                              <w:rPr>
                                <w:rFonts w:ascii="Arial" w:hAnsi="Arial" w:cs="Arial"/>
                                <w:b/>
                                <w:bCs/>
                                <w:sz w:val="32"/>
                                <w:szCs w:val="32"/>
                                <w:lang w:val="en-US"/>
                              </w:rPr>
                            </w:pPr>
                            <w:r>
                              <w:rPr>
                                <w:rFonts w:ascii="Arial" w:hAnsi="Arial" w:cs="Arial"/>
                                <w:b/>
                                <w:bCs/>
                                <w:color w:val="2E74B5" w:themeColor="accent5" w:themeShade="BF"/>
                                <w:sz w:val="24"/>
                                <w:szCs w:val="24"/>
                                <w:lang w:val="en-US"/>
                              </w:rPr>
                              <w:t>Priority Two:</w:t>
                            </w:r>
                            <w:r w:rsidRPr="00E54459">
                              <w:rPr>
                                <w:rFonts w:ascii="Arial" w:hAnsi="Arial" w:cs="Arial"/>
                                <w:b/>
                                <w:bCs/>
                                <w:color w:val="2E74B5" w:themeColor="accent5" w:themeShade="BF"/>
                                <w:sz w:val="24"/>
                                <w:szCs w:val="24"/>
                                <w:lang w:val="en-US"/>
                              </w:rPr>
                              <w:t xml:space="preserve"> Raising awareness and celebrating diversity in South Ribble</w:t>
                            </w:r>
                          </w:p>
                          <w:p w14:paraId="79BE6388" w14:textId="77777777" w:rsidR="005311D9" w:rsidRPr="005311D9" w:rsidRDefault="005311D9" w:rsidP="005311D9">
                            <w:pPr>
                              <w:rPr>
                                <w:rFonts w:ascii="Arial" w:hAnsi="Arial" w:cs="Arial"/>
                                <w:lang w:val="en-US"/>
                              </w:rPr>
                            </w:pPr>
                          </w:p>
                          <w:p w14:paraId="17FD5D42" w14:textId="77777777" w:rsidR="005311D9" w:rsidRPr="005311D9" w:rsidRDefault="005311D9" w:rsidP="005311D9">
                            <w:pPr>
                              <w:rPr>
                                <w:rFonts w:ascii="Arial" w:hAnsi="Arial" w:cs="Arial"/>
                                <w:lang w:val="en-US"/>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FAD1C" id="Text Box 1700962245" o:spid="_x0000_s1085" type="#_x0000_t202" style="position:absolute;margin-left:8.8pt;margin-top:20.7pt;width:465.45pt;height:27.8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" filled="f" stroked="f" strokeweight=".5pt">
                <v:textbox>
                  <w:txbxContent>
                    <w:p w14:paraId="335CA355" w14:textId="77777777" w:rsidR="005311D9" w:rsidRPr="00E54459" w:rsidRDefault="005311D9" w:rsidP="005311D9">
                      <w:pPr>
                        <w:rPr>
                          <w:rFonts w:ascii="Arial" w:hAnsi="Arial" w:cs="Arial"/>
                          <w:b/>
                          <w:bCs/>
                          <w:sz w:val="32"/>
                          <w:szCs w:val="32"/>
                          <w:lang w:val="en-US"/>
                        </w:rPr>
                      </w:pPr>
                      <w:r>
                        <w:rPr>
                          <w:rFonts w:ascii="Arial" w:hAnsi="Arial" w:cs="Arial"/>
                          <w:b/>
                          <w:bCs/>
                          <w:color w:val="2E74B5" w:themeColor="accent5" w:themeShade="BF"/>
                          <w:sz w:val="24"/>
                          <w:szCs w:val="24"/>
                          <w:lang w:val="en-US"/>
                        </w:rPr>
                        <w:t>Priority Two:</w:t>
                      </w:r>
                      <w:r w:rsidRPr="00E54459">
                        <w:rPr>
                          <w:rFonts w:ascii="Arial" w:hAnsi="Arial" w:cs="Arial"/>
                          <w:b/>
                          <w:bCs/>
                          <w:color w:val="2E74B5" w:themeColor="accent5" w:themeShade="BF"/>
                          <w:sz w:val="24"/>
                          <w:szCs w:val="24"/>
                          <w:lang w:val="en-US"/>
                        </w:rPr>
                        <w:t xml:space="preserve"> Raising awareness and celebrating diversity in South Ribble</w:t>
                      </w:r>
                    </w:p>
                    <w:p w14:paraId="79BE6388" w14:textId="77777777" w:rsidR="005311D9" w:rsidRPr="005311D9" w:rsidRDefault="005311D9" w:rsidP="005311D9">
                      <w:pPr>
                        <w:rPr>
                          <w:rFonts w:ascii="Arial" w:hAnsi="Arial" w:cs="Arial"/>
                          <w:lang w:val="en-US"/>
                        </w:rPr>
                      </w:pPr>
                    </w:p>
                    <w:p w14:paraId="17FD5D42" w14:textId="77777777" w:rsidR="005311D9" w:rsidRPr="005311D9" w:rsidRDefault="005311D9" w:rsidP="005311D9">
                      <w:pPr>
                        <w:rPr>
                          <w:rFonts w:ascii="Arial" w:hAnsi="Arial" w:cs="Arial"/>
                          <w:lang w:val="en-US"/>
                        </w:rPr>
                      </w:pPr>
                    </w:p>
                  </w:txbxContent>
                </v:textbox>
                <w10:wrap anchorx="margin"/>
              </v:shape>
            </w:pict>
          </mc:Fallback>
        </mc:AlternateContent>
      </w:r>
    </w:p>
    <w:p w14:paraId="03BBA7CD" w14:textId="61F46DD0" w:rsidR="0065066C" w:rsidRDefault="00306D00" w:rsidP="00EC4D30">
      <w:pPr>
        <w:pStyle w:val="Heading2"/>
        <w:rPr>
          <w:rFonts w:asciiTheme="majorHAnsi" w:hAnsiTheme="majorHAnsi" w:cstheme="majorHAnsi"/>
          <w:sz w:val="22"/>
        </w:rPr>
      </w:pPr>
      <w:r>
        <w:rPr>
          <w:rFonts w:asciiTheme="majorHAnsi" w:hAnsiTheme="majorHAnsi" w:cstheme="majorHAnsi"/>
          <w:noProof/>
          <w:sz w:val="22"/>
        </w:rPr>
        <mc:AlternateContent>
          <mc:Choice Requires="wpg">
            <w:drawing>
              <wp:anchor distT="0" distB="0" distL="114300" distR="114300" simplePos="0" relativeHeight="251742208" behindDoc="0" locked="0" layoutInCell="1" allowOverlap="1" wp14:anchorId="1AC5C81E" wp14:editId="6365E5B9">
                <wp:simplePos x="0" y="0"/>
                <wp:positionH relativeFrom="column">
                  <wp:posOffset>187805</wp:posOffset>
                </wp:positionH>
                <wp:positionV relativeFrom="paragraph">
                  <wp:posOffset>268965</wp:posOffset>
                </wp:positionV>
                <wp:extent cx="5684038" cy="1224280"/>
                <wp:effectExtent l="19050" t="0" r="12065" b="0"/>
                <wp:wrapNone/>
                <wp:docPr id="1" name="Group 1"/>
                <wp:cNvGraphicFramePr/>
                <a:graphic xmlns:a="http://schemas.openxmlformats.org/drawingml/2006/main">
                  <a:graphicData uri="http://schemas.microsoft.com/office/word/2010/wordprocessingGroup">
                    <wpg:wgp>
                      <wpg:cNvGrpSpPr/>
                      <wpg:grpSpPr>
                        <a:xfrm>
                          <a:off x="0" y="0"/>
                          <a:ext cx="5684038" cy="1224280"/>
                          <a:chOff x="0" y="0"/>
                          <a:chExt cx="5684038" cy="1224280"/>
                        </a:xfrm>
                      </wpg:grpSpPr>
                      <wpg:grpSp>
                        <wpg:cNvPr id="14" name="Group 14"/>
                        <wpg:cNvGrpSpPr/>
                        <wpg:grpSpPr>
                          <a:xfrm>
                            <a:off x="0" y="19050"/>
                            <a:ext cx="5684038" cy="1179830"/>
                            <a:chOff x="0" y="0"/>
                            <a:chExt cx="5684127" cy="1469508"/>
                          </a:xfrm>
                        </wpg:grpSpPr>
                        <wpg:grpSp>
                          <wpg:cNvPr id="1700962172" name="Group 1700962172"/>
                          <wpg:cNvGrpSpPr/>
                          <wpg:grpSpPr>
                            <a:xfrm>
                              <a:off x="0" y="0"/>
                              <a:ext cx="5669369" cy="1469508"/>
                              <a:chOff x="383495" y="524057"/>
                              <a:chExt cx="5644838" cy="1469769"/>
                            </a:xfrm>
                          </wpg:grpSpPr>
                          <wpg:grpSp>
                            <wpg:cNvPr id="1700962144" name="Group 1700962144"/>
                            <wpg:cNvGrpSpPr/>
                            <wpg:grpSpPr>
                              <a:xfrm>
                                <a:off x="383495" y="524057"/>
                                <a:ext cx="5644838" cy="1469769"/>
                                <a:chOff x="977200" y="1246156"/>
                                <a:chExt cx="5645246" cy="1470813"/>
                              </a:xfrm>
                            </wpg:grpSpPr>
                            <wps:wsp>
                              <wps:cNvPr id="1700962146" name="Rectangle: Rounded Corners 1700962146"/>
                              <wps:cNvSpPr/>
                              <wps:spPr>
                                <a:xfrm>
                                  <a:off x="977200" y="1246157"/>
                                  <a:ext cx="5645246" cy="1470812"/>
                                </a:xfrm>
                                <a:prstGeom prst="roundRect">
                                  <a:avLst>
                                    <a:gd name="adj" fmla="val 3972"/>
                                  </a:avLst>
                                </a:prstGeom>
                                <a:solidFill>
                                  <a:schemeClr val="accent5">
                                    <a:lumMod val="20000"/>
                                    <a:lumOff val="80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1700962145" name="Rectangle: Rounded Corners 1700962145"/>
                              <wps:cNvSpPr/>
                              <wps:spPr>
                                <a:xfrm>
                                  <a:off x="977200" y="1246156"/>
                                  <a:ext cx="1338206" cy="1449085"/>
                                </a:xfrm>
                                <a:prstGeom prst="roundRect">
                                  <a:avLst>
                                    <a:gd name="adj" fmla="val 0"/>
                                  </a:avLst>
                                </a:prstGeom>
                                <a:solidFill>
                                  <a:schemeClr val="accent5">
                                    <a:lumMod val="75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s:wsp>
                            <wps:cNvPr id="1700962153" name="Text Box 2"/>
                            <wps:cNvSpPr txBox="1">
                              <a:spLocks noChangeArrowheads="1"/>
                            </wps:cNvSpPr>
                            <wps:spPr bwMode="auto">
                              <a:xfrm>
                                <a:off x="1753531" y="576295"/>
                                <a:ext cx="2989137" cy="407979"/>
                              </a:xfrm>
                              <a:prstGeom prst="rect">
                                <a:avLst/>
                              </a:prstGeom>
                              <a:noFill/>
                              <a:ln w="9525">
                                <a:noFill/>
                                <a:miter lim="800000"/>
                                <a:headEnd/>
                                <a:tailEnd/>
                              </a:ln>
                            </wps:spPr>
                            <wps:txbx>
                              <w:txbxContent>
                                <w:p w14:paraId="02895E13" w14:textId="300E7610" w:rsidR="005311D9" w:rsidRPr="005311D9" w:rsidRDefault="005311D9" w:rsidP="005311D9">
                                  <w:pPr>
                                    <w:rPr>
                                      <w:rFonts w:ascii="Arial" w:hAnsi="Arial" w:cs="Arial"/>
                                      <w:sz w:val="20"/>
                                      <w:szCs w:val="20"/>
                                      <w:lang w:val="en-US"/>
                                    </w:rPr>
                                  </w:pPr>
                                  <w:r w:rsidRPr="005311D9">
                                    <w:rPr>
                                      <w:rFonts w:ascii="Arial" w:hAnsi="Arial" w:cs="Arial"/>
                                      <w:b/>
                                      <w:bCs/>
                                      <w:lang w:val="en-US"/>
                                    </w:rPr>
                                    <w:t>Establish a calendar of events</w:t>
                                  </w:r>
                                </w:p>
                              </w:txbxContent>
                            </wps:txbx>
                            <wps:bodyPr rot="0" vert="horz" wrap="square" anchor="t" anchorCtr="0"/>
                          </wps:wsp>
                        </wpg:grpSp>
                        <wps:wsp>
                          <wps:cNvPr id="12" name="Text Box 2"/>
                          <wps:cNvSpPr txBox="1">
                            <a:spLocks noChangeArrowheads="1"/>
                          </wps:cNvSpPr>
                          <wps:spPr bwMode="auto">
                            <a:xfrm>
                              <a:off x="1375991" y="327815"/>
                              <a:ext cx="4308136" cy="1055976"/>
                            </a:xfrm>
                            <a:prstGeom prst="rect">
                              <a:avLst/>
                            </a:prstGeom>
                            <a:noFill/>
                            <a:ln w="9525">
                              <a:noFill/>
                              <a:miter lim="800000"/>
                              <a:headEnd/>
                              <a:tailEnd/>
                            </a:ln>
                          </wps:spPr>
                          <wps:txbx>
                            <w:txbxContent>
                              <w:p w14:paraId="6AEAB72C" w14:textId="4391DDC0" w:rsidR="005311D9" w:rsidRPr="0018387A" w:rsidRDefault="005311D9" w:rsidP="005311D9">
                                <w:pPr>
                                  <w:rPr>
                                    <w:rFonts w:ascii="Arial" w:hAnsi="Arial" w:cs="Arial"/>
                                    <w:sz w:val="20"/>
                                    <w:szCs w:val="20"/>
                                    <w:lang w:val="en-US"/>
                                  </w:rPr>
                                </w:pPr>
                                <w:r>
                                  <w:rPr>
                                    <w:rFonts w:ascii="Arial" w:hAnsi="Arial" w:cs="Arial"/>
                                    <w:lang w:val="en-US"/>
                                  </w:rPr>
                                  <w:t xml:space="preserve">To produce </w:t>
                                </w:r>
                                <w:r w:rsidR="00876B50">
                                  <w:rPr>
                                    <w:rFonts w:ascii="Arial" w:hAnsi="Arial" w:cs="Arial"/>
                                    <w:lang w:val="en-US"/>
                                  </w:rPr>
                                  <w:t xml:space="preserve">a </w:t>
                                </w:r>
                                <w:r>
                                  <w:rPr>
                                    <w:rFonts w:ascii="Arial" w:hAnsi="Arial" w:cs="Arial"/>
                                    <w:lang w:val="en-US"/>
                                  </w:rPr>
                                  <w:t>calendar of events that mark</w:t>
                                </w:r>
                                <w:r w:rsidR="00E061F3">
                                  <w:rPr>
                                    <w:rFonts w:ascii="Arial" w:hAnsi="Arial" w:cs="Arial"/>
                                    <w:lang w:val="en-US"/>
                                  </w:rPr>
                                  <w:t>s</w:t>
                                </w:r>
                                <w:r>
                                  <w:rPr>
                                    <w:rFonts w:ascii="Arial" w:hAnsi="Arial" w:cs="Arial"/>
                                    <w:lang w:val="en-US"/>
                                  </w:rPr>
                                  <w:t xml:space="preserve"> key equality related dates for us to promote. This will aim to raise the profile of key issues and facilitate engagement and discussion with residents on equality issues, making the best use of social media.</w:t>
                                </w:r>
                              </w:p>
                            </w:txbxContent>
                          </wps:txbx>
                          <wps:bodyPr rot="0" vert="horz" wrap="square" anchor="t" anchorCtr="0"/>
                        </wps:wsp>
                      </wpg:grpSp>
                      <pic:pic xmlns:pic="http://schemas.openxmlformats.org/drawingml/2006/picture">
                        <pic:nvPicPr>
                          <pic:cNvPr id="1700962159" name="Graphic 1700962159" descr="Daily calendar with solid fill"/>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a:stretch/>
                        </pic:blipFill>
                        <pic:spPr>
                          <a:xfrm>
                            <a:off x="55901" y="0"/>
                            <a:ext cx="1224280" cy="1224280"/>
                          </a:xfrm>
                          <a:prstGeom prst="rect">
                            <a:avLst/>
                          </a:prstGeom>
                        </pic:spPr>
                      </pic:pic>
                    </wpg:wgp>
                  </a:graphicData>
                </a:graphic>
              </wp:anchor>
            </w:drawing>
          </mc:Choice>
          <mc:Fallback>
            <w:pict>
              <v:group w14:anchorId="1AC5C81E" id="Group 1" o:spid="_x0000_s1086" style="position:absolute;margin-left:14.8pt;margin-top:21.2pt;width:447.55pt;height:96.4pt;z-index:251742208" coordsize="56840,12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">
                <v:group id="Group 14" o:spid="_x0000_s1087" style="position:absolute;top:190;width:56840;height:11798" coordsize="56841,1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700962172" o:spid="_x0000_s1088" style="position:absolute;width:56693;height:14695" coordorigin="3834,5240" coordsize="56448,1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">
                    <v:group id="Group 1700962144" o:spid="_x0000_s1089" style="position:absolute;left:3834;top:5240;width:56449;height:14698" coordorigin="9772,12461" coordsize="56452,14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">
                      <v:roundrect id="Rectangle: Rounded Corners 1700962146" o:spid="_x0000_s1090" style="position:absolute;left:9772;top:12461;width:56452;height:14708;visibility:visible;mso-wrap-style:square;v-text-anchor:middle" arcsize="2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" fillcolor="#deeaf6 [664]" strokecolor="#2e74b5 [2408]" strokeweight="3pt">
                        <v:stroke joinstyle="miter"/>
                      </v:roundrect>
                      <v:roundrect id="Rectangle: Rounded Corners 1700962145" o:spid="_x0000_s1091" style="position:absolute;left:9772;top:12461;width:13382;height:1449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" fillcolor="#2e74b5 [2408]" strokecolor="#2e74b5 [2408]" strokeweight="3pt">
                        <v:stroke joinstyle="miter"/>
                      </v:roundrect>
                    </v:group>
                    <v:shape id="_x0000_s1092" type="#_x0000_t202" style="position:absolute;left:17535;top:5762;width:29891;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" filled="f" stroked="f">
                      <v:textbox>
                        <w:txbxContent>
                          <w:p w14:paraId="02895E13" w14:textId="300E7610" w:rsidR="005311D9" w:rsidRPr="005311D9" w:rsidRDefault="005311D9" w:rsidP="005311D9">
                            <w:pPr>
                              <w:rPr>
                                <w:rFonts w:ascii="Arial" w:hAnsi="Arial" w:cs="Arial"/>
                                <w:sz w:val="20"/>
                                <w:szCs w:val="20"/>
                                <w:lang w:val="en-US"/>
                              </w:rPr>
                            </w:pPr>
                            <w:r w:rsidRPr="005311D9">
                              <w:rPr>
                                <w:rFonts w:ascii="Arial" w:hAnsi="Arial" w:cs="Arial"/>
                                <w:b/>
                                <w:bCs/>
                                <w:lang w:val="en-US"/>
                              </w:rPr>
                              <w:t>Establish a calendar of events</w:t>
                            </w:r>
                          </w:p>
                        </w:txbxContent>
                      </v:textbox>
                    </v:shape>
                  </v:group>
                  <v:shape id="_x0000_s1093" type="#_x0000_t202" style="position:absolute;left:13759;top:3278;width:43082;height:10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AEAB72C" w14:textId="4391DDC0" w:rsidR="005311D9" w:rsidRPr="0018387A" w:rsidRDefault="005311D9" w:rsidP="005311D9">
                          <w:pPr>
                            <w:rPr>
                              <w:rFonts w:ascii="Arial" w:hAnsi="Arial" w:cs="Arial"/>
                              <w:sz w:val="20"/>
                              <w:szCs w:val="20"/>
                              <w:lang w:val="en-US"/>
                            </w:rPr>
                          </w:pPr>
                          <w:r>
                            <w:rPr>
                              <w:rFonts w:ascii="Arial" w:hAnsi="Arial" w:cs="Arial"/>
                              <w:lang w:val="en-US"/>
                            </w:rPr>
                            <w:t xml:space="preserve">To produce </w:t>
                          </w:r>
                          <w:r w:rsidR="00876B50">
                            <w:rPr>
                              <w:rFonts w:ascii="Arial" w:hAnsi="Arial" w:cs="Arial"/>
                              <w:lang w:val="en-US"/>
                            </w:rPr>
                            <w:t xml:space="preserve">a </w:t>
                          </w:r>
                          <w:r>
                            <w:rPr>
                              <w:rFonts w:ascii="Arial" w:hAnsi="Arial" w:cs="Arial"/>
                              <w:lang w:val="en-US"/>
                            </w:rPr>
                            <w:t>calendar of events that mark</w:t>
                          </w:r>
                          <w:r w:rsidR="00E061F3">
                            <w:rPr>
                              <w:rFonts w:ascii="Arial" w:hAnsi="Arial" w:cs="Arial"/>
                              <w:lang w:val="en-US"/>
                            </w:rPr>
                            <w:t>s</w:t>
                          </w:r>
                          <w:r>
                            <w:rPr>
                              <w:rFonts w:ascii="Arial" w:hAnsi="Arial" w:cs="Arial"/>
                              <w:lang w:val="en-US"/>
                            </w:rPr>
                            <w:t xml:space="preserve"> key equality related dates for us to promote. This will aim to raise the profile of key issues and facilitate engagement and discussion with residents on equality issues, making the best use of social media.</w:t>
                          </w:r>
                        </w:p>
                      </w:txbxContent>
                    </v:textbox>
                  </v:shape>
                </v:group>
                <v:shape id="Graphic 1700962159" o:spid="_x0000_s1094" type="#_x0000_t75" alt="Daily calendar with solid fill" style="position:absolute;left:559;width:12242;height:1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">
                  <v:imagedata r:id="rId20" o:title="Daily calendar with solid fill"/>
                </v:shape>
              </v:group>
            </w:pict>
          </mc:Fallback>
        </mc:AlternateContent>
      </w:r>
    </w:p>
    <w:p w14:paraId="7B2FD454" w14:textId="4B24E866" w:rsidR="0065066C" w:rsidRDefault="0065066C" w:rsidP="00EC4D30">
      <w:pPr>
        <w:pStyle w:val="Heading2"/>
        <w:rPr>
          <w:rFonts w:asciiTheme="majorHAnsi" w:hAnsiTheme="majorHAnsi" w:cstheme="majorHAnsi"/>
          <w:sz w:val="22"/>
        </w:rPr>
      </w:pPr>
    </w:p>
    <w:p w14:paraId="73399D0E" w14:textId="2AA2D0DE" w:rsidR="0065066C" w:rsidRDefault="0065066C" w:rsidP="00EC4D30">
      <w:pPr>
        <w:pStyle w:val="Heading2"/>
        <w:rPr>
          <w:rFonts w:asciiTheme="majorHAnsi" w:hAnsiTheme="majorHAnsi" w:cstheme="majorHAnsi"/>
          <w:sz w:val="22"/>
        </w:rPr>
      </w:pPr>
    </w:p>
    <w:p w14:paraId="4ECEA0E4" w14:textId="77777777" w:rsidR="0065066C" w:rsidRDefault="0065066C" w:rsidP="00EC4D30">
      <w:pPr>
        <w:pStyle w:val="Heading2"/>
        <w:rPr>
          <w:rFonts w:asciiTheme="majorHAnsi" w:hAnsiTheme="majorHAnsi" w:cstheme="majorHAnsi"/>
          <w:sz w:val="22"/>
        </w:rPr>
      </w:pPr>
    </w:p>
    <w:p w14:paraId="43F1D17D" w14:textId="0EE42CE2" w:rsidR="0065066C" w:rsidRDefault="00306D00" w:rsidP="00EC4D30">
      <w:pPr>
        <w:pStyle w:val="Heading2"/>
        <w:rPr>
          <w:rFonts w:asciiTheme="majorHAnsi" w:hAnsiTheme="majorHAnsi" w:cstheme="majorHAnsi"/>
          <w:sz w:val="22"/>
        </w:rPr>
      </w:pPr>
      <w:r>
        <w:rPr>
          <w:rFonts w:asciiTheme="majorHAnsi" w:hAnsiTheme="majorHAnsi" w:cstheme="majorHAnsi"/>
          <w:noProof/>
          <w:sz w:val="22"/>
        </w:rPr>
        <mc:AlternateContent>
          <mc:Choice Requires="wpg">
            <w:drawing>
              <wp:anchor distT="0" distB="0" distL="114300" distR="114300" simplePos="0" relativeHeight="251744256" behindDoc="0" locked="0" layoutInCell="1" allowOverlap="1" wp14:anchorId="00E0D786" wp14:editId="572ADAD3">
                <wp:simplePos x="0" y="0"/>
                <wp:positionH relativeFrom="column">
                  <wp:posOffset>202478</wp:posOffset>
                </wp:positionH>
                <wp:positionV relativeFrom="paragraph">
                  <wp:posOffset>150040</wp:posOffset>
                </wp:positionV>
                <wp:extent cx="5684038" cy="1224280"/>
                <wp:effectExtent l="19050" t="0" r="12065" b="0"/>
                <wp:wrapNone/>
                <wp:docPr id="1700962255" name="Group 1700962255"/>
                <wp:cNvGraphicFramePr/>
                <a:graphic xmlns:a="http://schemas.openxmlformats.org/drawingml/2006/main">
                  <a:graphicData uri="http://schemas.microsoft.com/office/word/2010/wordprocessingGroup">
                    <wpg:wgp>
                      <wpg:cNvGrpSpPr/>
                      <wpg:grpSpPr>
                        <a:xfrm>
                          <a:off x="0" y="0"/>
                          <a:ext cx="5684038" cy="1224280"/>
                          <a:chOff x="0" y="0"/>
                          <a:chExt cx="5684038" cy="1224280"/>
                        </a:xfrm>
                      </wpg:grpSpPr>
                      <wpg:grpSp>
                        <wpg:cNvPr id="1700962256" name="Group 1700962256"/>
                        <wpg:cNvGrpSpPr/>
                        <wpg:grpSpPr>
                          <a:xfrm>
                            <a:off x="0" y="19050"/>
                            <a:ext cx="5684038" cy="1179830"/>
                            <a:chOff x="0" y="0"/>
                            <a:chExt cx="5684127" cy="1469508"/>
                          </a:xfrm>
                        </wpg:grpSpPr>
                        <wpg:grpSp>
                          <wpg:cNvPr id="1700962257" name="Group 1700962257"/>
                          <wpg:cNvGrpSpPr/>
                          <wpg:grpSpPr>
                            <a:xfrm>
                              <a:off x="0" y="0"/>
                              <a:ext cx="5669369" cy="1469508"/>
                              <a:chOff x="383495" y="524057"/>
                              <a:chExt cx="5644838" cy="1469769"/>
                            </a:xfrm>
                          </wpg:grpSpPr>
                          <wpg:grpSp>
                            <wpg:cNvPr id="1700962258" name="Group 1700962258"/>
                            <wpg:cNvGrpSpPr/>
                            <wpg:grpSpPr>
                              <a:xfrm>
                                <a:off x="383495" y="524057"/>
                                <a:ext cx="5644838" cy="1469769"/>
                                <a:chOff x="977200" y="1246156"/>
                                <a:chExt cx="5645246" cy="1470813"/>
                              </a:xfrm>
                            </wpg:grpSpPr>
                            <wps:wsp>
                              <wps:cNvPr id="1700962259" name="Rectangle: Rounded Corners 1700962259"/>
                              <wps:cNvSpPr/>
                              <wps:spPr>
                                <a:xfrm>
                                  <a:off x="977200" y="1246157"/>
                                  <a:ext cx="5645246" cy="1470812"/>
                                </a:xfrm>
                                <a:prstGeom prst="roundRect">
                                  <a:avLst>
                                    <a:gd name="adj" fmla="val 3972"/>
                                  </a:avLst>
                                </a:prstGeom>
                                <a:solidFill>
                                  <a:schemeClr val="accent5">
                                    <a:lumMod val="20000"/>
                                    <a:lumOff val="80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1700962260" name="Rectangle: Rounded Corners 1700962260"/>
                              <wps:cNvSpPr/>
                              <wps:spPr>
                                <a:xfrm>
                                  <a:off x="977200" y="1246156"/>
                                  <a:ext cx="1338206" cy="1449085"/>
                                </a:xfrm>
                                <a:prstGeom prst="roundRect">
                                  <a:avLst>
                                    <a:gd name="adj" fmla="val 0"/>
                                  </a:avLst>
                                </a:prstGeom>
                                <a:solidFill>
                                  <a:schemeClr val="accent5">
                                    <a:lumMod val="75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s:wsp>
                            <wps:cNvPr id="1700962261" name="Text Box 2"/>
                            <wps:cNvSpPr txBox="1">
                              <a:spLocks noChangeArrowheads="1"/>
                            </wps:cNvSpPr>
                            <wps:spPr bwMode="auto">
                              <a:xfrm>
                                <a:off x="1753531" y="576295"/>
                                <a:ext cx="2989137" cy="407979"/>
                              </a:xfrm>
                              <a:prstGeom prst="rect">
                                <a:avLst/>
                              </a:prstGeom>
                              <a:noFill/>
                              <a:ln w="9525">
                                <a:noFill/>
                                <a:miter lim="800000"/>
                                <a:headEnd/>
                                <a:tailEnd/>
                              </a:ln>
                            </wps:spPr>
                            <wps:txbx>
                              <w:txbxContent>
                                <w:p w14:paraId="6D3372B1" w14:textId="39DB362F" w:rsidR="005311D9" w:rsidRPr="005311D9" w:rsidRDefault="005311D9" w:rsidP="005311D9">
                                  <w:pPr>
                                    <w:rPr>
                                      <w:rFonts w:ascii="Arial" w:hAnsi="Arial" w:cs="Arial"/>
                                      <w:sz w:val="20"/>
                                      <w:szCs w:val="20"/>
                                      <w:lang w:val="en-US"/>
                                    </w:rPr>
                                  </w:pPr>
                                  <w:r>
                                    <w:rPr>
                                      <w:rFonts w:ascii="Arial" w:hAnsi="Arial" w:cs="Arial"/>
                                      <w:b/>
                                      <w:bCs/>
                                      <w:lang w:val="en-US"/>
                                    </w:rPr>
                                    <w:t xml:space="preserve">Ensure Music in the Park is </w:t>
                                  </w:r>
                                  <w:r w:rsidR="00B46110">
                                    <w:rPr>
                                      <w:rFonts w:ascii="Arial" w:hAnsi="Arial" w:cs="Arial"/>
                                      <w:b/>
                                      <w:bCs/>
                                      <w:lang w:val="en-US"/>
                                    </w:rPr>
                                    <w:t>inclusive</w:t>
                                  </w:r>
                                </w:p>
                              </w:txbxContent>
                            </wps:txbx>
                            <wps:bodyPr rot="0" vert="horz" wrap="square" anchor="t" anchorCtr="0"/>
                          </wps:wsp>
                        </wpg:grpSp>
                        <wps:wsp>
                          <wps:cNvPr id="1700962262" name="Text Box 2"/>
                          <wps:cNvSpPr txBox="1">
                            <a:spLocks noChangeArrowheads="1"/>
                          </wps:cNvSpPr>
                          <wps:spPr bwMode="auto">
                            <a:xfrm>
                              <a:off x="1375991" y="327815"/>
                              <a:ext cx="4308136" cy="1055976"/>
                            </a:xfrm>
                            <a:prstGeom prst="rect">
                              <a:avLst/>
                            </a:prstGeom>
                            <a:noFill/>
                            <a:ln w="9525">
                              <a:noFill/>
                              <a:miter lim="800000"/>
                              <a:headEnd/>
                              <a:tailEnd/>
                            </a:ln>
                          </wps:spPr>
                          <wps:txbx>
                            <w:txbxContent>
                              <w:p w14:paraId="69C3DFB8" w14:textId="221E830F" w:rsidR="005311D9" w:rsidRPr="0018387A" w:rsidRDefault="005311D9" w:rsidP="005311D9">
                                <w:pPr>
                                  <w:rPr>
                                    <w:rFonts w:ascii="Arial" w:hAnsi="Arial" w:cs="Arial"/>
                                    <w:sz w:val="20"/>
                                    <w:szCs w:val="20"/>
                                    <w:lang w:val="en-US"/>
                                  </w:rPr>
                                </w:pPr>
                                <w:r>
                                  <w:rPr>
                                    <w:rFonts w:ascii="Arial" w:hAnsi="Arial" w:cs="Arial"/>
                                    <w:lang w:val="en-US"/>
                                  </w:rPr>
                                  <w:t xml:space="preserve">To </w:t>
                                </w:r>
                                <w:r w:rsidR="00704269">
                                  <w:rPr>
                                    <w:rFonts w:ascii="Arial" w:hAnsi="Arial" w:cs="Arial"/>
                                    <w:lang w:val="en-US"/>
                                  </w:rPr>
                                  <w:t xml:space="preserve">work with the events team to ensure Music in the Park is accessible to all groups and communities. This will make sure that our events are inclusive and reflective of the vibrant and diverse communities throughout the borough. </w:t>
                                </w:r>
                              </w:p>
                            </w:txbxContent>
                          </wps:txbx>
                          <wps:bodyPr rot="0" vert="horz" wrap="square" anchor="t" anchorCtr="0"/>
                        </wps:wsp>
                      </wpg:grpSp>
                      <pic:pic xmlns:pic="http://schemas.openxmlformats.org/drawingml/2006/picture">
                        <pic:nvPicPr>
                          <pic:cNvPr id="1700962263" name="Graphic 1700962263" descr="Guitar with solid fill"/>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rcRect/>
                          <a:stretch/>
                        </pic:blipFill>
                        <pic:spPr>
                          <a:xfrm>
                            <a:off x="55901" y="0"/>
                            <a:ext cx="1224280" cy="1224280"/>
                          </a:xfrm>
                          <a:prstGeom prst="rect">
                            <a:avLst/>
                          </a:prstGeom>
                        </pic:spPr>
                      </pic:pic>
                    </wpg:wgp>
                  </a:graphicData>
                </a:graphic>
              </wp:anchor>
            </w:drawing>
          </mc:Choice>
          <mc:Fallback>
            <w:pict>
              <v:group w14:anchorId="00E0D786" id="Group 1700962255" o:spid="_x0000_s1095" style="position:absolute;margin-left:15.95pt;margin-top:11.8pt;width:447.55pt;height:96.4pt;z-index:251744256" coordsize="56840,12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">
                <v:group id="Group 1700962256" o:spid="_x0000_s1096" style="position:absolute;top:190;width:56840;height:11798" coordsize="56841,1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">
                  <v:group id="Group 1700962257" o:spid="_x0000_s1097" style="position:absolute;width:56693;height:14695" coordorigin="3834,5240" coordsize="56448,1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">
                    <v:group id="Group 1700962258" o:spid="_x0000_s1098" style="position:absolute;left:3834;top:5240;width:56449;height:14698" coordorigin="9772,12461" coordsize="56452,14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">
                      <v:roundrect id="Rectangle: Rounded Corners 1700962259" o:spid="_x0000_s1099" style="position:absolute;left:9772;top:12461;width:56452;height:14708;visibility:visible;mso-wrap-style:square;v-text-anchor:middle" arcsize="2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" fillcolor="#deeaf6 [664]" strokecolor="#2e74b5 [2408]" strokeweight="3pt">
                        <v:stroke joinstyle="miter"/>
                      </v:roundrect>
                      <v:roundrect id="Rectangle: Rounded Corners 1700962260" o:spid="_x0000_s1100" style="position:absolute;left:9772;top:12461;width:13382;height:1449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" fillcolor="#2e74b5 [2408]" strokecolor="#2e74b5 [2408]" strokeweight="3pt">
                        <v:stroke joinstyle="miter"/>
                      </v:roundrect>
                    </v:group>
                    <v:shape id="_x0000_s1101" type="#_x0000_t202" style="position:absolute;left:17535;top:5762;width:29891;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" filled="f" stroked="f">
                      <v:textbox>
                        <w:txbxContent>
                          <w:p w14:paraId="6D3372B1" w14:textId="39DB362F" w:rsidR="005311D9" w:rsidRPr="005311D9" w:rsidRDefault="005311D9" w:rsidP="005311D9">
                            <w:pPr>
                              <w:rPr>
                                <w:rFonts w:ascii="Arial" w:hAnsi="Arial" w:cs="Arial"/>
                                <w:sz w:val="20"/>
                                <w:szCs w:val="20"/>
                                <w:lang w:val="en-US"/>
                              </w:rPr>
                            </w:pPr>
                            <w:r>
                              <w:rPr>
                                <w:rFonts w:ascii="Arial" w:hAnsi="Arial" w:cs="Arial"/>
                                <w:b/>
                                <w:bCs/>
                                <w:lang w:val="en-US"/>
                              </w:rPr>
                              <w:t xml:space="preserve">Ensure Music in the Park is </w:t>
                            </w:r>
                            <w:r w:rsidR="00B46110">
                              <w:rPr>
                                <w:rFonts w:ascii="Arial" w:hAnsi="Arial" w:cs="Arial"/>
                                <w:b/>
                                <w:bCs/>
                                <w:lang w:val="en-US"/>
                              </w:rPr>
                              <w:t>inclusive</w:t>
                            </w:r>
                          </w:p>
                        </w:txbxContent>
                      </v:textbox>
                    </v:shape>
                  </v:group>
                  <v:shape id="_x0000_s1102" type="#_x0000_t202" style="position:absolute;left:13759;top:3278;width:43082;height:10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" filled="f" stroked="f">
                    <v:textbox>
                      <w:txbxContent>
                        <w:p w14:paraId="69C3DFB8" w14:textId="221E830F" w:rsidR="005311D9" w:rsidRPr="0018387A" w:rsidRDefault="005311D9" w:rsidP="005311D9">
                          <w:pPr>
                            <w:rPr>
                              <w:rFonts w:ascii="Arial" w:hAnsi="Arial" w:cs="Arial"/>
                              <w:sz w:val="20"/>
                              <w:szCs w:val="20"/>
                              <w:lang w:val="en-US"/>
                            </w:rPr>
                          </w:pPr>
                          <w:r>
                            <w:rPr>
                              <w:rFonts w:ascii="Arial" w:hAnsi="Arial" w:cs="Arial"/>
                              <w:lang w:val="en-US"/>
                            </w:rPr>
                            <w:t xml:space="preserve">To </w:t>
                          </w:r>
                          <w:r w:rsidR="00704269">
                            <w:rPr>
                              <w:rFonts w:ascii="Arial" w:hAnsi="Arial" w:cs="Arial"/>
                              <w:lang w:val="en-US"/>
                            </w:rPr>
                            <w:t xml:space="preserve">work with the events team to ensure Music in the Park is accessible to all groups and communities. This will make sure that our events are inclusive and reflective of the vibrant and diverse communities throughout the borough. </w:t>
                          </w:r>
                        </w:p>
                      </w:txbxContent>
                    </v:textbox>
                  </v:shape>
                </v:group>
                <v:shape id="Graphic 1700962263" o:spid="_x0000_s1103" type="#_x0000_t75" alt="Guitar with solid fill" style="position:absolute;left:559;width:12242;height:1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">
                  <v:imagedata r:id="rId23" o:title="Guitar with solid fill"/>
                </v:shape>
              </v:group>
            </w:pict>
          </mc:Fallback>
        </mc:AlternateContent>
      </w:r>
    </w:p>
    <w:p w14:paraId="758CBAC5" w14:textId="3A1691CD" w:rsidR="0065066C" w:rsidRDefault="0065066C" w:rsidP="00EC4D30">
      <w:pPr>
        <w:pStyle w:val="Heading2"/>
        <w:rPr>
          <w:rFonts w:asciiTheme="majorHAnsi" w:hAnsiTheme="majorHAnsi" w:cstheme="majorHAnsi"/>
          <w:sz w:val="22"/>
        </w:rPr>
      </w:pPr>
    </w:p>
    <w:p w14:paraId="416F83A0" w14:textId="32B635B4" w:rsidR="0065066C" w:rsidRDefault="0065066C" w:rsidP="00EC4D30">
      <w:pPr>
        <w:pStyle w:val="Heading2"/>
        <w:rPr>
          <w:rFonts w:asciiTheme="majorHAnsi" w:hAnsiTheme="majorHAnsi" w:cstheme="majorHAnsi"/>
          <w:sz w:val="22"/>
        </w:rPr>
      </w:pPr>
    </w:p>
    <w:p w14:paraId="5F4C015C" w14:textId="2C600CB1" w:rsidR="0065066C" w:rsidRDefault="0065066C" w:rsidP="00EC4D30">
      <w:pPr>
        <w:pStyle w:val="Heading2"/>
        <w:rPr>
          <w:rFonts w:asciiTheme="majorHAnsi" w:hAnsiTheme="majorHAnsi" w:cstheme="majorHAnsi"/>
          <w:sz w:val="22"/>
        </w:rPr>
      </w:pPr>
    </w:p>
    <w:p w14:paraId="17E10AAF" w14:textId="49FE96A6" w:rsidR="0065066C" w:rsidRDefault="00306D00" w:rsidP="00EC4D30">
      <w:pPr>
        <w:pStyle w:val="Heading2"/>
        <w:rPr>
          <w:rFonts w:asciiTheme="majorHAnsi" w:hAnsiTheme="majorHAnsi" w:cstheme="majorHAnsi"/>
          <w:sz w:val="22"/>
        </w:rPr>
      </w:pPr>
      <w:r w:rsidRPr="004C1CAA">
        <w:rPr>
          <w:b w:val="0"/>
          <w:noProof/>
          <w:color w:val="FF0000"/>
          <w:sz w:val="28"/>
          <w:szCs w:val="28"/>
        </w:rPr>
        <mc:AlternateContent>
          <mc:Choice Requires="wps">
            <w:drawing>
              <wp:anchor distT="0" distB="0" distL="114300" distR="114300" simplePos="0" relativeHeight="251746304" behindDoc="0" locked="0" layoutInCell="1" allowOverlap="1" wp14:anchorId="1B4D3BB4" wp14:editId="2219AAB8">
                <wp:simplePos x="0" y="0"/>
                <wp:positionH relativeFrom="margin">
                  <wp:posOffset>137747</wp:posOffset>
                </wp:positionH>
                <wp:positionV relativeFrom="paragraph">
                  <wp:posOffset>69323</wp:posOffset>
                </wp:positionV>
                <wp:extent cx="5911215" cy="353683"/>
                <wp:effectExtent l="0" t="0" r="0" b="0"/>
                <wp:wrapNone/>
                <wp:docPr id="1700962148" name="Text Box 1700962148"/>
                <wp:cNvGraphicFramePr/>
                <a:graphic xmlns:a="http://schemas.openxmlformats.org/drawingml/2006/main">
                  <a:graphicData uri="http://schemas.microsoft.com/office/word/2010/wordprocessingShape">
                    <wps:wsp>
                      <wps:cNvSpPr txBox="1"/>
                      <wps:spPr>
                        <a:xfrm>
                          <a:off x="0" y="0"/>
                          <a:ext cx="5911215" cy="353683"/>
                        </a:xfrm>
                        <a:prstGeom prst="rect">
                          <a:avLst/>
                        </a:prstGeom>
                        <a:noFill/>
                        <a:ln w="6350">
                          <a:noFill/>
                        </a:ln>
                      </wps:spPr>
                      <wps:txbx>
                        <w:txbxContent>
                          <w:p w14:paraId="5A22C2A8" w14:textId="77777777" w:rsidR="00306D00" w:rsidRPr="00E54459" w:rsidRDefault="00306D00" w:rsidP="00306D00">
                            <w:pPr>
                              <w:rPr>
                                <w:rFonts w:ascii="Arial" w:hAnsi="Arial" w:cs="Arial"/>
                                <w:b/>
                                <w:bCs/>
                                <w:sz w:val="32"/>
                                <w:szCs w:val="32"/>
                                <w:lang w:val="en-US"/>
                              </w:rPr>
                            </w:pPr>
                            <w:r>
                              <w:rPr>
                                <w:rFonts w:ascii="Arial" w:hAnsi="Arial" w:cs="Arial"/>
                                <w:b/>
                                <w:bCs/>
                                <w:color w:val="2E74B5" w:themeColor="accent5" w:themeShade="BF"/>
                                <w:sz w:val="24"/>
                                <w:szCs w:val="24"/>
                                <w:lang w:val="en-US"/>
                              </w:rPr>
                              <w:t xml:space="preserve">Priority Three: </w:t>
                            </w:r>
                            <w:r w:rsidRPr="0065066C">
                              <w:rPr>
                                <w:rFonts w:ascii="Arial" w:hAnsi="Arial" w:cs="Arial"/>
                                <w:b/>
                                <w:bCs/>
                                <w:color w:val="2E74B5" w:themeColor="accent5" w:themeShade="BF"/>
                                <w:sz w:val="24"/>
                                <w:szCs w:val="24"/>
                                <w:lang w:val="en-US"/>
                              </w:rPr>
                              <w:t>Supporting access and participation within our communities</w:t>
                            </w:r>
                          </w:p>
                          <w:p w14:paraId="253BA0D4" w14:textId="77777777" w:rsidR="00991C6D" w:rsidRPr="005311D9" w:rsidRDefault="00991C6D" w:rsidP="00991C6D">
                            <w:pPr>
                              <w:rPr>
                                <w:rFonts w:ascii="Arial" w:hAnsi="Arial" w:cs="Arial"/>
                                <w:lang w:val="en-US"/>
                              </w:rPr>
                            </w:pPr>
                          </w:p>
                          <w:p w14:paraId="7B95A095" w14:textId="77777777" w:rsidR="00991C6D" w:rsidRPr="005311D9" w:rsidRDefault="00991C6D" w:rsidP="00991C6D">
                            <w:pPr>
                              <w:rPr>
                                <w:rFonts w:ascii="Arial" w:hAnsi="Arial" w:cs="Arial"/>
                                <w:lang w:val="en-US"/>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D3BB4" id="Text Box 1700962148" o:spid="_x0000_s1104" type="#_x0000_t202" style="position:absolute;margin-left:10.85pt;margin-top:5.45pt;width:465.45pt;height:27.8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" filled="f" stroked="f" strokeweight=".5pt">
                <v:textbox>
                  <w:txbxContent>
                    <w:p w14:paraId="5A22C2A8" w14:textId="77777777" w:rsidR="00306D00" w:rsidRPr="00E54459" w:rsidRDefault="00306D00" w:rsidP="00306D00">
                      <w:pPr>
                        <w:rPr>
                          <w:rFonts w:ascii="Arial" w:hAnsi="Arial" w:cs="Arial"/>
                          <w:b/>
                          <w:bCs/>
                          <w:sz w:val="32"/>
                          <w:szCs w:val="32"/>
                          <w:lang w:val="en-US"/>
                        </w:rPr>
                      </w:pPr>
                      <w:r>
                        <w:rPr>
                          <w:rFonts w:ascii="Arial" w:hAnsi="Arial" w:cs="Arial"/>
                          <w:b/>
                          <w:bCs/>
                          <w:color w:val="2E74B5" w:themeColor="accent5" w:themeShade="BF"/>
                          <w:sz w:val="24"/>
                          <w:szCs w:val="24"/>
                          <w:lang w:val="en-US"/>
                        </w:rPr>
                        <w:t xml:space="preserve">Priority Three: </w:t>
                      </w:r>
                      <w:r w:rsidRPr="0065066C">
                        <w:rPr>
                          <w:rFonts w:ascii="Arial" w:hAnsi="Arial" w:cs="Arial"/>
                          <w:b/>
                          <w:bCs/>
                          <w:color w:val="2E74B5" w:themeColor="accent5" w:themeShade="BF"/>
                          <w:sz w:val="24"/>
                          <w:szCs w:val="24"/>
                          <w:lang w:val="en-US"/>
                        </w:rPr>
                        <w:t>Supporting access and participation within our communities</w:t>
                      </w:r>
                    </w:p>
                    <w:p w14:paraId="253BA0D4" w14:textId="77777777" w:rsidR="00991C6D" w:rsidRPr="005311D9" w:rsidRDefault="00991C6D" w:rsidP="00991C6D">
                      <w:pPr>
                        <w:rPr>
                          <w:rFonts w:ascii="Arial" w:hAnsi="Arial" w:cs="Arial"/>
                          <w:lang w:val="en-US"/>
                        </w:rPr>
                      </w:pPr>
                    </w:p>
                    <w:p w14:paraId="7B95A095" w14:textId="77777777" w:rsidR="00991C6D" w:rsidRPr="005311D9" w:rsidRDefault="00991C6D" w:rsidP="00991C6D">
                      <w:pPr>
                        <w:rPr>
                          <w:rFonts w:ascii="Arial" w:hAnsi="Arial" w:cs="Arial"/>
                          <w:lang w:val="en-US"/>
                        </w:rPr>
                      </w:pPr>
                    </w:p>
                  </w:txbxContent>
                </v:textbox>
                <w10:wrap anchorx="margin"/>
              </v:shape>
            </w:pict>
          </mc:Fallback>
        </mc:AlternateContent>
      </w:r>
    </w:p>
    <w:p w14:paraId="1CDDA716" w14:textId="4F051C02" w:rsidR="0065066C" w:rsidRDefault="00306D00" w:rsidP="00EC4D30">
      <w:pPr>
        <w:pStyle w:val="Heading2"/>
        <w:rPr>
          <w:rFonts w:asciiTheme="majorHAnsi" w:hAnsiTheme="majorHAnsi" w:cstheme="majorHAnsi"/>
          <w:sz w:val="22"/>
        </w:rPr>
      </w:pPr>
      <w:r>
        <w:rPr>
          <w:rFonts w:asciiTheme="majorHAnsi" w:hAnsiTheme="majorHAnsi" w:cstheme="majorHAnsi"/>
          <w:noProof/>
          <w:sz w:val="22"/>
        </w:rPr>
        <mc:AlternateContent>
          <mc:Choice Requires="wpg">
            <w:drawing>
              <wp:anchor distT="0" distB="0" distL="114300" distR="114300" simplePos="0" relativeHeight="251748352" behindDoc="0" locked="0" layoutInCell="1" allowOverlap="1" wp14:anchorId="4CD446F7" wp14:editId="45331DEA">
                <wp:simplePos x="0" y="0"/>
                <wp:positionH relativeFrom="column">
                  <wp:posOffset>218353</wp:posOffset>
                </wp:positionH>
                <wp:positionV relativeFrom="paragraph">
                  <wp:posOffset>109807</wp:posOffset>
                </wp:positionV>
                <wp:extent cx="5669280" cy="1224280"/>
                <wp:effectExtent l="19050" t="0" r="26670" b="0"/>
                <wp:wrapNone/>
                <wp:docPr id="25" name="Group 25"/>
                <wp:cNvGraphicFramePr/>
                <a:graphic xmlns:a="http://schemas.openxmlformats.org/drawingml/2006/main">
                  <a:graphicData uri="http://schemas.microsoft.com/office/word/2010/wordprocessingGroup">
                    <wpg:wgp>
                      <wpg:cNvGrpSpPr/>
                      <wpg:grpSpPr>
                        <a:xfrm>
                          <a:off x="0" y="0"/>
                          <a:ext cx="5669280" cy="1224280"/>
                          <a:chOff x="0" y="0"/>
                          <a:chExt cx="5669280" cy="1224280"/>
                        </a:xfrm>
                      </wpg:grpSpPr>
                      <wpg:grpSp>
                        <wpg:cNvPr id="14346" name="Group 14346"/>
                        <wpg:cNvGrpSpPr/>
                        <wpg:grpSpPr>
                          <a:xfrm>
                            <a:off x="0" y="19050"/>
                            <a:ext cx="5669280" cy="1190328"/>
                            <a:chOff x="0" y="0"/>
                            <a:chExt cx="5669369" cy="1482583"/>
                          </a:xfrm>
                        </wpg:grpSpPr>
                        <wpg:grpSp>
                          <wpg:cNvPr id="14348" name="Group 14348"/>
                          <wpg:cNvGrpSpPr/>
                          <wpg:grpSpPr>
                            <a:xfrm>
                              <a:off x="0" y="0"/>
                              <a:ext cx="5669369" cy="1469508"/>
                              <a:chOff x="383495" y="524057"/>
                              <a:chExt cx="5644838" cy="1469769"/>
                            </a:xfrm>
                          </wpg:grpSpPr>
                          <wpg:grpSp>
                            <wpg:cNvPr id="14349" name="Group 14349"/>
                            <wpg:cNvGrpSpPr/>
                            <wpg:grpSpPr>
                              <a:xfrm>
                                <a:off x="383495" y="524057"/>
                                <a:ext cx="5644838" cy="1469769"/>
                                <a:chOff x="977200" y="1246156"/>
                                <a:chExt cx="5645246" cy="1470813"/>
                              </a:xfrm>
                            </wpg:grpSpPr>
                            <wps:wsp>
                              <wps:cNvPr id="14350" name="Rectangle: Rounded Corners 14350"/>
                              <wps:cNvSpPr/>
                              <wps:spPr>
                                <a:xfrm>
                                  <a:off x="977200" y="1246157"/>
                                  <a:ext cx="5645246" cy="1470812"/>
                                </a:xfrm>
                                <a:prstGeom prst="roundRect">
                                  <a:avLst>
                                    <a:gd name="adj" fmla="val 3972"/>
                                  </a:avLst>
                                </a:prstGeom>
                                <a:solidFill>
                                  <a:schemeClr val="accent5">
                                    <a:lumMod val="20000"/>
                                    <a:lumOff val="80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14351" name="Rectangle: Rounded Corners 14351"/>
                              <wps:cNvSpPr/>
                              <wps:spPr>
                                <a:xfrm>
                                  <a:off x="977200" y="1246156"/>
                                  <a:ext cx="1338206" cy="1449085"/>
                                </a:xfrm>
                                <a:prstGeom prst="roundRect">
                                  <a:avLst>
                                    <a:gd name="adj" fmla="val 0"/>
                                  </a:avLst>
                                </a:prstGeom>
                                <a:solidFill>
                                  <a:schemeClr val="accent5">
                                    <a:lumMod val="75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s:wsp>
                            <wps:cNvPr id="14352" name="Text Box 2"/>
                            <wps:cNvSpPr txBox="1">
                              <a:spLocks noChangeArrowheads="1"/>
                            </wps:cNvSpPr>
                            <wps:spPr bwMode="auto">
                              <a:xfrm>
                                <a:off x="1751456" y="608534"/>
                                <a:ext cx="3478651" cy="407979"/>
                              </a:xfrm>
                              <a:prstGeom prst="rect">
                                <a:avLst/>
                              </a:prstGeom>
                              <a:noFill/>
                              <a:ln w="9525">
                                <a:noFill/>
                                <a:miter lim="800000"/>
                                <a:headEnd/>
                                <a:tailEnd/>
                              </a:ln>
                            </wps:spPr>
                            <wps:txbx>
                              <w:txbxContent>
                                <w:p w14:paraId="497AC472" w14:textId="6E14CFEB" w:rsidR="00306D00" w:rsidRPr="00306D00" w:rsidRDefault="00306D00" w:rsidP="00306D00">
                                  <w:pPr>
                                    <w:rPr>
                                      <w:rFonts w:ascii="Arial" w:hAnsi="Arial" w:cs="Arial"/>
                                      <w:lang w:val="en-US"/>
                                    </w:rPr>
                                  </w:pPr>
                                  <w:r>
                                    <w:rPr>
                                      <w:rFonts w:ascii="Arial" w:hAnsi="Arial" w:cs="Arial"/>
                                      <w:b/>
                                      <w:bCs/>
                                      <w:lang w:val="en-US"/>
                                    </w:rPr>
                                    <w:t xml:space="preserve">Make the Town Deal as accessible as it can be </w:t>
                                  </w:r>
                                </w:p>
                              </w:txbxContent>
                            </wps:txbx>
                            <wps:bodyPr rot="0" vert="horz" wrap="square" anchor="t" anchorCtr="0"/>
                          </wps:wsp>
                        </wpg:grpSp>
                        <wps:wsp>
                          <wps:cNvPr id="14353" name="Text Box 2"/>
                          <wps:cNvSpPr txBox="1">
                            <a:spLocks noChangeArrowheads="1"/>
                          </wps:cNvSpPr>
                          <wps:spPr bwMode="auto">
                            <a:xfrm>
                              <a:off x="1373906" y="419328"/>
                              <a:ext cx="4238079" cy="1063255"/>
                            </a:xfrm>
                            <a:prstGeom prst="rect">
                              <a:avLst/>
                            </a:prstGeom>
                            <a:noFill/>
                            <a:ln w="9525">
                              <a:noFill/>
                              <a:miter lim="800000"/>
                              <a:headEnd/>
                              <a:tailEnd/>
                            </a:ln>
                          </wps:spPr>
                          <wps:txbx>
                            <w:txbxContent>
                              <w:p w14:paraId="05CF3876" w14:textId="77777777" w:rsidR="00306D00" w:rsidRPr="0018387A" w:rsidRDefault="00306D00" w:rsidP="00306D00">
                                <w:pPr>
                                  <w:rPr>
                                    <w:rFonts w:ascii="Arial" w:hAnsi="Arial" w:cs="Arial"/>
                                    <w:sz w:val="20"/>
                                    <w:szCs w:val="20"/>
                                    <w:lang w:val="en-US"/>
                                  </w:rPr>
                                </w:pPr>
                                <w:r>
                                  <w:rPr>
                                    <w:rFonts w:ascii="Arial" w:hAnsi="Arial" w:cs="Arial"/>
                                    <w:lang w:val="en-US"/>
                                  </w:rPr>
                                  <w:t xml:space="preserve">To aspire for the highest accessibility standards as part of the future Town Deal developments by consulting and engaging with key stakeholders to achieve a flagship town </w:t>
                                </w:r>
                                <w:proofErr w:type="spellStart"/>
                                <w:r>
                                  <w:rPr>
                                    <w:rFonts w:ascii="Arial" w:hAnsi="Arial" w:cs="Arial"/>
                                    <w:lang w:val="en-US"/>
                                  </w:rPr>
                                  <w:t>centre</w:t>
                                </w:r>
                                <w:proofErr w:type="spellEnd"/>
                                <w:r>
                                  <w:rPr>
                                    <w:rFonts w:ascii="Arial" w:hAnsi="Arial" w:cs="Arial"/>
                                    <w:lang w:val="en-US"/>
                                  </w:rPr>
                                  <w:t xml:space="preserve"> for the borough.</w:t>
                                </w:r>
                              </w:p>
                            </w:txbxContent>
                          </wps:txbx>
                          <wps:bodyPr rot="0" vert="horz" wrap="square" anchor="t" anchorCtr="0"/>
                        </wps:wsp>
                      </wpg:grpSp>
                      <pic:pic xmlns:pic="http://schemas.openxmlformats.org/drawingml/2006/picture">
                        <pic:nvPicPr>
                          <pic:cNvPr id="14354" name="Graphic 14354" descr="Construction worker male with solid fill"/>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rcRect/>
                          <a:stretch/>
                        </pic:blipFill>
                        <pic:spPr>
                          <a:xfrm>
                            <a:off x="70891" y="0"/>
                            <a:ext cx="1224280" cy="1224280"/>
                          </a:xfrm>
                          <a:prstGeom prst="rect">
                            <a:avLst/>
                          </a:prstGeom>
                        </pic:spPr>
                      </pic:pic>
                    </wpg:wgp>
                  </a:graphicData>
                </a:graphic>
              </wp:anchor>
            </w:drawing>
          </mc:Choice>
          <mc:Fallback>
            <w:pict>
              <v:group w14:anchorId="4CD446F7" id="Group 25" o:spid="_x0000_s1105" style="position:absolute;margin-left:17.2pt;margin-top:8.65pt;width:446.4pt;height:96.4pt;z-index:251748352" coordsize="56692,12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">
                <v:group id="Group 14346" o:spid="_x0000_s1106" style="position:absolute;top:190;width:56692;height:11903" coordsize="56693,1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">
                  <v:group id="Group 14348" o:spid="_x0000_s1107" style="position:absolute;width:56693;height:14695" coordorigin="3834,5240" coordsize="56448,1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">
                    <v:group id="Group 14349" o:spid="_x0000_s1108" style="position:absolute;left:3834;top:5240;width:56449;height:14698" coordorigin="9772,12461" coordsize="56452,14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">
                      <v:roundrect id="Rectangle: Rounded Corners 14350" o:spid="_x0000_s1109" style="position:absolute;left:9772;top:12461;width:56452;height:14708;visibility:visible;mso-wrap-style:square;v-text-anchor:middle" arcsize="2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" fillcolor="#deeaf6 [664]" strokecolor="#2e74b5 [2408]" strokeweight="3pt">
                        <v:stroke joinstyle="miter"/>
                      </v:roundrect>
                      <v:roundrect id="Rectangle: Rounded Corners 14351" o:spid="_x0000_s1110" style="position:absolute;left:9772;top:12461;width:13382;height:1449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" fillcolor="#2e74b5 [2408]" strokecolor="#2e74b5 [2408]" strokeweight="3pt">
                        <v:stroke joinstyle="miter"/>
                      </v:roundrect>
                    </v:group>
                    <v:shape id="_x0000_s1111" type="#_x0000_t202" style="position:absolute;left:17514;top:6085;width:34787;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" filled="f" stroked="f">
                      <v:textbox>
                        <w:txbxContent>
                          <w:p w14:paraId="497AC472" w14:textId="6E14CFEB" w:rsidR="00306D00" w:rsidRPr="00306D00" w:rsidRDefault="00306D00" w:rsidP="00306D00">
                            <w:pPr>
                              <w:rPr>
                                <w:rFonts w:ascii="Arial" w:hAnsi="Arial" w:cs="Arial"/>
                                <w:lang w:val="en-US"/>
                              </w:rPr>
                            </w:pPr>
                            <w:r>
                              <w:rPr>
                                <w:rFonts w:ascii="Arial" w:hAnsi="Arial" w:cs="Arial"/>
                                <w:b/>
                                <w:bCs/>
                                <w:lang w:val="en-US"/>
                              </w:rPr>
                              <w:t xml:space="preserve">Make the Town Deal as accessible as it can be </w:t>
                            </w:r>
                          </w:p>
                        </w:txbxContent>
                      </v:textbox>
                    </v:shape>
                  </v:group>
                  <v:shape id="_x0000_s1112" type="#_x0000_t202" style="position:absolute;left:13739;top:4193;width:42380;height:10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" filled="f" stroked="f">
                    <v:textbox>
                      <w:txbxContent>
                        <w:p w14:paraId="05CF3876" w14:textId="77777777" w:rsidR="00306D00" w:rsidRPr="0018387A" w:rsidRDefault="00306D00" w:rsidP="00306D00">
                          <w:pPr>
                            <w:rPr>
                              <w:rFonts w:ascii="Arial" w:hAnsi="Arial" w:cs="Arial"/>
                              <w:sz w:val="20"/>
                              <w:szCs w:val="20"/>
                              <w:lang w:val="en-US"/>
                            </w:rPr>
                          </w:pPr>
                          <w:r>
                            <w:rPr>
                              <w:rFonts w:ascii="Arial" w:hAnsi="Arial" w:cs="Arial"/>
                              <w:lang w:val="en-US"/>
                            </w:rPr>
                            <w:t xml:space="preserve">To aspire for the highest accessibility standards as part of the future Town Deal developments by consulting and engaging with key stakeholders to achieve a flagship town </w:t>
                          </w:r>
                          <w:proofErr w:type="spellStart"/>
                          <w:r>
                            <w:rPr>
                              <w:rFonts w:ascii="Arial" w:hAnsi="Arial" w:cs="Arial"/>
                              <w:lang w:val="en-US"/>
                            </w:rPr>
                            <w:t>centre</w:t>
                          </w:r>
                          <w:proofErr w:type="spellEnd"/>
                          <w:r>
                            <w:rPr>
                              <w:rFonts w:ascii="Arial" w:hAnsi="Arial" w:cs="Arial"/>
                              <w:lang w:val="en-US"/>
                            </w:rPr>
                            <w:t xml:space="preserve"> for the borough.</w:t>
                          </w:r>
                        </w:p>
                      </w:txbxContent>
                    </v:textbox>
                  </v:shape>
                </v:group>
                <v:shape id="Graphic 14354" o:spid="_x0000_s1113" type="#_x0000_t75" alt="Construction worker male with solid fill" style="position:absolute;left:708;width:12243;height:1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">
                  <v:imagedata r:id="rId26" o:title="Construction worker male with solid fill"/>
                </v:shape>
              </v:group>
            </w:pict>
          </mc:Fallback>
        </mc:AlternateContent>
      </w:r>
    </w:p>
    <w:p w14:paraId="37A868EE" w14:textId="4AC0518B" w:rsidR="0065066C" w:rsidRDefault="0065066C" w:rsidP="00EC4D30">
      <w:pPr>
        <w:pStyle w:val="Heading2"/>
        <w:rPr>
          <w:rFonts w:asciiTheme="majorHAnsi" w:hAnsiTheme="majorHAnsi" w:cstheme="majorHAnsi"/>
          <w:sz w:val="22"/>
        </w:rPr>
      </w:pPr>
    </w:p>
    <w:p w14:paraId="4DBF89C0" w14:textId="4B337704" w:rsidR="0065066C" w:rsidRDefault="0065066C" w:rsidP="00EC4D30">
      <w:pPr>
        <w:pStyle w:val="Heading2"/>
        <w:rPr>
          <w:rFonts w:asciiTheme="majorHAnsi" w:hAnsiTheme="majorHAnsi" w:cstheme="majorHAnsi"/>
          <w:sz w:val="22"/>
        </w:rPr>
      </w:pPr>
    </w:p>
    <w:p w14:paraId="518C04B7" w14:textId="1607981C" w:rsidR="0065066C" w:rsidRDefault="00306D00" w:rsidP="00EC4D30">
      <w:pPr>
        <w:pStyle w:val="Heading2"/>
        <w:rPr>
          <w:rFonts w:asciiTheme="majorHAnsi" w:hAnsiTheme="majorHAnsi" w:cstheme="majorHAnsi"/>
          <w:sz w:val="22"/>
        </w:rPr>
      </w:pPr>
      <w:r>
        <w:rPr>
          <w:rFonts w:asciiTheme="majorHAnsi" w:hAnsiTheme="majorHAnsi" w:cstheme="majorHAnsi"/>
          <w:noProof/>
          <w:sz w:val="22"/>
        </w:rPr>
        <mc:AlternateContent>
          <mc:Choice Requires="wpg">
            <w:drawing>
              <wp:anchor distT="0" distB="0" distL="114300" distR="114300" simplePos="0" relativeHeight="251750400" behindDoc="0" locked="0" layoutInCell="1" allowOverlap="1" wp14:anchorId="5BAA6F3B" wp14:editId="149EAD36">
                <wp:simplePos x="0" y="0"/>
                <wp:positionH relativeFrom="margin">
                  <wp:posOffset>200025</wp:posOffset>
                </wp:positionH>
                <wp:positionV relativeFrom="paragraph">
                  <wp:posOffset>299720</wp:posOffset>
                </wp:positionV>
                <wp:extent cx="5702525" cy="1243851"/>
                <wp:effectExtent l="19050" t="0" r="0" b="13970"/>
                <wp:wrapNone/>
                <wp:docPr id="20" name="Group 20"/>
                <wp:cNvGraphicFramePr/>
                <a:graphic xmlns:a="http://schemas.openxmlformats.org/drawingml/2006/main">
                  <a:graphicData uri="http://schemas.microsoft.com/office/word/2010/wordprocessingGroup">
                    <wpg:wgp>
                      <wpg:cNvGrpSpPr/>
                      <wpg:grpSpPr>
                        <a:xfrm>
                          <a:off x="0" y="0"/>
                          <a:ext cx="5702525" cy="1243851"/>
                          <a:chOff x="0" y="0"/>
                          <a:chExt cx="5702525" cy="1243851"/>
                        </a:xfrm>
                      </wpg:grpSpPr>
                      <wpg:grpSp>
                        <wpg:cNvPr id="1700962162" name="Group 1700962162"/>
                        <wpg:cNvGrpSpPr/>
                        <wpg:grpSpPr>
                          <a:xfrm>
                            <a:off x="0" y="64021"/>
                            <a:ext cx="5702525" cy="1179830"/>
                            <a:chOff x="0" y="0"/>
                            <a:chExt cx="5702615" cy="1469508"/>
                          </a:xfrm>
                        </wpg:grpSpPr>
                        <wpg:grpSp>
                          <wpg:cNvPr id="1700962163" name="Group 1700962163"/>
                          <wpg:cNvGrpSpPr/>
                          <wpg:grpSpPr>
                            <a:xfrm>
                              <a:off x="0" y="0"/>
                              <a:ext cx="5669370" cy="1469508"/>
                              <a:chOff x="383495" y="524057"/>
                              <a:chExt cx="5644839" cy="1469769"/>
                            </a:xfrm>
                          </wpg:grpSpPr>
                          <wpg:grpSp>
                            <wpg:cNvPr id="1700962164" name="Group 1700962164"/>
                            <wpg:cNvGrpSpPr/>
                            <wpg:grpSpPr>
                              <a:xfrm>
                                <a:off x="383495" y="524057"/>
                                <a:ext cx="5644839" cy="1469769"/>
                                <a:chOff x="977200" y="1246156"/>
                                <a:chExt cx="5645247" cy="1470813"/>
                              </a:xfrm>
                            </wpg:grpSpPr>
                            <wps:wsp>
                              <wps:cNvPr id="1700962165" name="Rectangle: Rounded Corners 1700962165"/>
                              <wps:cNvSpPr/>
                              <wps:spPr>
                                <a:xfrm>
                                  <a:off x="977200" y="1246157"/>
                                  <a:ext cx="5645247" cy="1470812"/>
                                </a:xfrm>
                                <a:prstGeom prst="roundRect">
                                  <a:avLst>
                                    <a:gd name="adj" fmla="val 3972"/>
                                  </a:avLst>
                                </a:prstGeom>
                                <a:solidFill>
                                  <a:schemeClr val="accent5">
                                    <a:lumMod val="20000"/>
                                    <a:lumOff val="80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1700962166" name="Rectangle: Rounded Corners 1700962166"/>
                              <wps:cNvSpPr/>
                              <wps:spPr>
                                <a:xfrm>
                                  <a:off x="977200" y="1246156"/>
                                  <a:ext cx="1338206" cy="1449085"/>
                                </a:xfrm>
                                <a:prstGeom prst="roundRect">
                                  <a:avLst>
                                    <a:gd name="adj" fmla="val 0"/>
                                  </a:avLst>
                                </a:prstGeom>
                                <a:solidFill>
                                  <a:schemeClr val="accent5">
                                    <a:lumMod val="75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s:wsp>
                            <wps:cNvPr id="1700962167" name="Text Box 2"/>
                            <wps:cNvSpPr txBox="1">
                              <a:spLocks noChangeArrowheads="1"/>
                            </wps:cNvSpPr>
                            <wps:spPr bwMode="auto">
                              <a:xfrm>
                                <a:off x="1768517" y="576113"/>
                                <a:ext cx="3963918" cy="407979"/>
                              </a:xfrm>
                              <a:prstGeom prst="rect">
                                <a:avLst/>
                              </a:prstGeom>
                              <a:noFill/>
                              <a:ln w="9525">
                                <a:noFill/>
                                <a:miter lim="800000"/>
                                <a:headEnd/>
                                <a:tailEnd/>
                              </a:ln>
                            </wps:spPr>
                            <wps:txbx>
                              <w:txbxContent>
                                <w:p w14:paraId="294B0EB7" w14:textId="094EE997" w:rsidR="00306D00" w:rsidRPr="00B4536C" w:rsidRDefault="00B4536C" w:rsidP="00306D00">
                                  <w:pPr>
                                    <w:rPr>
                                      <w:rFonts w:ascii="Arial" w:hAnsi="Arial" w:cs="Arial"/>
                                      <w:lang w:val="en-US"/>
                                    </w:rPr>
                                  </w:pPr>
                                  <w:r>
                                    <w:rPr>
                                      <w:rFonts w:ascii="Arial" w:hAnsi="Arial" w:cs="Arial"/>
                                      <w:b/>
                                      <w:bCs/>
                                      <w:lang w:val="en-US"/>
                                    </w:rPr>
                                    <w:t>Launch a Community Toilet Scheme</w:t>
                                  </w:r>
                                </w:p>
                              </w:txbxContent>
                            </wps:txbx>
                            <wps:bodyPr rot="0" vert="horz" wrap="square" anchor="t" anchorCtr="0"/>
                          </wps:wsp>
                        </wpg:grpSp>
                        <wps:wsp>
                          <wps:cNvPr id="1700962168" name="Text Box 2"/>
                          <wps:cNvSpPr txBox="1">
                            <a:spLocks noChangeArrowheads="1"/>
                          </wps:cNvSpPr>
                          <wps:spPr bwMode="auto">
                            <a:xfrm>
                              <a:off x="1376123" y="327805"/>
                              <a:ext cx="4326492" cy="1063255"/>
                            </a:xfrm>
                            <a:prstGeom prst="rect">
                              <a:avLst/>
                            </a:prstGeom>
                            <a:noFill/>
                            <a:ln w="9525">
                              <a:noFill/>
                              <a:miter lim="800000"/>
                              <a:headEnd/>
                              <a:tailEnd/>
                            </a:ln>
                          </wps:spPr>
                          <wps:txbx>
                            <w:txbxContent>
                              <w:p w14:paraId="3F804D42" w14:textId="77777777" w:rsidR="00306D00" w:rsidRPr="0018387A" w:rsidRDefault="00306D00" w:rsidP="00306D00">
                                <w:pPr>
                                  <w:rPr>
                                    <w:rFonts w:ascii="Arial" w:hAnsi="Arial" w:cs="Arial"/>
                                    <w:sz w:val="20"/>
                                    <w:szCs w:val="20"/>
                                    <w:lang w:val="en-US"/>
                                  </w:rPr>
                                </w:pPr>
                                <w:r>
                                  <w:rPr>
                                    <w:rFonts w:ascii="Arial" w:hAnsi="Arial" w:cs="Arial"/>
                                    <w:lang w:val="en-US"/>
                                  </w:rPr>
                                  <w:t xml:space="preserve">To explore a Community Toilet Scheme in partnership with local businesses that can provide access to toilet facilities in the town </w:t>
                                </w:r>
                                <w:proofErr w:type="spellStart"/>
                                <w:r>
                                  <w:rPr>
                                    <w:rFonts w:ascii="Arial" w:hAnsi="Arial" w:cs="Arial"/>
                                    <w:lang w:val="en-US"/>
                                  </w:rPr>
                                  <w:t>centre</w:t>
                                </w:r>
                                <w:proofErr w:type="spellEnd"/>
                                <w:r>
                                  <w:rPr>
                                    <w:rFonts w:ascii="Arial" w:hAnsi="Arial" w:cs="Arial"/>
                                    <w:lang w:val="en-US"/>
                                  </w:rPr>
                                  <w:t xml:space="preserve">. This will aim to enhance visitors’ quality of life by ensuring that accessible toilet facilities are easily available. </w:t>
                                </w:r>
                              </w:p>
                            </w:txbxContent>
                          </wps:txbx>
                          <wps:bodyPr rot="0" vert="horz" wrap="square" anchor="t" anchorCtr="0"/>
                        </wps:wsp>
                      </wpg:grpSp>
                      <pic:pic xmlns:pic="http://schemas.openxmlformats.org/drawingml/2006/picture">
                        <pic:nvPicPr>
                          <pic:cNvPr id="1700962169" name="Graphic 1700962169" descr="Universal access with solid fill"/>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rcRect/>
                          <a:stretch/>
                        </pic:blipFill>
                        <pic:spPr>
                          <a:xfrm>
                            <a:off x="85881" y="0"/>
                            <a:ext cx="1224280" cy="1224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AA6F3B" id="Group 20" o:spid="_x0000_s1114" style="position:absolute;margin-left:15.75pt;margin-top:23.6pt;width:449pt;height:97.95pt;z-index:251750400;mso-position-horizontal-relative:margin;mso-width-relative:margin;mso-height-relative:margin" coordsize="57025,1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">
                <v:group id="Group 1700962162" o:spid="_x0000_s1115" style="position:absolute;top:640;width:57025;height:11798" coordsize="57026,1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">
                  <v:group id="Group 1700962163" o:spid="_x0000_s1116" style="position:absolute;width:56693;height:14695" coordorigin="3834,5240" coordsize="56448,1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">
                    <v:group id="Group 1700962164" o:spid="_x0000_s1117" style="position:absolute;left:3834;top:5240;width:56449;height:14698" coordorigin="9772,12461" coordsize="56452,14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">
                      <v:roundrect id="Rectangle: Rounded Corners 1700962165" o:spid="_x0000_s1118" style="position:absolute;left:9772;top:12461;width:56452;height:14708;visibility:visible;mso-wrap-style:square;v-text-anchor:middle" arcsize="2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" fillcolor="#deeaf6 [664]" strokecolor="#2e74b5 [2408]" strokeweight="3pt">
                        <v:stroke joinstyle="miter"/>
                      </v:roundrect>
                      <v:roundrect id="Rectangle: Rounded Corners 1700962166" o:spid="_x0000_s1119" style="position:absolute;left:9772;top:12461;width:13382;height:1449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" fillcolor="#2e74b5 [2408]" strokecolor="#2e74b5 [2408]" strokeweight="3pt">
                        <v:stroke joinstyle="miter"/>
                      </v:roundrect>
                    </v:group>
                    <v:shape id="_x0000_s1120" type="#_x0000_t202" style="position:absolute;left:17685;top:5761;width:39639;height:4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" filled="f" stroked="f">
                      <v:textbox>
                        <w:txbxContent>
                          <w:p w14:paraId="294B0EB7" w14:textId="094EE997" w:rsidR="00306D00" w:rsidRPr="00B4536C" w:rsidRDefault="00B4536C" w:rsidP="00306D00">
                            <w:pPr>
                              <w:rPr>
                                <w:rFonts w:ascii="Arial" w:hAnsi="Arial" w:cs="Arial"/>
                                <w:lang w:val="en-US"/>
                              </w:rPr>
                            </w:pPr>
                            <w:r>
                              <w:rPr>
                                <w:rFonts w:ascii="Arial" w:hAnsi="Arial" w:cs="Arial"/>
                                <w:b/>
                                <w:bCs/>
                                <w:lang w:val="en-US"/>
                              </w:rPr>
                              <w:t>Launch a Community Toilet Scheme</w:t>
                            </w:r>
                          </w:p>
                        </w:txbxContent>
                      </v:textbox>
                    </v:shape>
                  </v:group>
                  <v:shape id="_x0000_s1121" type="#_x0000_t202" style="position:absolute;left:13761;top:3278;width:43265;height:10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" filled="f" stroked="f">
                    <v:textbox>
                      <w:txbxContent>
                        <w:p w14:paraId="3F804D42" w14:textId="77777777" w:rsidR="00306D00" w:rsidRPr="0018387A" w:rsidRDefault="00306D00" w:rsidP="00306D00">
                          <w:pPr>
                            <w:rPr>
                              <w:rFonts w:ascii="Arial" w:hAnsi="Arial" w:cs="Arial"/>
                              <w:sz w:val="20"/>
                              <w:szCs w:val="20"/>
                              <w:lang w:val="en-US"/>
                            </w:rPr>
                          </w:pPr>
                          <w:r>
                            <w:rPr>
                              <w:rFonts w:ascii="Arial" w:hAnsi="Arial" w:cs="Arial"/>
                              <w:lang w:val="en-US"/>
                            </w:rPr>
                            <w:t xml:space="preserve">To explore a Community Toilet Scheme in partnership with local businesses that can provide access to toilet facilities in the town </w:t>
                          </w:r>
                          <w:proofErr w:type="spellStart"/>
                          <w:r>
                            <w:rPr>
                              <w:rFonts w:ascii="Arial" w:hAnsi="Arial" w:cs="Arial"/>
                              <w:lang w:val="en-US"/>
                            </w:rPr>
                            <w:t>centre</w:t>
                          </w:r>
                          <w:proofErr w:type="spellEnd"/>
                          <w:r>
                            <w:rPr>
                              <w:rFonts w:ascii="Arial" w:hAnsi="Arial" w:cs="Arial"/>
                              <w:lang w:val="en-US"/>
                            </w:rPr>
                            <w:t xml:space="preserve">. This will aim to enhance visitors’ quality of life by ensuring that accessible toilet facilities are easily available. </w:t>
                          </w:r>
                        </w:p>
                      </w:txbxContent>
                    </v:textbox>
                  </v:shape>
                </v:group>
                <v:shape id="Graphic 1700962169" o:spid="_x0000_s1122" type="#_x0000_t75" alt="Universal access with solid fill" style="position:absolute;left:858;width:12243;height:1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">
                  <v:imagedata r:id="rId29" o:title="Universal access with solid fill"/>
                </v:shape>
                <w10:wrap anchorx="margin"/>
              </v:group>
            </w:pict>
          </mc:Fallback>
        </mc:AlternateContent>
      </w:r>
    </w:p>
    <w:p w14:paraId="57CA8D63" w14:textId="547E8D82" w:rsidR="0065066C" w:rsidRDefault="0065066C" w:rsidP="00EC4D30">
      <w:pPr>
        <w:pStyle w:val="Heading2"/>
        <w:rPr>
          <w:rFonts w:asciiTheme="majorHAnsi" w:hAnsiTheme="majorHAnsi" w:cstheme="majorHAnsi"/>
          <w:sz w:val="22"/>
        </w:rPr>
      </w:pPr>
    </w:p>
    <w:p w14:paraId="3D55A17D" w14:textId="228E11E0" w:rsidR="0065066C" w:rsidRDefault="0065066C" w:rsidP="00EC4D30">
      <w:pPr>
        <w:pStyle w:val="Heading2"/>
        <w:rPr>
          <w:rFonts w:asciiTheme="majorHAnsi" w:hAnsiTheme="majorHAnsi" w:cstheme="majorHAnsi"/>
          <w:sz w:val="22"/>
        </w:rPr>
      </w:pPr>
    </w:p>
    <w:p w14:paraId="0423562B" w14:textId="7C9769FB" w:rsidR="00EC4D30" w:rsidRDefault="00B46110" w:rsidP="00EC4D30">
      <w:pPr>
        <w:pStyle w:val="Heading2"/>
        <w:rPr>
          <w:rFonts w:asciiTheme="majorHAnsi" w:hAnsiTheme="majorHAnsi" w:cstheme="majorHAnsi"/>
          <w:sz w:val="22"/>
        </w:rPr>
      </w:pPr>
      <w:r>
        <w:rPr>
          <w:rFonts w:asciiTheme="majorHAnsi" w:hAnsiTheme="majorHAnsi" w:cstheme="majorHAnsi"/>
          <w:noProof/>
          <w:sz w:val="22"/>
        </w:rPr>
        <w:lastRenderedPageBreak/>
        <mc:AlternateContent>
          <mc:Choice Requires="wpg">
            <w:drawing>
              <wp:anchor distT="0" distB="0" distL="114300" distR="114300" simplePos="0" relativeHeight="251753472" behindDoc="0" locked="0" layoutInCell="1" allowOverlap="1" wp14:anchorId="04152AA6" wp14:editId="6A21787A">
                <wp:simplePos x="0" y="0"/>
                <wp:positionH relativeFrom="column">
                  <wp:posOffset>226084</wp:posOffset>
                </wp:positionH>
                <wp:positionV relativeFrom="paragraph">
                  <wp:posOffset>-414068</wp:posOffset>
                </wp:positionV>
                <wp:extent cx="5669280" cy="1243851"/>
                <wp:effectExtent l="19050" t="0" r="26670" b="13970"/>
                <wp:wrapNone/>
                <wp:docPr id="27" name="Group 27"/>
                <wp:cNvGraphicFramePr/>
                <a:graphic xmlns:a="http://schemas.openxmlformats.org/drawingml/2006/main">
                  <a:graphicData uri="http://schemas.microsoft.com/office/word/2010/wordprocessingGroup">
                    <wpg:wgp>
                      <wpg:cNvGrpSpPr/>
                      <wpg:grpSpPr>
                        <a:xfrm>
                          <a:off x="0" y="0"/>
                          <a:ext cx="5669280" cy="1243851"/>
                          <a:chOff x="0" y="0"/>
                          <a:chExt cx="5669280" cy="1243851"/>
                        </a:xfrm>
                      </wpg:grpSpPr>
                      <wpg:grpSp>
                        <wpg:cNvPr id="14365" name="Group 14365"/>
                        <wpg:cNvGrpSpPr/>
                        <wpg:grpSpPr>
                          <a:xfrm>
                            <a:off x="0" y="64021"/>
                            <a:ext cx="5669280" cy="1179830"/>
                            <a:chOff x="0" y="0"/>
                            <a:chExt cx="5669369" cy="1469508"/>
                          </a:xfrm>
                        </wpg:grpSpPr>
                        <wpg:grpSp>
                          <wpg:cNvPr id="14366" name="Group 14366"/>
                          <wpg:cNvGrpSpPr/>
                          <wpg:grpSpPr>
                            <a:xfrm>
                              <a:off x="0" y="0"/>
                              <a:ext cx="5669369" cy="1469508"/>
                              <a:chOff x="383495" y="524057"/>
                              <a:chExt cx="5644838" cy="1469769"/>
                            </a:xfrm>
                          </wpg:grpSpPr>
                          <wpg:grpSp>
                            <wpg:cNvPr id="14367" name="Group 14367"/>
                            <wpg:cNvGrpSpPr/>
                            <wpg:grpSpPr>
                              <a:xfrm>
                                <a:off x="383495" y="524057"/>
                                <a:ext cx="5644838" cy="1469769"/>
                                <a:chOff x="977200" y="1246156"/>
                                <a:chExt cx="5645246" cy="1470813"/>
                              </a:xfrm>
                            </wpg:grpSpPr>
                            <wps:wsp>
                              <wps:cNvPr id="1700962176" name="Rectangle: Rounded Corners 1700962176"/>
                              <wps:cNvSpPr/>
                              <wps:spPr>
                                <a:xfrm>
                                  <a:off x="977200" y="1246157"/>
                                  <a:ext cx="5645246" cy="1470812"/>
                                </a:xfrm>
                                <a:prstGeom prst="roundRect">
                                  <a:avLst>
                                    <a:gd name="adj" fmla="val 3972"/>
                                  </a:avLst>
                                </a:prstGeom>
                                <a:solidFill>
                                  <a:schemeClr val="accent5">
                                    <a:lumMod val="20000"/>
                                    <a:lumOff val="80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1700962177" name="Rectangle: Rounded Corners 1700962177"/>
                              <wps:cNvSpPr/>
                              <wps:spPr>
                                <a:xfrm>
                                  <a:off x="977200" y="1246156"/>
                                  <a:ext cx="1338206" cy="1449085"/>
                                </a:xfrm>
                                <a:prstGeom prst="roundRect">
                                  <a:avLst>
                                    <a:gd name="adj" fmla="val 0"/>
                                  </a:avLst>
                                </a:prstGeom>
                                <a:solidFill>
                                  <a:schemeClr val="accent5">
                                    <a:lumMod val="75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s:wsp>
                            <wps:cNvPr id="1700962178" name="Text Box 2"/>
                            <wps:cNvSpPr txBox="1">
                              <a:spLocks noChangeArrowheads="1"/>
                            </wps:cNvSpPr>
                            <wps:spPr bwMode="auto">
                              <a:xfrm>
                                <a:off x="1753696" y="586998"/>
                                <a:ext cx="3676202" cy="407979"/>
                              </a:xfrm>
                              <a:prstGeom prst="rect">
                                <a:avLst/>
                              </a:prstGeom>
                              <a:noFill/>
                              <a:ln w="9525">
                                <a:noFill/>
                                <a:miter lim="800000"/>
                                <a:headEnd/>
                                <a:tailEnd/>
                              </a:ln>
                            </wps:spPr>
                            <wps:txbx>
                              <w:txbxContent>
                                <w:p w14:paraId="1A95EA8B" w14:textId="5B042F1E" w:rsidR="00B4536C" w:rsidRPr="00B46110" w:rsidRDefault="00B46110" w:rsidP="00B4536C">
                                  <w:pPr>
                                    <w:rPr>
                                      <w:rFonts w:ascii="Arial" w:hAnsi="Arial" w:cs="Arial"/>
                                      <w:sz w:val="20"/>
                                      <w:szCs w:val="20"/>
                                      <w:lang w:val="en-US"/>
                                    </w:rPr>
                                  </w:pPr>
                                  <w:r w:rsidRPr="00B46110">
                                    <w:rPr>
                                      <w:rFonts w:ascii="Arial" w:hAnsi="Arial" w:cs="Arial"/>
                                      <w:b/>
                                      <w:bCs/>
                                      <w:lang w:val="en-US"/>
                                    </w:rPr>
                                    <w:t xml:space="preserve">Review unadopted streets </w:t>
                                  </w:r>
                                </w:p>
                              </w:txbxContent>
                            </wps:txbx>
                            <wps:bodyPr rot="0" vert="horz" wrap="square" anchor="t" anchorCtr="0"/>
                          </wps:wsp>
                        </wpg:grpSp>
                        <wps:wsp>
                          <wps:cNvPr id="1700962179" name="Text Box 2"/>
                          <wps:cNvSpPr txBox="1">
                            <a:spLocks noChangeArrowheads="1"/>
                          </wps:cNvSpPr>
                          <wps:spPr bwMode="auto">
                            <a:xfrm>
                              <a:off x="1376156" y="327896"/>
                              <a:ext cx="4168918" cy="1063255"/>
                            </a:xfrm>
                            <a:prstGeom prst="rect">
                              <a:avLst/>
                            </a:prstGeom>
                            <a:noFill/>
                            <a:ln w="9525">
                              <a:noFill/>
                              <a:miter lim="800000"/>
                              <a:headEnd/>
                              <a:tailEnd/>
                            </a:ln>
                          </wps:spPr>
                          <wps:txbx>
                            <w:txbxContent>
                              <w:p w14:paraId="0453A7F2" w14:textId="77777777" w:rsidR="00B4536C" w:rsidRPr="008642EC" w:rsidRDefault="00B4536C" w:rsidP="00B4536C">
                                <w:pPr>
                                  <w:rPr>
                                    <w:rFonts w:ascii="Arial" w:hAnsi="Arial" w:cs="Arial"/>
                                    <w:lang w:val="en-US"/>
                                  </w:rPr>
                                </w:pPr>
                                <w:r>
                                  <w:rPr>
                                    <w:rFonts w:ascii="Arial" w:hAnsi="Arial" w:cs="Arial"/>
                                    <w:lang w:val="en-US"/>
                                  </w:rPr>
                                  <w:t xml:space="preserve">To address the issue of unadopted streets. This will aim to improve the information available to residents of unadopted streets and support them in transforming neglected areas into vibrant community spaces. </w:t>
                                </w:r>
                              </w:p>
                            </w:txbxContent>
                          </wps:txbx>
                          <wps:bodyPr rot="0" vert="horz" wrap="square" anchor="t" anchorCtr="0"/>
                        </wps:wsp>
                      </wpg:grpSp>
                      <pic:pic xmlns:pic="http://schemas.openxmlformats.org/drawingml/2006/picture">
                        <pic:nvPicPr>
                          <pic:cNvPr id="1700962180" name="Graphic 1700962180" descr="Road with solid fill"/>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rcRect/>
                          <a:stretch/>
                        </pic:blipFill>
                        <pic:spPr>
                          <a:xfrm>
                            <a:off x="85881" y="0"/>
                            <a:ext cx="1224280" cy="1224280"/>
                          </a:xfrm>
                          <a:prstGeom prst="rect">
                            <a:avLst/>
                          </a:prstGeom>
                        </pic:spPr>
                      </pic:pic>
                    </wpg:wgp>
                  </a:graphicData>
                </a:graphic>
              </wp:anchor>
            </w:drawing>
          </mc:Choice>
          <mc:Fallback>
            <w:pict>
              <v:group w14:anchorId="04152AA6" id="Group 27" o:spid="_x0000_s1123" style="position:absolute;margin-left:17.8pt;margin-top:-32.6pt;width:446.4pt;height:97.95pt;z-index:251753472" coordsize="56692,1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">
                <v:group id="Group 14365" o:spid="_x0000_s1124" style="position:absolute;top:640;width:56692;height:11798" coordsize="56693,1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">
                  <v:group id="Group 14366" o:spid="_x0000_s1125" style="position:absolute;width:56693;height:14695" coordorigin="3834,5240" coordsize="56448,1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">
                    <v:group id="Group 14367" o:spid="_x0000_s1126" style="position:absolute;left:3834;top:5240;width:56449;height:14698" coordorigin="9772,12461" coordsize="56452,14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">
                      <v:roundrect id="Rectangle: Rounded Corners 1700962176" o:spid="_x0000_s1127" style="position:absolute;left:9772;top:12461;width:56452;height:14708;visibility:visible;mso-wrap-style:square;v-text-anchor:middle" arcsize="2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" fillcolor="#deeaf6 [664]" strokecolor="#2e74b5 [2408]" strokeweight="3pt">
                        <v:stroke joinstyle="miter"/>
                      </v:roundrect>
                      <v:roundrect id="Rectangle: Rounded Corners 1700962177" o:spid="_x0000_s1128" style="position:absolute;left:9772;top:12461;width:13382;height:1449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" fillcolor="#2e74b5 [2408]" strokecolor="#2e74b5 [2408]" strokeweight="3pt">
                        <v:stroke joinstyle="miter"/>
                      </v:roundrect>
                    </v:group>
                    <v:shape id="_x0000_s1129" type="#_x0000_t202" style="position:absolute;left:17536;top:5869;width:36762;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" filled="f" stroked="f">
                      <v:textbox>
                        <w:txbxContent>
                          <w:p w14:paraId="1A95EA8B" w14:textId="5B042F1E" w:rsidR="00B4536C" w:rsidRPr="00B46110" w:rsidRDefault="00B46110" w:rsidP="00B4536C">
                            <w:pPr>
                              <w:rPr>
                                <w:rFonts w:ascii="Arial" w:hAnsi="Arial" w:cs="Arial"/>
                                <w:sz w:val="20"/>
                                <w:szCs w:val="20"/>
                                <w:lang w:val="en-US"/>
                              </w:rPr>
                            </w:pPr>
                            <w:r w:rsidRPr="00B46110">
                              <w:rPr>
                                <w:rFonts w:ascii="Arial" w:hAnsi="Arial" w:cs="Arial"/>
                                <w:b/>
                                <w:bCs/>
                                <w:lang w:val="en-US"/>
                              </w:rPr>
                              <w:t xml:space="preserve">Review unadopted streets </w:t>
                            </w:r>
                          </w:p>
                        </w:txbxContent>
                      </v:textbox>
                    </v:shape>
                  </v:group>
                  <v:shape id="_x0000_s1130" type="#_x0000_t202" style="position:absolute;left:13761;top:3278;width:41689;height:10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" filled="f" stroked="f">
                    <v:textbox>
                      <w:txbxContent>
                        <w:p w14:paraId="0453A7F2" w14:textId="77777777" w:rsidR="00B4536C" w:rsidRPr="008642EC" w:rsidRDefault="00B4536C" w:rsidP="00B4536C">
                          <w:pPr>
                            <w:rPr>
                              <w:rFonts w:ascii="Arial" w:hAnsi="Arial" w:cs="Arial"/>
                              <w:lang w:val="en-US"/>
                            </w:rPr>
                          </w:pPr>
                          <w:r>
                            <w:rPr>
                              <w:rFonts w:ascii="Arial" w:hAnsi="Arial" w:cs="Arial"/>
                              <w:lang w:val="en-US"/>
                            </w:rPr>
                            <w:t xml:space="preserve">To address the issue of unadopted streets. This will aim to improve the information available to residents of unadopted streets and support them in transforming neglected areas into vibrant community spaces. </w:t>
                          </w:r>
                        </w:p>
                      </w:txbxContent>
                    </v:textbox>
                  </v:shape>
                </v:group>
                <v:shape id="Graphic 1700962180" o:spid="_x0000_s1131" type="#_x0000_t75" alt="Road with solid fill" style="position:absolute;left:858;width:12243;height:1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">
                  <v:imagedata r:id="rId32" o:title="Road with solid fill"/>
                </v:shape>
              </v:group>
            </w:pict>
          </mc:Fallback>
        </mc:AlternateContent>
      </w:r>
      <w:r>
        <w:rPr>
          <w:b w:val="0"/>
          <w:noProof/>
          <w:color w:val="FF0000"/>
          <w:sz w:val="28"/>
          <w:szCs w:val="28"/>
        </w:rPr>
        <mc:AlternateContent>
          <mc:Choice Requires="wpg">
            <w:drawing>
              <wp:anchor distT="0" distB="0" distL="114300" distR="114300" simplePos="0" relativeHeight="251755520" behindDoc="0" locked="0" layoutInCell="1" allowOverlap="1" wp14:anchorId="08C7D58A" wp14:editId="7158AB8A">
                <wp:simplePos x="0" y="0"/>
                <wp:positionH relativeFrom="page">
                  <wp:posOffset>-60385</wp:posOffset>
                </wp:positionH>
                <wp:positionV relativeFrom="paragraph">
                  <wp:posOffset>-904995</wp:posOffset>
                </wp:positionV>
                <wp:extent cx="814705" cy="10912475"/>
                <wp:effectExtent l="0" t="0" r="0" b="3175"/>
                <wp:wrapNone/>
                <wp:docPr id="1700962154" name="Group 1700962154"/>
                <wp:cNvGraphicFramePr/>
                <a:graphic xmlns:a="http://schemas.openxmlformats.org/drawingml/2006/main">
                  <a:graphicData uri="http://schemas.microsoft.com/office/word/2010/wordprocessingGroup">
                    <wpg:wgp>
                      <wpg:cNvGrpSpPr/>
                      <wpg:grpSpPr>
                        <a:xfrm>
                          <a:off x="0" y="0"/>
                          <a:ext cx="814705" cy="10912475"/>
                          <a:chOff x="0" y="-1"/>
                          <a:chExt cx="815225" cy="10912839"/>
                        </a:xfrm>
                      </wpg:grpSpPr>
                      <wps:wsp>
                        <wps:cNvPr id="1700962157" name="Rectangle 1700962157"/>
                        <wps:cNvSpPr/>
                        <wps:spPr>
                          <a:xfrm>
                            <a:off x="0" y="-1"/>
                            <a:ext cx="762000" cy="10912839"/>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1700962158" name="Text Box 1700962158"/>
                        <wps:cNvSpPr txBox="1"/>
                        <wps:spPr>
                          <a:xfrm rot="16200000">
                            <a:off x="-968742" y="1872894"/>
                            <a:ext cx="2880230" cy="687705"/>
                          </a:xfrm>
                          <a:prstGeom prst="rect">
                            <a:avLst/>
                          </a:prstGeom>
                          <a:noFill/>
                          <a:ln w="6350">
                            <a:noFill/>
                          </a:ln>
                        </wps:spPr>
                        <wps:txbx>
                          <w:txbxContent>
                            <w:p w14:paraId="79F8D323" w14:textId="629286FD" w:rsidR="00B46110" w:rsidRPr="009F0538" w:rsidRDefault="009821FA" w:rsidP="00B46110">
                              <w:pPr>
                                <w:rPr>
                                  <w:rFonts w:ascii="Arial" w:hAnsi="Arial" w:cs="Arial"/>
                                  <w:b/>
                                  <w:color w:val="FFFFFF" w:themeColor="background1"/>
                                  <w:sz w:val="48"/>
                                  <w:szCs w:val="18"/>
                                  <w:lang w:val="en-US"/>
                                </w:rPr>
                              </w:pPr>
                              <w:r>
                                <w:rPr>
                                  <w:rFonts w:ascii="Arial" w:hAnsi="Arial" w:cs="Arial"/>
                                  <w:b/>
                                  <w:color w:val="FFFFFF" w:themeColor="background1"/>
                                  <w:sz w:val="48"/>
                                  <w:szCs w:val="18"/>
                                  <w:lang w:val="en-US"/>
                                </w:rPr>
                                <w:t>Looking Ahead</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8C7D58A" id="Group 1700962154" o:spid="_x0000_s1132" style="position:absolute;margin-left:-4.75pt;margin-top:-71.25pt;width:64.15pt;height:859.25pt;z-index:251755520;mso-position-horizontal-relative:page;mso-width-relative:margin;mso-height-relative:margin" coordorigin="" coordsize="8152,109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">
                <v:rect id="Rectangle 1700962157" o:spid="_x0000_s1133" style="position:absolute;width:7620;height:109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" fillcolor="#2e74b5 [2408]" stroked="f" strokeweight="1pt"/>
                <v:shape id="Text Box 1700962158" o:spid="_x0000_s1134" type="#_x0000_t202" style="position:absolute;left:-9687;top:18728;width:28802;height:68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" filled="f" stroked="f" strokeweight=".5pt">
                  <v:textbox>
                    <w:txbxContent>
                      <w:p w14:paraId="79F8D323" w14:textId="629286FD" w:rsidR="00B46110" w:rsidRPr="009F0538" w:rsidRDefault="009821FA" w:rsidP="00B46110">
                        <w:pPr>
                          <w:rPr>
                            <w:rFonts w:ascii="Arial" w:hAnsi="Arial" w:cs="Arial"/>
                            <w:b/>
                            <w:color w:val="FFFFFF" w:themeColor="background1"/>
                            <w:sz w:val="48"/>
                            <w:szCs w:val="18"/>
                            <w:lang w:val="en-US"/>
                          </w:rPr>
                        </w:pPr>
                        <w:r>
                          <w:rPr>
                            <w:rFonts w:ascii="Arial" w:hAnsi="Arial" w:cs="Arial"/>
                            <w:b/>
                            <w:color w:val="FFFFFF" w:themeColor="background1"/>
                            <w:sz w:val="48"/>
                            <w:szCs w:val="18"/>
                            <w:lang w:val="en-US"/>
                          </w:rPr>
                          <w:t>Looking Ahead</w:t>
                        </w:r>
                      </w:p>
                    </w:txbxContent>
                  </v:textbox>
                </v:shape>
                <w10:wrap anchorx="page"/>
              </v:group>
            </w:pict>
          </mc:Fallback>
        </mc:AlternateContent>
      </w:r>
      <w:r w:rsidR="00EC4D30" w:rsidRPr="004C1CAA">
        <w:rPr>
          <w:b w:val="0"/>
          <w:noProof/>
          <w:color w:val="FF0000"/>
          <w:sz w:val="28"/>
          <w:szCs w:val="28"/>
        </w:rPr>
        <mc:AlternateContent>
          <mc:Choice Requires="wps">
            <w:drawing>
              <wp:anchor distT="0" distB="0" distL="114300" distR="114300" simplePos="0" relativeHeight="251662336" behindDoc="0" locked="0" layoutInCell="1" allowOverlap="1" wp14:anchorId="4318083C" wp14:editId="012A1C60">
                <wp:simplePos x="0" y="0"/>
                <wp:positionH relativeFrom="page">
                  <wp:align>right</wp:align>
                </wp:positionH>
                <wp:positionV relativeFrom="paragraph">
                  <wp:posOffset>-917235</wp:posOffset>
                </wp:positionV>
                <wp:extent cx="215900" cy="10673862"/>
                <wp:effectExtent l="0" t="0" r="0" b="0"/>
                <wp:wrapNone/>
                <wp:docPr id="9" name="Rectangle 9"/>
                <wp:cNvGraphicFramePr/>
                <a:graphic xmlns:a="http://schemas.openxmlformats.org/drawingml/2006/main">
                  <a:graphicData uri="http://schemas.microsoft.com/office/word/2010/wordprocessingShape">
                    <wps:wsp>
                      <wps:cNvSpPr/>
                      <wps:spPr>
                        <a:xfrm>
                          <a:off x="0" y="0"/>
                          <a:ext cx="215900" cy="10673862"/>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0B6DB544" id="Rectangle 9" o:spid="_x0000_s1026" style="position:absolute;margin-left:-34.2pt;margin-top:-72.2pt;width:17pt;height:840.4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" fillcolor="#2e74b5 [2408]" stroked="f" strokeweight="1pt">
                <w10:wrap anchorx="page"/>
              </v:rect>
            </w:pict>
          </mc:Fallback>
        </mc:AlternateContent>
      </w:r>
    </w:p>
    <w:p w14:paraId="5AAD7441" w14:textId="60E1B6C0" w:rsidR="00EC4D30" w:rsidRDefault="00EC4D30" w:rsidP="00EC4D30">
      <w:pPr>
        <w:pStyle w:val="Heading2"/>
        <w:rPr>
          <w:rFonts w:asciiTheme="majorHAnsi" w:hAnsiTheme="majorHAnsi" w:cstheme="majorHAnsi"/>
          <w:sz w:val="22"/>
        </w:rPr>
      </w:pPr>
    </w:p>
    <w:p w14:paraId="4B51CA23" w14:textId="4E2CCAA0" w:rsidR="00EC4D30" w:rsidRDefault="00B46110" w:rsidP="00EC4D30">
      <w:pPr>
        <w:pStyle w:val="Heading2"/>
        <w:rPr>
          <w:rFonts w:asciiTheme="majorHAnsi" w:hAnsiTheme="majorHAnsi" w:cstheme="majorHAnsi"/>
          <w:sz w:val="22"/>
        </w:rPr>
      </w:pPr>
      <w:r>
        <w:rPr>
          <w:rFonts w:asciiTheme="majorHAnsi" w:hAnsiTheme="majorHAnsi" w:cstheme="majorHAnsi"/>
          <w:noProof/>
          <w:sz w:val="22"/>
        </w:rPr>
        <mc:AlternateContent>
          <mc:Choice Requires="wpg">
            <w:drawing>
              <wp:anchor distT="0" distB="0" distL="114300" distR="114300" simplePos="0" relativeHeight="251757568" behindDoc="0" locked="0" layoutInCell="1" allowOverlap="1" wp14:anchorId="17B641A7" wp14:editId="18BA1DC0">
                <wp:simplePos x="0" y="0"/>
                <wp:positionH relativeFrom="column">
                  <wp:posOffset>253136</wp:posOffset>
                </wp:positionH>
                <wp:positionV relativeFrom="paragraph">
                  <wp:posOffset>229540</wp:posOffset>
                </wp:positionV>
                <wp:extent cx="5716065" cy="1179830"/>
                <wp:effectExtent l="19050" t="19050" r="0" b="20320"/>
                <wp:wrapNone/>
                <wp:docPr id="1700962160" name="Group 1700962160"/>
                <wp:cNvGraphicFramePr/>
                <a:graphic xmlns:a="http://schemas.openxmlformats.org/drawingml/2006/main">
                  <a:graphicData uri="http://schemas.microsoft.com/office/word/2010/wordprocessingGroup">
                    <wpg:wgp>
                      <wpg:cNvGrpSpPr/>
                      <wpg:grpSpPr>
                        <a:xfrm>
                          <a:off x="0" y="0"/>
                          <a:ext cx="5716065" cy="1179830"/>
                          <a:chOff x="0" y="64021"/>
                          <a:chExt cx="5716065" cy="1179830"/>
                        </a:xfrm>
                      </wpg:grpSpPr>
                      <wpg:grpSp>
                        <wpg:cNvPr id="1700962170" name="Group 1700962170"/>
                        <wpg:cNvGrpSpPr/>
                        <wpg:grpSpPr>
                          <a:xfrm>
                            <a:off x="0" y="64021"/>
                            <a:ext cx="5716065" cy="1179830"/>
                            <a:chOff x="0" y="0"/>
                            <a:chExt cx="5716155" cy="1469508"/>
                          </a:xfrm>
                        </wpg:grpSpPr>
                        <wpg:grpSp>
                          <wpg:cNvPr id="14344" name="Group 14344"/>
                          <wpg:cNvGrpSpPr/>
                          <wpg:grpSpPr>
                            <a:xfrm>
                              <a:off x="0" y="0"/>
                              <a:ext cx="5716155" cy="1469508"/>
                              <a:chOff x="383495" y="524057"/>
                              <a:chExt cx="5691422" cy="1469769"/>
                            </a:xfrm>
                          </wpg:grpSpPr>
                          <wpg:grpSp>
                            <wpg:cNvPr id="14355" name="Group 14355"/>
                            <wpg:cNvGrpSpPr/>
                            <wpg:grpSpPr>
                              <a:xfrm>
                                <a:off x="383495" y="524057"/>
                                <a:ext cx="5644838" cy="1469769"/>
                                <a:chOff x="977200" y="1246156"/>
                                <a:chExt cx="5645246" cy="1470813"/>
                              </a:xfrm>
                            </wpg:grpSpPr>
                            <wps:wsp>
                              <wps:cNvPr id="14364" name="Rectangle: Rounded Corners 14364"/>
                              <wps:cNvSpPr/>
                              <wps:spPr>
                                <a:xfrm>
                                  <a:off x="977200" y="1246157"/>
                                  <a:ext cx="5645246" cy="1470812"/>
                                </a:xfrm>
                                <a:prstGeom prst="roundRect">
                                  <a:avLst>
                                    <a:gd name="adj" fmla="val 3972"/>
                                  </a:avLst>
                                </a:prstGeom>
                                <a:solidFill>
                                  <a:schemeClr val="accent5">
                                    <a:lumMod val="20000"/>
                                    <a:lumOff val="80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1700962181" name="Rectangle: Rounded Corners 1700962181"/>
                              <wps:cNvSpPr/>
                              <wps:spPr>
                                <a:xfrm>
                                  <a:off x="977200" y="1246156"/>
                                  <a:ext cx="1338206" cy="1449085"/>
                                </a:xfrm>
                                <a:prstGeom prst="roundRect">
                                  <a:avLst>
                                    <a:gd name="adj" fmla="val 0"/>
                                  </a:avLst>
                                </a:prstGeom>
                                <a:solidFill>
                                  <a:schemeClr val="accent5">
                                    <a:lumMod val="75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s:wsp>
                            <wps:cNvPr id="1700962190" name="Text Box 2"/>
                            <wps:cNvSpPr txBox="1">
                              <a:spLocks noChangeArrowheads="1"/>
                            </wps:cNvSpPr>
                            <wps:spPr bwMode="auto">
                              <a:xfrm>
                                <a:off x="1753695" y="586879"/>
                                <a:ext cx="4321222" cy="407979"/>
                              </a:xfrm>
                              <a:prstGeom prst="rect">
                                <a:avLst/>
                              </a:prstGeom>
                              <a:noFill/>
                              <a:ln w="9525">
                                <a:noFill/>
                                <a:miter lim="800000"/>
                                <a:headEnd/>
                                <a:tailEnd/>
                              </a:ln>
                            </wps:spPr>
                            <wps:txbx>
                              <w:txbxContent>
                                <w:p w14:paraId="173EFFA2" w14:textId="06762407" w:rsidR="00B46110" w:rsidRPr="00B46110" w:rsidRDefault="00B46110" w:rsidP="00B46110">
                                  <w:pPr>
                                    <w:rPr>
                                      <w:rFonts w:ascii="Arial" w:hAnsi="Arial" w:cs="Arial"/>
                                      <w:sz w:val="20"/>
                                      <w:szCs w:val="20"/>
                                      <w:lang w:val="en-US"/>
                                    </w:rPr>
                                  </w:pPr>
                                  <w:r>
                                    <w:rPr>
                                      <w:rFonts w:ascii="Arial" w:hAnsi="Arial" w:cs="Arial"/>
                                      <w:b/>
                                      <w:bCs/>
                                      <w:lang w:val="en-US"/>
                                    </w:rPr>
                                    <w:t xml:space="preserve">Consider </w:t>
                                  </w:r>
                                  <w:r w:rsidR="005131F6">
                                    <w:rPr>
                                      <w:rFonts w:ascii="Arial" w:hAnsi="Arial" w:cs="Arial"/>
                                      <w:b/>
                                      <w:bCs/>
                                      <w:lang w:val="en-US"/>
                                    </w:rPr>
                                    <w:t xml:space="preserve">how new developments can accommodate all needs </w:t>
                                  </w:r>
                                </w:p>
                              </w:txbxContent>
                            </wps:txbx>
                            <wps:bodyPr rot="0" vert="horz" wrap="square" anchor="t" anchorCtr="0"/>
                          </wps:wsp>
                        </wpg:grpSp>
                        <wps:wsp>
                          <wps:cNvPr id="1700962191" name="Text Box 2"/>
                          <wps:cNvSpPr txBox="1">
                            <a:spLocks noChangeArrowheads="1"/>
                          </wps:cNvSpPr>
                          <wps:spPr bwMode="auto">
                            <a:xfrm>
                              <a:off x="1376156" y="327896"/>
                              <a:ext cx="4168918" cy="1063255"/>
                            </a:xfrm>
                            <a:prstGeom prst="rect">
                              <a:avLst/>
                            </a:prstGeom>
                            <a:noFill/>
                            <a:ln w="9525">
                              <a:noFill/>
                              <a:miter lim="800000"/>
                              <a:headEnd/>
                              <a:tailEnd/>
                            </a:ln>
                          </wps:spPr>
                          <wps:txbx>
                            <w:txbxContent>
                              <w:p w14:paraId="66E1B201" w14:textId="5DEF560A" w:rsidR="00B46110" w:rsidRPr="008642EC" w:rsidRDefault="00B46110" w:rsidP="00B46110">
                                <w:pPr>
                                  <w:rPr>
                                    <w:rFonts w:ascii="Arial" w:hAnsi="Arial" w:cs="Arial"/>
                                    <w:lang w:val="en-US"/>
                                  </w:rPr>
                                </w:pPr>
                                <w:r>
                                  <w:rPr>
                                    <w:rFonts w:ascii="Arial" w:hAnsi="Arial" w:cs="Arial"/>
                                    <w:lang w:val="en-US"/>
                                  </w:rPr>
                                  <w:t>To co</w:t>
                                </w:r>
                                <w:r w:rsidRPr="00B46110">
                                  <w:rPr>
                                    <w:rFonts w:ascii="Arial" w:hAnsi="Arial" w:cs="Arial"/>
                                    <w:lang w:val="en-US"/>
                                  </w:rPr>
                                  <w:t>nsider how we can ensure that new developments are well designed for all needs with access to community facilities and amenities</w:t>
                                </w:r>
                                <w:r>
                                  <w:rPr>
                                    <w:rFonts w:ascii="Arial" w:hAnsi="Arial" w:cs="Arial"/>
                                    <w:lang w:val="en-US"/>
                                  </w:rPr>
                                  <w:t xml:space="preserve">. </w:t>
                                </w:r>
                              </w:p>
                            </w:txbxContent>
                          </wps:txbx>
                          <wps:bodyPr rot="0" vert="horz" wrap="square" anchor="t" anchorCtr="0"/>
                        </wps:wsp>
                      </wpg:grpSp>
                      <pic:pic xmlns:pic="http://schemas.openxmlformats.org/drawingml/2006/picture">
                        <pic:nvPicPr>
                          <pic:cNvPr id="1700962203" name="Graphic 1700962203" descr="Renovation (House With Sparkles) with solid fill"/>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a:stretch/>
                        </pic:blipFill>
                        <pic:spPr>
                          <a:xfrm>
                            <a:off x="151712" y="124358"/>
                            <a:ext cx="1070516" cy="10701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B641A7" id="Group 1700962160" o:spid="_x0000_s1135" style="position:absolute;margin-left:19.95pt;margin-top:18.05pt;width:450.1pt;height:92.9pt;z-index:251757568;mso-width-relative:margin;mso-height-relative:margin" coordorigin=",640" coordsize="57160,1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">
                <v:group id="Group 1700962170" o:spid="_x0000_s1136" style="position:absolute;top:640;width:57160;height:11798" coordsize="57161,1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">
                  <v:group id="Group 14344" o:spid="_x0000_s1137" style="position:absolute;width:57161;height:14695" coordorigin="3834,5240" coordsize="56914,1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">
                    <v:group id="Group 14355" o:spid="_x0000_s1138" style="position:absolute;left:3834;top:5240;width:56449;height:14698" coordorigin="9772,12461" coordsize="56452,14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">
                      <v:roundrect id="Rectangle: Rounded Corners 14364" o:spid="_x0000_s1139" style="position:absolute;left:9772;top:12461;width:56452;height:14708;visibility:visible;mso-wrap-style:square;v-text-anchor:middle" arcsize="2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" fillcolor="#deeaf6 [664]" strokecolor="#2e74b5 [2408]" strokeweight="3pt">
                        <v:stroke joinstyle="miter"/>
                      </v:roundrect>
                      <v:roundrect id="Rectangle: Rounded Corners 1700962181" o:spid="_x0000_s1140" style="position:absolute;left:9772;top:12461;width:13382;height:1449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" fillcolor="#2e74b5 [2408]" strokecolor="#2e74b5 [2408]" strokeweight="3pt">
                        <v:stroke joinstyle="miter"/>
                      </v:roundrect>
                    </v:group>
                    <v:shape id="_x0000_s1141" type="#_x0000_t202" style="position:absolute;left:17536;top:5868;width:43213;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" filled="f" stroked="f">
                      <v:textbox>
                        <w:txbxContent>
                          <w:p w14:paraId="173EFFA2" w14:textId="06762407" w:rsidR="00B46110" w:rsidRPr="00B46110" w:rsidRDefault="00B46110" w:rsidP="00B46110">
                            <w:pPr>
                              <w:rPr>
                                <w:rFonts w:ascii="Arial" w:hAnsi="Arial" w:cs="Arial"/>
                                <w:sz w:val="20"/>
                                <w:szCs w:val="20"/>
                                <w:lang w:val="en-US"/>
                              </w:rPr>
                            </w:pPr>
                            <w:r>
                              <w:rPr>
                                <w:rFonts w:ascii="Arial" w:hAnsi="Arial" w:cs="Arial"/>
                                <w:b/>
                                <w:bCs/>
                                <w:lang w:val="en-US"/>
                              </w:rPr>
                              <w:t xml:space="preserve">Consider </w:t>
                            </w:r>
                            <w:r w:rsidR="005131F6">
                              <w:rPr>
                                <w:rFonts w:ascii="Arial" w:hAnsi="Arial" w:cs="Arial"/>
                                <w:b/>
                                <w:bCs/>
                                <w:lang w:val="en-US"/>
                              </w:rPr>
                              <w:t xml:space="preserve">how new developments can accommodate all needs </w:t>
                            </w:r>
                          </w:p>
                        </w:txbxContent>
                      </v:textbox>
                    </v:shape>
                  </v:group>
                  <v:shape id="_x0000_s1142" type="#_x0000_t202" style="position:absolute;left:13761;top:3278;width:41689;height:10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" filled="f" stroked="f">
                    <v:textbox>
                      <w:txbxContent>
                        <w:p w14:paraId="66E1B201" w14:textId="5DEF560A" w:rsidR="00B46110" w:rsidRPr="008642EC" w:rsidRDefault="00B46110" w:rsidP="00B46110">
                          <w:pPr>
                            <w:rPr>
                              <w:rFonts w:ascii="Arial" w:hAnsi="Arial" w:cs="Arial"/>
                              <w:lang w:val="en-US"/>
                            </w:rPr>
                          </w:pPr>
                          <w:r>
                            <w:rPr>
                              <w:rFonts w:ascii="Arial" w:hAnsi="Arial" w:cs="Arial"/>
                              <w:lang w:val="en-US"/>
                            </w:rPr>
                            <w:t>To co</w:t>
                          </w:r>
                          <w:r w:rsidRPr="00B46110">
                            <w:rPr>
                              <w:rFonts w:ascii="Arial" w:hAnsi="Arial" w:cs="Arial"/>
                              <w:lang w:val="en-US"/>
                            </w:rPr>
                            <w:t>nsider how we can ensure that new developments are well designed for all needs with access to community facilities and amenities</w:t>
                          </w:r>
                          <w:r>
                            <w:rPr>
                              <w:rFonts w:ascii="Arial" w:hAnsi="Arial" w:cs="Arial"/>
                              <w:lang w:val="en-US"/>
                            </w:rPr>
                            <w:t xml:space="preserve">. </w:t>
                          </w:r>
                        </w:p>
                      </w:txbxContent>
                    </v:textbox>
                  </v:shape>
                </v:group>
                <v:shape id="Graphic 1700962203" o:spid="_x0000_s1143" type="#_x0000_t75" alt="Renovation (House With Sparkles) with solid fill" style="position:absolute;left:1517;top:1243;width:10705;height:10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">
                  <v:imagedata r:id="rId35" o:title="Renovation (House With Sparkles) with solid fill"/>
                </v:shape>
              </v:group>
            </w:pict>
          </mc:Fallback>
        </mc:AlternateContent>
      </w:r>
    </w:p>
    <w:p w14:paraId="1BC48978" w14:textId="4966C33A" w:rsidR="00EC4D30" w:rsidRDefault="00EC4D30" w:rsidP="00EC4D30">
      <w:pPr>
        <w:pStyle w:val="Heading2"/>
        <w:rPr>
          <w:rFonts w:asciiTheme="majorHAnsi" w:hAnsiTheme="majorHAnsi" w:cstheme="majorHAnsi"/>
          <w:sz w:val="22"/>
        </w:rPr>
      </w:pPr>
    </w:p>
    <w:p w14:paraId="5DDA7185" w14:textId="0500AA10" w:rsidR="00EC4D30" w:rsidRDefault="00EC4D30" w:rsidP="00EC4D30">
      <w:pPr>
        <w:pStyle w:val="Heading2"/>
        <w:rPr>
          <w:rFonts w:asciiTheme="majorHAnsi" w:hAnsiTheme="majorHAnsi" w:cstheme="majorHAnsi"/>
          <w:sz w:val="22"/>
        </w:rPr>
      </w:pPr>
    </w:p>
    <w:p w14:paraId="2041EC9C" w14:textId="77777777" w:rsidR="00EC4D30" w:rsidRDefault="00EC4D30" w:rsidP="00EC4D30">
      <w:pPr>
        <w:pStyle w:val="Heading2"/>
        <w:rPr>
          <w:rFonts w:asciiTheme="majorHAnsi" w:hAnsiTheme="majorHAnsi" w:cstheme="majorHAnsi"/>
          <w:sz w:val="22"/>
        </w:rPr>
      </w:pPr>
    </w:p>
    <w:p w14:paraId="1C1EE8BA" w14:textId="6B986C34" w:rsidR="00EC4D30" w:rsidRDefault="00240DEE" w:rsidP="00EC4D30">
      <w:pPr>
        <w:pStyle w:val="Heading2"/>
        <w:rPr>
          <w:rFonts w:asciiTheme="majorHAnsi" w:hAnsiTheme="majorHAnsi" w:cstheme="majorHAnsi"/>
          <w:sz w:val="22"/>
        </w:rPr>
      </w:pPr>
      <w:r w:rsidRPr="004C1CAA">
        <w:rPr>
          <w:b w:val="0"/>
          <w:noProof/>
          <w:color w:val="FF0000"/>
          <w:sz w:val="28"/>
          <w:szCs w:val="28"/>
        </w:rPr>
        <mc:AlternateContent>
          <mc:Choice Requires="wps">
            <w:drawing>
              <wp:anchor distT="0" distB="0" distL="114300" distR="114300" simplePos="0" relativeHeight="251760640" behindDoc="0" locked="0" layoutInCell="1" allowOverlap="1" wp14:anchorId="2B315833" wp14:editId="5144F388">
                <wp:simplePos x="0" y="0"/>
                <wp:positionH relativeFrom="margin">
                  <wp:posOffset>215528</wp:posOffset>
                </wp:positionH>
                <wp:positionV relativeFrom="paragraph">
                  <wp:posOffset>126665</wp:posOffset>
                </wp:positionV>
                <wp:extent cx="5911215" cy="1035170"/>
                <wp:effectExtent l="0" t="0" r="0" b="0"/>
                <wp:wrapNone/>
                <wp:docPr id="1700962205" name="Text Box 1700962205"/>
                <wp:cNvGraphicFramePr/>
                <a:graphic xmlns:a="http://schemas.openxmlformats.org/drawingml/2006/main">
                  <a:graphicData uri="http://schemas.microsoft.com/office/word/2010/wordprocessingShape">
                    <wps:wsp>
                      <wps:cNvSpPr txBox="1"/>
                      <wps:spPr>
                        <a:xfrm>
                          <a:off x="0" y="0"/>
                          <a:ext cx="5911215" cy="1035170"/>
                        </a:xfrm>
                        <a:prstGeom prst="rect">
                          <a:avLst/>
                        </a:prstGeom>
                        <a:noFill/>
                        <a:ln w="6350">
                          <a:noFill/>
                        </a:ln>
                      </wps:spPr>
                      <wps:txbx>
                        <w:txbxContent>
                          <w:p w14:paraId="59E47039" w14:textId="77777777" w:rsidR="00240DEE" w:rsidRPr="003D24EE" w:rsidRDefault="00240DEE" w:rsidP="00240DEE">
                            <w:pPr>
                              <w:jc w:val="both"/>
                              <w:rPr>
                                <w:rFonts w:ascii="Arial" w:hAnsi="Arial" w:cs="Arial"/>
                                <w:b/>
                                <w:bCs/>
                                <w:sz w:val="28"/>
                                <w:szCs w:val="28"/>
                                <w:lang w:val="en-US"/>
                              </w:rPr>
                            </w:pPr>
                            <w:r>
                              <w:rPr>
                                <w:rFonts w:ascii="Arial" w:hAnsi="Arial" w:cs="Arial"/>
                                <w:b/>
                                <w:bCs/>
                                <w:sz w:val="28"/>
                                <w:szCs w:val="28"/>
                                <w:lang w:val="en-US"/>
                              </w:rPr>
                              <w:t>Action Plan</w:t>
                            </w:r>
                          </w:p>
                          <w:p w14:paraId="2BB210CD" w14:textId="31D06882" w:rsidR="00240DEE" w:rsidRPr="00065A75" w:rsidRDefault="00240DEE" w:rsidP="00240DEE">
                            <w:pPr>
                              <w:rPr>
                                <w:rFonts w:ascii="Arial" w:hAnsi="Arial" w:cs="Arial"/>
                                <w:lang w:val="en-US"/>
                              </w:rPr>
                            </w:pPr>
                            <w:r>
                              <w:rPr>
                                <w:rFonts w:ascii="Arial" w:hAnsi="Arial" w:cs="Arial"/>
                                <w:lang w:val="en-US"/>
                              </w:rPr>
                              <w:t xml:space="preserve">There are further actions that we will be delivering as part of the Social Justice </w:t>
                            </w:r>
                            <w:proofErr w:type="spellStart"/>
                            <w:r>
                              <w:rPr>
                                <w:rFonts w:ascii="Arial" w:hAnsi="Arial" w:cs="Arial"/>
                                <w:lang w:val="en-US"/>
                              </w:rPr>
                              <w:t>Programme</w:t>
                            </w:r>
                            <w:proofErr w:type="spellEnd"/>
                            <w:r>
                              <w:rPr>
                                <w:rFonts w:ascii="Arial" w:hAnsi="Arial" w:cs="Arial"/>
                                <w:lang w:val="en-US"/>
                              </w:rPr>
                              <w:t xml:space="preserve"> 2021/22 going forward. These actions will continue be based around the three priorities that underpin the </w:t>
                            </w:r>
                            <w:proofErr w:type="spellStart"/>
                            <w:r>
                              <w:rPr>
                                <w:rFonts w:ascii="Arial" w:hAnsi="Arial" w:cs="Arial"/>
                                <w:lang w:val="en-US"/>
                              </w:rPr>
                              <w:t>programme</w:t>
                            </w:r>
                            <w:proofErr w:type="spellEnd"/>
                            <w:r>
                              <w:rPr>
                                <w:rFonts w:ascii="Arial" w:hAnsi="Arial" w:cs="Arial"/>
                                <w:lang w:val="en-US"/>
                              </w:rPr>
                              <w:t>.</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15833" id="Text Box 1700962205" o:spid="_x0000_s1144" type="#_x0000_t202" style="position:absolute;margin-left:16.95pt;margin-top:9.95pt;width:465.45pt;height:81.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" filled="f" stroked="f" strokeweight=".5pt">
                <v:textbox>
                  <w:txbxContent>
                    <w:p w14:paraId="59E47039" w14:textId="77777777" w:rsidR="00240DEE" w:rsidRPr="003D24EE" w:rsidRDefault="00240DEE" w:rsidP="00240DEE">
                      <w:pPr>
                        <w:jc w:val="both"/>
                        <w:rPr>
                          <w:rFonts w:ascii="Arial" w:hAnsi="Arial" w:cs="Arial"/>
                          <w:b/>
                          <w:bCs/>
                          <w:sz w:val="28"/>
                          <w:szCs w:val="28"/>
                          <w:lang w:val="en-US"/>
                        </w:rPr>
                      </w:pPr>
                      <w:r>
                        <w:rPr>
                          <w:rFonts w:ascii="Arial" w:hAnsi="Arial" w:cs="Arial"/>
                          <w:b/>
                          <w:bCs/>
                          <w:sz w:val="28"/>
                          <w:szCs w:val="28"/>
                          <w:lang w:val="en-US"/>
                        </w:rPr>
                        <w:t>Action Plan</w:t>
                      </w:r>
                    </w:p>
                    <w:p w14:paraId="2BB210CD" w14:textId="31D06882" w:rsidR="00240DEE" w:rsidRPr="00065A75" w:rsidRDefault="00240DEE" w:rsidP="00240DEE">
                      <w:pPr>
                        <w:rPr>
                          <w:rFonts w:ascii="Arial" w:hAnsi="Arial" w:cs="Arial"/>
                          <w:lang w:val="en-US"/>
                        </w:rPr>
                      </w:pPr>
                      <w:r>
                        <w:rPr>
                          <w:rFonts w:ascii="Arial" w:hAnsi="Arial" w:cs="Arial"/>
                          <w:lang w:val="en-US"/>
                        </w:rPr>
                        <w:t xml:space="preserve">There are further actions that we will be delivering as part of the Social Justice </w:t>
                      </w:r>
                      <w:proofErr w:type="spellStart"/>
                      <w:r>
                        <w:rPr>
                          <w:rFonts w:ascii="Arial" w:hAnsi="Arial" w:cs="Arial"/>
                          <w:lang w:val="en-US"/>
                        </w:rPr>
                        <w:t>Programme</w:t>
                      </w:r>
                      <w:proofErr w:type="spellEnd"/>
                      <w:r>
                        <w:rPr>
                          <w:rFonts w:ascii="Arial" w:hAnsi="Arial" w:cs="Arial"/>
                          <w:lang w:val="en-US"/>
                        </w:rPr>
                        <w:t xml:space="preserve"> 2021/22 going forward. These actions will continue be based around the three priorities that underpin the </w:t>
                      </w:r>
                      <w:proofErr w:type="spellStart"/>
                      <w:r>
                        <w:rPr>
                          <w:rFonts w:ascii="Arial" w:hAnsi="Arial" w:cs="Arial"/>
                          <w:lang w:val="en-US"/>
                        </w:rPr>
                        <w:t>programme</w:t>
                      </w:r>
                      <w:proofErr w:type="spellEnd"/>
                      <w:r>
                        <w:rPr>
                          <w:rFonts w:ascii="Arial" w:hAnsi="Arial" w:cs="Arial"/>
                          <w:lang w:val="en-US"/>
                        </w:rPr>
                        <w:t>.</w:t>
                      </w:r>
                    </w:p>
                  </w:txbxContent>
                </v:textbox>
                <w10:wrap anchorx="margin"/>
              </v:shape>
            </w:pict>
          </mc:Fallback>
        </mc:AlternateContent>
      </w:r>
    </w:p>
    <w:p w14:paraId="68D2E90E" w14:textId="6F8F6812" w:rsidR="00EC4D30" w:rsidRDefault="00EC4D30" w:rsidP="00EC4D30">
      <w:pPr>
        <w:pStyle w:val="Heading2"/>
        <w:rPr>
          <w:rFonts w:asciiTheme="majorHAnsi" w:hAnsiTheme="majorHAnsi" w:cstheme="majorHAnsi"/>
          <w:sz w:val="22"/>
        </w:rPr>
      </w:pPr>
    </w:p>
    <w:p w14:paraId="6998497F" w14:textId="5D3F9773" w:rsidR="00EC4D30" w:rsidRDefault="00EC4D30" w:rsidP="00EC4D30">
      <w:pPr>
        <w:pStyle w:val="Heading2"/>
        <w:rPr>
          <w:rFonts w:asciiTheme="majorHAnsi" w:hAnsiTheme="majorHAnsi" w:cstheme="majorHAnsi"/>
          <w:sz w:val="22"/>
        </w:rPr>
      </w:pPr>
    </w:p>
    <w:tbl>
      <w:tblPr>
        <w:tblStyle w:val="TableGrid"/>
        <w:tblpPr w:leftFromText="180" w:rightFromText="180" w:vertAnchor="text" w:horzAnchor="page" w:tblpX="1957" w:tblpY="267"/>
        <w:tblW w:w="8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8"/>
        <w:gridCol w:w="2552"/>
      </w:tblGrid>
      <w:tr w:rsidR="00240DEE" w14:paraId="308FD123" w14:textId="77777777" w:rsidTr="00240DEE">
        <w:tc>
          <w:tcPr>
            <w:tcW w:w="6378" w:type="dxa"/>
            <w:shd w:val="clear" w:color="auto" w:fill="2E74B5" w:themeFill="accent5" w:themeFillShade="BF"/>
            <w:vAlign w:val="center"/>
          </w:tcPr>
          <w:p w14:paraId="28DB0CB7" w14:textId="77777777" w:rsidR="00240DEE" w:rsidRPr="00240DEE" w:rsidRDefault="00240DEE" w:rsidP="00240DEE">
            <w:pPr>
              <w:pStyle w:val="Heading2"/>
              <w:outlineLvl w:val="1"/>
              <w:rPr>
                <w:rFonts w:ascii="Arial" w:hAnsi="Arial" w:cs="Arial"/>
                <w:color w:val="FFFFFF" w:themeColor="background1"/>
                <w:sz w:val="22"/>
                <w:szCs w:val="22"/>
              </w:rPr>
            </w:pPr>
            <w:r w:rsidRPr="00240DEE">
              <w:rPr>
                <w:rFonts w:ascii="Arial" w:hAnsi="Arial" w:cs="Arial"/>
                <w:color w:val="FFFFFF" w:themeColor="background1"/>
                <w:sz w:val="22"/>
                <w:szCs w:val="22"/>
              </w:rPr>
              <w:t>Action</w:t>
            </w:r>
          </w:p>
        </w:tc>
        <w:tc>
          <w:tcPr>
            <w:tcW w:w="2552" w:type="dxa"/>
            <w:shd w:val="clear" w:color="auto" w:fill="2E74B5" w:themeFill="accent5" w:themeFillShade="BF"/>
            <w:vAlign w:val="center"/>
          </w:tcPr>
          <w:p w14:paraId="76839248" w14:textId="7EFC1F12" w:rsidR="00240DEE" w:rsidRPr="00240DEE" w:rsidRDefault="00FE5FE3" w:rsidP="00240DEE">
            <w:pPr>
              <w:pStyle w:val="Heading2"/>
              <w:outlineLvl w:val="1"/>
              <w:rPr>
                <w:rFonts w:ascii="Arial" w:hAnsi="Arial" w:cs="Arial"/>
                <w:color w:val="FFFFFF" w:themeColor="background1"/>
                <w:sz w:val="22"/>
                <w:szCs w:val="22"/>
              </w:rPr>
            </w:pPr>
            <w:r>
              <w:rPr>
                <w:rFonts w:ascii="Arial" w:hAnsi="Arial" w:cs="Arial"/>
                <w:color w:val="FFFFFF" w:themeColor="background1"/>
                <w:sz w:val="22"/>
                <w:szCs w:val="22"/>
              </w:rPr>
              <w:t xml:space="preserve">End </w:t>
            </w:r>
            <w:r w:rsidR="00240DEE" w:rsidRPr="00240DEE">
              <w:rPr>
                <w:rFonts w:ascii="Arial" w:hAnsi="Arial" w:cs="Arial"/>
                <w:color w:val="FFFFFF" w:themeColor="background1"/>
                <w:sz w:val="22"/>
                <w:szCs w:val="22"/>
              </w:rPr>
              <w:t>Date</w:t>
            </w:r>
          </w:p>
        </w:tc>
      </w:tr>
      <w:tr w:rsidR="00240DEE" w14:paraId="70E6C8AD" w14:textId="77777777" w:rsidTr="000F5718">
        <w:trPr>
          <w:trHeight w:val="443"/>
        </w:trPr>
        <w:tc>
          <w:tcPr>
            <w:tcW w:w="6378" w:type="dxa"/>
            <w:shd w:val="clear" w:color="auto" w:fill="EBF2F9"/>
            <w:vAlign w:val="center"/>
          </w:tcPr>
          <w:p w14:paraId="185704A8" w14:textId="75C5F13C" w:rsidR="00240DEE" w:rsidRPr="00240DEE" w:rsidRDefault="00240DEE" w:rsidP="00240DEE">
            <w:pPr>
              <w:pStyle w:val="Heading2"/>
              <w:outlineLvl w:val="1"/>
              <w:rPr>
                <w:rFonts w:ascii="Arial" w:hAnsi="Arial" w:cs="Arial"/>
                <w:b w:val="0"/>
                <w:bCs w:val="0"/>
                <w:sz w:val="22"/>
                <w:szCs w:val="22"/>
              </w:rPr>
            </w:pPr>
            <w:r w:rsidRPr="00240DEE">
              <w:rPr>
                <w:rFonts w:ascii="Arial" w:hAnsi="Arial" w:cs="Arial"/>
                <w:b w:val="0"/>
                <w:bCs w:val="0"/>
                <w:sz w:val="22"/>
                <w:szCs w:val="22"/>
              </w:rPr>
              <w:t>D</w:t>
            </w:r>
            <w:r w:rsidR="004450D7">
              <w:rPr>
                <w:rFonts w:ascii="Arial" w:hAnsi="Arial" w:cs="Arial"/>
                <w:b w:val="0"/>
                <w:bCs w:val="0"/>
                <w:sz w:val="22"/>
                <w:szCs w:val="22"/>
              </w:rPr>
              <w:t>evelop</w:t>
            </w:r>
            <w:r w:rsidRPr="00240DEE">
              <w:rPr>
                <w:rFonts w:ascii="Arial" w:hAnsi="Arial" w:cs="Arial"/>
                <w:b w:val="0"/>
                <w:bCs w:val="0"/>
                <w:sz w:val="22"/>
                <w:szCs w:val="22"/>
              </w:rPr>
              <w:t xml:space="preserve"> Member learning hour (Town Deal accessibility)</w:t>
            </w:r>
          </w:p>
        </w:tc>
        <w:tc>
          <w:tcPr>
            <w:tcW w:w="2552" w:type="dxa"/>
            <w:vAlign w:val="center"/>
          </w:tcPr>
          <w:p w14:paraId="5D5A6BCF" w14:textId="1CA89845" w:rsidR="00240DEE" w:rsidRPr="00240DEE" w:rsidRDefault="004450D7" w:rsidP="00240DEE">
            <w:pPr>
              <w:pStyle w:val="Heading2"/>
              <w:outlineLvl w:val="1"/>
              <w:rPr>
                <w:rFonts w:ascii="Arial" w:hAnsi="Arial" w:cs="Arial"/>
                <w:sz w:val="22"/>
                <w:szCs w:val="22"/>
              </w:rPr>
            </w:pPr>
            <w:r>
              <w:rPr>
                <w:rFonts w:ascii="Arial" w:hAnsi="Arial" w:cs="Arial"/>
                <w:sz w:val="22"/>
                <w:szCs w:val="22"/>
              </w:rPr>
              <w:t>December</w:t>
            </w:r>
            <w:r w:rsidR="00240DEE" w:rsidRPr="00240DEE">
              <w:rPr>
                <w:rFonts w:ascii="Arial" w:hAnsi="Arial" w:cs="Arial"/>
                <w:sz w:val="22"/>
                <w:szCs w:val="22"/>
              </w:rPr>
              <w:t xml:space="preserve"> 2021</w:t>
            </w:r>
          </w:p>
        </w:tc>
      </w:tr>
      <w:tr w:rsidR="00240DEE" w14:paraId="3DB93E97" w14:textId="77777777" w:rsidTr="00240DEE">
        <w:tc>
          <w:tcPr>
            <w:tcW w:w="6378" w:type="dxa"/>
            <w:vAlign w:val="center"/>
          </w:tcPr>
          <w:p w14:paraId="60AD84F0" w14:textId="77777777" w:rsidR="00240DEE" w:rsidRPr="00240DEE" w:rsidRDefault="00240DEE" w:rsidP="00240DEE">
            <w:pPr>
              <w:pStyle w:val="Heading2"/>
              <w:outlineLvl w:val="1"/>
              <w:rPr>
                <w:rFonts w:ascii="Arial" w:hAnsi="Arial" w:cs="Arial"/>
                <w:b w:val="0"/>
                <w:bCs w:val="0"/>
                <w:sz w:val="22"/>
                <w:szCs w:val="22"/>
              </w:rPr>
            </w:pPr>
          </w:p>
        </w:tc>
        <w:tc>
          <w:tcPr>
            <w:tcW w:w="2552" w:type="dxa"/>
            <w:vAlign w:val="center"/>
          </w:tcPr>
          <w:p w14:paraId="7BD1E132" w14:textId="77777777" w:rsidR="00240DEE" w:rsidRPr="00240DEE" w:rsidRDefault="00240DEE" w:rsidP="00240DEE">
            <w:pPr>
              <w:pStyle w:val="Heading2"/>
              <w:outlineLvl w:val="1"/>
              <w:rPr>
                <w:rFonts w:ascii="Arial" w:hAnsi="Arial" w:cs="Arial"/>
                <w:sz w:val="22"/>
                <w:szCs w:val="22"/>
              </w:rPr>
            </w:pPr>
          </w:p>
        </w:tc>
      </w:tr>
      <w:tr w:rsidR="00240DEE" w14:paraId="020520F1" w14:textId="77777777" w:rsidTr="000F5718">
        <w:trPr>
          <w:trHeight w:val="426"/>
        </w:trPr>
        <w:tc>
          <w:tcPr>
            <w:tcW w:w="6378" w:type="dxa"/>
            <w:shd w:val="clear" w:color="auto" w:fill="EBF2F9"/>
            <w:vAlign w:val="center"/>
          </w:tcPr>
          <w:p w14:paraId="06A2F16A" w14:textId="77777777" w:rsidR="00240DEE" w:rsidRPr="00240DEE" w:rsidRDefault="00240DEE" w:rsidP="00240DEE">
            <w:pPr>
              <w:pStyle w:val="Heading2"/>
              <w:outlineLvl w:val="1"/>
              <w:rPr>
                <w:rFonts w:ascii="Arial" w:hAnsi="Arial" w:cs="Arial"/>
                <w:b w:val="0"/>
                <w:bCs w:val="0"/>
                <w:sz w:val="22"/>
                <w:szCs w:val="22"/>
              </w:rPr>
            </w:pPr>
            <w:r w:rsidRPr="00240DEE">
              <w:rPr>
                <w:rFonts w:ascii="Arial" w:hAnsi="Arial" w:cs="Arial"/>
                <w:b w:val="0"/>
                <w:bCs w:val="0"/>
                <w:sz w:val="22"/>
                <w:szCs w:val="22"/>
              </w:rPr>
              <w:t>Publish Equality Framework and Impact Assessment</w:t>
            </w:r>
          </w:p>
        </w:tc>
        <w:tc>
          <w:tcPr>
            <w:tcW w:w="2552" w:type="dxa"/>
            <w:vAlign w:val="center"/>
          </w:tcPr>
          <w:p w14:paraId="341418B8" w14:textId="67DB90C6" w:rsidR="00240DEE" w:rsidRPr="00240DEE" w:rsidRDefault="00C275A3" w:rsidP="00240DEE">
            <w:pPr>
              <w:pStyle w:val="Heading2"/>
              <w:outlineLvl w:val="1"/>
              <w:rPr>
                <w:rFonts w:ascii="Arial" w:hAnsi="Arial" w:cs="Arial"/>
                <w:sz w:val="22"/>
                <w:szCs w:val="22"/>
              </w:rPr>
            </w:pPr>
            <w:r>
              <w:rPr>
                <w:rFonts w:ascii="Arial" w:hAnsi="Arial" w:cs="Arial"/>
                <w:sz w:val="22"/>
                <w:szCs w:val="22"/>
              </w:rPr>
              <w:t>February</w:t>
            </w:r>
            <w:r w:rsidR="00240DEE" w:rsidRPr="00240DEE">
              <w:rPr>
                <w:rFonts w:ascii="Arial" w:hAnsi="Arial" w:cs="Arial"/>
                <w:sz w:val="22"/>
                <w:szCs w:val="22"/>
              </w:rPr>
              <w:t xml:space="preserve"> 2022</w:t>
            </w:r>
          </w:p>
        </w:tc>
      </w:tr>
      <w:tr w:rsidR="00240DEE" w14:paraId="304517E2" w14:textId="77777777" w:rsidTr="00240DEE">
        <w:tc>
          <w:tcPr>
            <w:tcW w:w="6378" w:type="dxa"/>
            <w:vAlign w:val="center"/>
          </w:tcPr>
          <w:p w14:paraId="19CD65B7" w14:textId="77777777" w:rsidR="00240DEE" w:rsidRPr="00240DEE" w:rsidRDefault="00240DEE" w:rsidP="00240DEE">
            <w:pPr>
              <w:pStyle w:val="Heading2"/>
              <w:outlineLvl w:val="1"/>
              <w:rPr>
                <w:rFonts w:ascii="Arial" w:hAnsi="Arial" w:cs="Arial"/>
                <w:b w:val="0"/>
                <w:bCs w:val="0"/>
                <w:sz w:val="22"/>
                <w:szCs w:val="22"/>
              </w:rPr>
            </w:pPr>
          </w:p>
        </w:tc>
        <w:tc>
          <w:tcPr>
            <w:tcW w:w="2552" w:type="dxa"/>
            <w:vAlign w:val="center"/>
          </w:tcPr>
          <w:p w14:paraId="77C3DEBE" w14:textId="77777777" w:rsidR="00240DEE" w:rsidRPr="00240DEE" w:rsidRDefault="00240DEE" w:rsidP="00240DEE">
            <w:pPr>
              <w:pStyle w:val="Heading2"/>
              <w:outlineLvl w:val="1"/>
              <w:rPr>
                <w:rFonts w:ascii="Arial" w:hAnsi="Arial" w:cs="Arial"/>
                <w:sz w:val="22"/>
                <w:szCs w:val="22"/>
              </w:rPr>
            </w:pPr>
          </w:p>
        </w:tc>
      </w:tr>
      <w:tr w:rsidR="00240DEE" w14:paraId="67C9DDC0" w14:textId="77777777" w:rsidTr="000F5718">
        <w:trPr>
          <w:trHeight w:val="436"/>
        </w:trPr>
        <w:tc>
          <w:tcPr>
            <w:tcW w:w="6378" w:type="dxa"/>
            <w:shd w:val="clear" w:color="auto" w:fill="EBF2F9"/>
            <w:vAlign w:val="center"/>
          </w:tcPr>
          <w:p w14:paraId="65B2127D" w14:textId="0EFB2EBC" w:rsidR="00240DEE" w:rsidRPr="00240DEE" w:rsidRDefault="00240DEE" w:rsidP="00240DEE">
            <w:pPr>
              <w:pStyle w:val="Heading2"/>
              <w:outlineLvl w:val="1"/>
              <w:rPr>
                <w:rFonts w:ascii="Arial" w:hAnsi="Arial" w:cs="Arial"/>
                <w:b w:val="0"/>
                <w:bCs w:val="0"/>
                <w:sz w:val="22"/>
                <w:szCs w:val="22"/>
              </w:rPr>
            </w:pPr>
            <w:r w:rsidRPr="00240DEE">
              <w:rPr>
                <w:rFonts w:ascii="Arial" w:hAnsi="Arial" w:cs="Arial"/>
                <w:b w:val="0"/>
                <w:bCs w:val="0"/>
                <w:sz w:val="22"/>
                <w:szCs w:val="22"/>
              </w:rPr>
              <w:t>Present options for community toilets</w:t>
            </w:r>
          </w:p>
        </w:tc>
        <w:tc>
          <w:tcPr>
            <w:tcW w:w="2552" w:type="dxa"/>
            <w:vAlign w:val="center"/>
          </w:tcPr>
          <w:p w14:paraId="7B7C39FF" w14:textId="17910C31" w:rsidR="00240DEE" w:rsidRPr="00240DEE" w:rsidRDefault="00FE5FE3" w:rsidP="00240DEE">
            <w:pPr>
              <w:pStyle w:val="Heading2"/>
              <w:outlineLvl w:val="1"/>
              <w:rPr>
                <w:rFonts w:ascii="Arial" w:hAnsi="Arial" w:cs="Arial"/>
                <w:sz w:val="22"/>
                <w:szCs w:val="22"/>
              </w:rPr>
            </w:pPr>
            <w:r>
              <w:rPr>
                <w:rFonts w:ascii="Arial" w:hAnsi="Arial" w:cs="Arial"/>
                <w:sz w:val="22"/>
                <w:szCs w:val="22"/>
              </w:rPr>
              <w:t>February</w:t>
            </w:r>
            <w:r w:rsidR="00240DEE" w:rsidRPr="00240DEE">
              <w:rPr>
                <w:rFonts w:ascii="Arial" w:hAnsi="Arial" w:cs="Arial"/>
                <w:sz w:val="22"/>
                <w:szCs w:val="22"/>
              </w:rPr>
              <w:t xml:space="preserve"> 2022</w:t>
            </w:r>
          </w:p>
        </w:tc>
      </w:tr>
      <w:tr w:rsidR="00240DEE" w14:paraId="15CF5293" w14:textId="77777777" w:rsidTr="00240DEE">
        <w:tc>
          <w:tcPr>
            <w:tcW w:w="6378" w:type="dxa"/>
            <w:vAlign w:val="center"/>
          </w:tcPr>
          <w:p w14:paraId="464D012A" w14:textId="7477A8BD" w:rsidR="00240DEE" w:rsidRPr="00240DEE" w:rsidRDefault="00240DEE" w:rsidP="00240DEE">
            <w:pPr>
              <w:pStyle w:val="Heading2"/>
              <w:outlineLvl w:val="1"/>
              <w:rPr>
                <w:rFonts w:ascii="Arial" w:hAnsi="Arial" w:cs="Arial"/>
                <w:b w:val="0"/>
                <w:bCs w:val="0"/>
                <w:sz w:val="22"/>
                <w:szCs w:val="22"/>
              </w:rPr>
            </w:pPr>
          </w:p>
        </w:tc>
        <w:tc>
          <w:tcPr>
            <w:tcW w:w="2552" w:type="dxa"/>
            <w:vAlign w:val="center"/>
          </w:tcPr>
          <w:p w14:paraId="1332901D" w14:textId="77777777" w:rsidR="00240DEE" w:rsidRPr="00240DEE" w:rsidRDefault="00240DEE" w:rsidP="00240DEE">
            <w:pPr>
              <w:pStyle w:val="Heading2"/>
              <w:outlineLvl w:val="1"/>
              <w:rPr>
                <w:rFonts w:ascii="Arial" w:hAnsi="Arial" w:cs="Arial"/>
                <w:sz w:val="22"/>
                <w:szCs w:val="22"/>
              </w:rPr>
            </w:pPr>
          </w:p>
        </w:tc>
      </w:tr>
      <w:tr w:rsidR="00240DEE" w14:paraId="1E05E61D" w14:textId="77777777" w:rsidTr="000F5718">
        <w:trPr>
          <w:trHeight w:val="432"/>
        </w:trPr>
        <w:tc>
          <w:tcPr>
            <w:tcW w:w="6378" w:type="dxa"/>
            <w:shd w:val="clear" w:color="auto" w:fill="EBF2F9"/>
            <w:vAlign w:val="center"/>
          </w:tcPr>
          <w:p w14:paraId="4D9F810E" w14:textId="77777777" w:rsidR="00240DEE" w:rsidRPr="00240DEE" w:rsidRDefault="00240DEE" w:rsidP="00240DEE">
            <w:pPr>
              <w:pStyle w:val="Heading2"/>
              <w:outlineLvl w:val="1"/>
              <w:rPr>
                <w:rFonts w:ascii="Arial" w:hAnsi="Arial" w:cs="Arial"/>
                <w:b w:val="0"/>
                <w:bCs w:val="0"/>
                <w:sz w:val="22"/>
                <w:szCs w:val="22"/>
              </w:rPr>
            </w:pPr>
            <w:r w:rsidRPr="00240DEE">
              <w:rPr>
                <w:rFonts w:ascii="Arial" w:hAnsi="Arial" w:cs="Arial"/>
                <w:b w:val="0"/>
                <w:bCs w:val="0"/>
                <w:sz w:val="22"/>
                <w:szCs w:val="22"/>
              </w:rPr>
              <w:t>Launch equality engagement and advice forum</w:t>
            </w:r>
          </w:p>
        </w:tc>
        <w:tc>
          <w:tcPr>
            <w:tcW w:w="2552" w:type="dxa"/>
            <w:vAlign w:val="center"/>
          </w:tcPr>
          <w:p w14:paraId="7B26E401" w14:textId="77777777" w:rsidR="00240DEE" w:rsidRPr="00240DEE" w:rsidRDefault="00240DEE" w:rsidP="00240DEE">
            <w:pPr>
              <w:pStyle w:val="Heading2"/>
              <w:outlineLvl w:val="1"/>
              <w:rPr>
                <w:rFonts w:ascii="Arial" w:hAnsi="Arial" w:cs="Arial"/>
                <w:sz w:val="22"/>
                <w:szCs w:val="22"/>
              </w:rPr>
            </w:pPr>
            <w:r w:rsidRPr="00240DEE">
              <w:rPr>
                <w:rFonts w:ascii="Arial" w:hAnsi="Arial" w:cs="Arial"/>
                <w:sz w:val="22"/>
                <w:szCs w:val="22"/>
              </w:rPr>
              <w:t>March 2022</w:t>
            </w:r>
          </w:p>
        </w:tc>
      </w:tr>
      <w:tr w:rsidR="00240DEE" w14:paraId="41BAB4DC" w14:textId="77777777" w:rsidTr="00240DEE">
        <w:tc>
          <w:tcPr>
            <w:tcW w:w="6378" w:type="dxa"/>
            <w:vAlign w:val="center"/>
          </w:tcPr>
          <w:p w14:paraId="6359A1CD" w14:textId="77777777" w:rsidR="00240DEE" w:rsidRPr="00240DEE" w:rsidRDefault="00240DEE" w:rsidP="00240DEE">
            <w:pPr>
              <w:pStyle w:val="Heading2"/>
              <w:outlineLvl w:val="1"/>
              <w:rPr>
                <w:rFonts w:ascii="Arial" w:hAnsi="Arial" w:cs="Arial"/>
                <w:b w:val="0"/>
                <w:bCs w:val="0"/>
                <w:sz w:val="22"/>
                <w:szCs w:val="22"/>
              </w:rPr>
            </w:pPr>
          </w:p>
        </w:tc>
        <w:tc>
          <w:tcPr>
            <w:tcW w:w="2552" w:type="dxa"/>
            <w:vAlign w:val="center"/>
          </w:tcPr>
          <w:p w14:paraId="00A12951" w14:textId="77777777" w:rsidR="00240DEE" w:rsidRPr="00240DEE" w:rsidRDefault="00240DEE" w:rsidP="00240DEE">
            <w:pPr>
              <w:pStyle w:val="Heading2"/>
              <w:outlineLvl w:val="1"/>
              <w:rPr>
                <w:rFonts w:ascii="Arial" w:hAnsi="Arial" w:cs="Arial"/>
                <w:sz w:val="22"/>
                <w:szCs w:val="22"/>
              </w:rPr>
            </w:pPr>
          </w:p>
        </w:tc>
      </w:tr>
      <w:tr w:rsidR="00240DEE" w14:paraId="00B6B845" w14:textId="77777777" w:rsidTr="000F5718">
        <w:trPr>
          <w:trHeight w:val="441"/>
        </w:trPr>
        <w:tc>
          <w:tcPr>
            <w:tcW w:w="6378" w:type="dxa"/>
            <w:shd w:val="clear" w:color="auto" w:fill="EBF2F9"/>
            <w:vAlign w:val="center"/>
          </w:tcPr>
          <w:p w14:paraId="32B92AC0" w14:textId="77777777" w:rsidR="00240DEE" w:rsidRPr="00240DEE" w:rsidRDefault="00240DEE" w:rsidP="00240DEE">
            <w:pPr>
              <w:pStyle w:val="Heading2"/>
              <w:outlineLvl w:val="1"/>
              <w:rPr>
                <w:rFonts w:ascii="Arial" w:hAnsi="Arial" w:cs="Arial"/>
                <w:b w:val="0"/>
                <w:bCs w:val="0"/>
                <w:sz w:val="22"/>
                <w:szCs w:val="22"/>
              </w:rPr>
            </w:pPr>
            <w:r w:rsidRPr="00240DEE">
              <w:rPr>
                <w:rFonts w:ascii="Arial" w:hAnsi="Arial" w:cs="Arial"/>
                <w:b w:val="0"/>
                <w:bCs w:val="0"/>
                <w:sz w:val="22"/>
                <w:szCs w:val="22"/>
              </w:rPr>
              <w:t xml:space="preserve">Develop Adopt an Alley initiative </w:t>
            </w:r>
          </w:p>
        </w:tc>
        <w:tc>
          <w:tcPr>
            <w:tcW w:w="2552" w:type="dxa"/>
            <w:vAlign w:val="center"/>
          </w:tcPr>
          <w:p w14:paraId="04A9C9FE" w14:textId="77777777" w:rsidR="00240DEE" w:rsidRPr="00240DEE" w:rsidRDefault="00240DEE" w:rsidP="00240DEE">
            <w:pPr>
              <w:pStyle w:val="Heading2"/>
              <w:outlineLvl w:val="1"/>
              <w:rPr>
                <w:rFonts w:ascii="Arial" w:hAnsi="Arial" w:cs="Arial"/>
                <w:sz w:val="22"/>
                <w:szCs w:val="22"/>
              </w:rPr>
            </w:pPr>
            <w:r w:rsidRPr="00240DEE">
              <w:rPr>
                <w:rFonts w:ascii="Arial" w:hAnsi="Arial" w:cs="Arial"/>
                <w:sz w:val="22"/>
                <w:szCs w:val="22"/>
              </w:rPr>
              <w:t>March 2022</w:t>
            </w:r>
          </w:p>
        </w:tc>
      </w:tr>
      <w:tr w:rsidR="00240DEE" w14:paraId="4740465B" w14:textId="77777777" w:rsidTr="00240DEE">
        <w:tc>
          <w:tcPr>
            <w:tcW w:w="6378" w:type="dxa"/>
            <w:vAlign w:val="center"/>
          </w:tcPr>
          <w:p w14:paraId="7CC7DBDF" w14:textId="77777777" w:rsidR="00240DEE" w:rsidRPr="00240DEE" w:rsidRDefault="00240DEE" w:rsidP="00240DEE">
            <w:pPr>
              <w:pStyle w:val="Heading2"/>
              <w:outlineLvl w:val="1"/>
              <w:rPr>
                <w:rFonts w:ascii="Arial" w:hAnsi="Arial" w:cs="Arial"/>
                <w:b w:val="0"/>
                <w:bCs w:val="0"/>
                <w:sz w:val="22"/>
                <w:szCs w:val="22"/>
              </w:rPr>
            </w:pPr>
          </w:p>
        </w:tc>
        <w:tc>
          <w:tcPr>
            <w:tcW w:w="2552" w:type="dxa"/>
            <w:vAlign w:val="center"/>
          </w:tcPr>
          <w:p w14:paraId="1A4AEBAF" w14:textId="77777777" w:rsidR="00240DEE" w:rsidRPr="00240DEE" w:rsidRDefault="00240DEE" w:rsidP="00240DEE">
            <w:pPr>
              <w:pStyle w:val="Heading2"/>
              <w:outlineLvl w:val="1"/>
              <w:rPr>
                <w:rFonts w:ascii="Arial" w:hAnsi="Arial" w:cs="Arial"/>
                <w:sz w:val="22"/>
                <w:szCs w:val="22"/>
              </w:rPr>
            </w:pPr>
          </w:p>
        </w:tc>
      </w:tr>
      <w:tr w:rsidR="00240DEE" w14:paraId="45E81072" w14:textId="77777777" w:rsidTr="00240DEE">
        <w:trPr>
          <w:trHeight w:val="437"/>
        </w:trPr>
        <w:tc>
          <w:tcPr>
            <w:tcW w:w="6378" w:type="dxa"/>
            <w:shd w:val="clear" w:color="auto" w:fill="DEEAF6" w:themeFill="accent5" w:themeFillTint="33"/>
            <w:vAlign w:val="center"/>
          </w:tcPr>
          <w:p w14:paraId="07D7EA3A" w14:textId="77777777" w:rsidR="00240DEE" w:rsidRPr="00240DEE" w:rsidRDefault="00240DEE" w:rsidP="00240DEE">
            <w:pPr>
              <w:pStyle w:val="Heading2"/>
              <w:outlineLvl w:val="1"/>
              <w:rPr>
                <w:rFonts w:ascii="Arial" w:hAnsi="Arial" w:cs="Arial"/>
                <w:b w:val="0"/>
                <w:bCs w:val="0"/>
                <w:sz w:val="22"/>
                <w:szCs w:val="22"/>
              </w:rPr>
            </w:pPr>
            <w:r>
              <w:rPr>
                <w:rFonts w:ascii="Arial" w:hAnsi="Arial" w:cs="Arial"/>
                <w:b w:val="0"/>
                <w:bCs w:val="0"/>
                <w:sz w:val="22"/>
                <w:szCs w:val="22"/>
              </w:rPr>
              <w:t>Deliver Music in the Park</w:t>
            </w:r>
          </w:p>
        </w:tc>
        <w:tc>
          <w:tcPr>
            <w:tcW w:w="2552" w:type="dxa"/>
            <w:vAlign w:val="center"/>
          </w:tcPr>
          <w:p w14:paraId="01416C65" w14:textId="77777777" w:rsidR="00240DEE" w:rsidRPr="00240DEE" w:rsidRDefault="00240DEE" w:rsidP="00240DEE">
            <w:pPr>
              <w:pStyle w:val="Heading2"/>
              <w:outlineLvl w:val="1"/>
              <w:rPr>
                <w:rFonts w:ascii="Arial" w:hAnsi="Arial" w:cs="Arial"/>
                <w:sz w:val="22"/>
                <w:szCs w:val="22"/>
              </w:rPr>
            </w:pPr>
            <w:r w:rsidRPr="00240DEE">
              <w:rPr>
                <w:rFonts w:ascii="Arial" w:hAnsi="Arial" w:cs="Arial"/>
                <w:sz w:val="22"/>
                <w:szCs w:val="22"/>
              </w:rPr>
              <w:t>June 2022</w:t>
            </w:r>
          </w:p>
        </w:tc>
      </w:tr>
      <w:tr w:rsidR="00240DEE" w14:paraId="3534C611" w14:textId="77777777" w:rsidTr="00240DEE">
        <w:tc>
          <w:tcPr>
            <w:tcW w:w="6378" w:type="dxa"/>
            <w:vAlign w:val="center"/>
          </w:tcPr>
          <w:p w14:paraId="72CBB044" w14:textId="77777777" w:rsidR="00240DEE" w:rsidRPr="00240DEE" w:rsidRDefault="00240DEE" w:rsidP="00240DEE">
            <w:pPr>
              <w:pStyle w:val="Heading2"/>
              <w:outlineLvl w:val="1"/>
              <w:rPr>
                <w:rFonts w:ascii="Arial" w:hAnsi="Arial" w:cs="Arial"/>
                <w:b w:val="0"/>
                <w:bCs w:val="0"/>
                <w:sz w:val="22"/>
                <w:szCs w:val="22"/>
              </w:rPr>
            </w:pPr>
          </w:p>
        </w:tc>
        <w:tc>
          <w:tcPr>
            <w:tcW w:w="2552" w:type="dxa"/>
            <w:vAlign w:val="center"/>
          </w:tcPr>
          <w:p w14:paraId="0B36179E" w14:textId="77777777" w:rsidR="00240DEE" w:rsidRPr="00240DEE" w:rsidRDefault="00240DEE" w:rsidP="00240DEE">
            <w:pPr>
              <w:pStyle w:val="Heading2"/>
              <w:outlineLvl w:val="1"/>
              <w:rPr>
                <w:rFonts w:ascii="Arial" w:hAnsi="Arial" w:cs="Arial"/>
                <w:sz w:val="22"/>
                <w:szCs w:val="22"/>
              </w:rPr>
            </w:pPr>
          </w:p>
        </w:tc>
      </w:tr>
      <w:tr w:rsidR="00240DEE" w14:paraId="2D26828E" w14:textId="77777777" w:rsidTr="00240DEE">
        <w:trPr>
          <w:trHeight w:val="448"/>
        </w:trPr>
        <w:tc>
          <w:tcPr>
            <w:tcW w:w="6378" w:type="dxa"/>
            <w:shd w:val="clear" w:color="auto" w:fill="DEEAF6" w:themeFill="accent5" w:themeFillTint="33"/>
            <w:vAlign w:val="center"/>
          </w:tcPr>
          <w:p w14:paraId="449F4075" w14:textId="77777777" w:rsidR="00240DEE" w:rsidRPr="00240DEE" w:rsidRDefault="00240DEE" w:rsidP="00240DEE">
            <w:pPr>
              <w:pStyle w:val="Heading2"/>
              <w:outlineLvl w:val="1"/>
              <w:rPr>
                <w:rFonts w:ascii="Arial" w:hAnsi="Arial" w:cs="Arial"/>
                <w:b w:val="0"/>
                <w:bCs w:val="0"/>
                <w:sz w:val="22"/>
                <w:szCs w:val="22"/>
              </w:rPr>
            </w:pPr>
            <w:r w:rsidRPr="00240DEE">
              <w:rPr>
                <w:rFonts w:ascii="Arial" w:hAnsi="Arial" w:cs="Arial"/>
                <w:b w:val="0"/>
                <w:bCs w:val="0"/>
                <w:sz w:val="22"/>
                <w:szCs w:val="22"/>
              </w:rPr>
              <w:t>Analyse Census 2021 (no confirmed publication date)</w:t>
            </w:r>
          </w:p>
        </w:tc>
        <w:tc>
          <w:tcPr>
            <w:tcW w:w="2552" w:type="dxa"/>
            <w:vAlign w:val="center"/>
          </w:tcPr>
          <w:p w14:paraId="2C78B0E1" w14:textId="77777777" w:rsidR="00240DEE" w:rsidRPr="00240DEE" w:rsidRDefault="00240DEE" w:rsidP="00240DEE">
            <w:pPr>
              <w:pStyle w:val="Heading2"/>
              <w:outlineLvl w:val="1"/>
              <w:rPr>
                <w:rFonts w:ascii="Arial" w:hAnsi="Arial" w:cs="Arial"/>
                <w:sz w:val="22"/>
                <w:szCs w:val="22"/>
              </w:rPr>
            </w:pPr>
            <w:r w:rsidRPr="00240DEE">
              <w:rPr>
                <w:rFonts w:ascii="Arial" w:hAnsi="Arial" w:cs="Arial"/>
                <w:sz w:val="22"/>
                <w:szCs w:val="22"/>
              </w:rPr>
              <w:t>TBD 2022</w:t>
            </w:r>
          </w:p>
        </w:tc>
      </w:tr>
    </w:tbl>
    <w:p w14:paraId="6BA1F7F5" w14:textId="070922F1" w:rsidR="00240DEE" w:rsidRDefault="009821FA" w:rsidP="00EC4D30">
      <w:pPr>
        <w:pStyle w:val="Heading2"/>
        <w:rPr>
          <w:rFonts w:asciiTheme="majorHAnsi" w:hAnsiTheme="majorHAnsi" w:cstheme="majorHAnsi"/>
          <w:sz w:val="22"/>
        </w:rPr>
      </w:pPr>
      <w:r w:rsidRPr="004C1CAA">
        <w:rPr>
          <w:b w:val="0"/>
          <w:noProof/>
          <w:color w:val="FF0000"/>
          <w:sz w:val="28"/>
          <w:szCs w:val="28"/>
        </w:rPr>
        <mc:AlternateContent>
          <mc:Choice Requires="wps">
            <w:drawing>
              <wp:anchor distT="0" distB="0" distL="114300" distR="114300" simplePos="0" relativeHeight="251762688" behindDoc="0" locked="0" layoutInCell="1" allowOverlap="1" wp14:anchorId="598A2FA5" wp14:editId="01A3A235">
                <wp:simplePos x="0" y="0"/>
                <wp:positionH relativeFrom="margin">
                  <wp:posOffset>257972</wp:posOffset>
                </wp:positionH>
                <wp:positionV relativeFrom="paragraph">
                  <wp:posOffset>3442231</wp:posOffset>
                </wp:positionV>
                <wp:extent cx="5911215" cy="2579298"/>
                <wp:effectExtent l="0" t="0" r="0" b="0"/>
                <wp:wrapNone/>
                <wp:docPr id="1700962212" name="Text Box 1700962212"/>
                <wp:cNvGraphicFramePr/>
                <a:graphic xmlns:a="http://schemas.openxmlformats.org/drawingml/2006/main">
                  <a:graphicData uri="http://schemas.microsoft.com/office/word/2010/wordprocessingShape">
                    <wps:wsp>
                      <wps:cNvSpPr txBox="1"/>
                      <wps:spPr>
                        <a:xfrm>
                          <a:off x="0" y="0"/>
                          <a:ext cx="5911215" cy="2579298"/>
                        </a:xfrm>
                        <a:prstGeom prst="rect">
                          <a:avLst/>
                        </a:prstGeom>
                        <a:noFill/>
                        <a:ln w="6350">
                          <a:noFill/>
                        </a:ln>
                      </wps:spPr>
                      <wps:txbx>
                        <w:txbxContent>
                          <w:p w14:paraId="67193777" w14:textId="01DD6B38" w:rsidR="009821FA" w:rsidRPr="009821FA" w:rsidRDefault="009821FA" w:rsidP="00240DEE">
                            <w:pPr>
                              <w:jc w:val="both"/>
                              <w:rPr>
                                <w:rFonts w:ascii="Arial" w:hAnsi="Arial" w:cs="Arial"/>
                                <w:lang w:val="en-US"/>
                              </w:rPr>
                            </w:pPr>
                            <w:r>
                              <w:rPr>
                                <w:rFonts w:ascii="Arial" w:hAnsi="Arial" w:cs="Arial"/>
                                <w:lang w:val="en-US"/>
                              </w:rPr>
                              <w:t>A summary of actions delivered to date is included in Appendix A.</w:t>
                            </w:r>
                          </w:p>
                          <w:p w14:paraId="6F2DEFC6" w14:textId="68AD9AD1" w:rsidR="00240DEE" w:rsidRPr="003D24EE" w:rsidRDefault="00240DEE" w:rsidP="00240DEE">
                            <w:pPr>
                              <w:jc w:val="both"/>
                              <w:rPr>
                                <w:rFonts w:ascii="Arial" w:hAnsi="Arial" w:cs="Arial"/>
                                <w:b/>
                                <w:bCs/>
                                <w:sz w:val="28"/>
                                <w:szCs w:val="28"/>
                                <w:lang w:val="en-US"/>
                              </w:rPr>
                            </w:pPr>
                            <w:r w:rsidRPr="003D24EE">
                              <w:rPr>
                                <w:rFonts w:ascii="Arial" w:hAnsi="Arial" w:cs="Arial"/>
                                <w:b/>
                                <w:bCs/>
                                <w:sz w:val="28"/>
                                <w:szCs w:val="28"/>
                                <w:lang w:val="en-US"/>
                              </w:rPr>
                              <w:t>Moving to Act</w:t>
                            </w:r>
                            <w:r>
                              <w:rPr>
                                <w:rFonts w:ascii="Arial" w:hAnsi="Arial" w:cs="Arial"/>
                                <w:b/>
                                <w:bCs/>
                                <w:sz w:val="28"/>
                                <w:szCs w:val="28"/>
                                <w:lang w:val="en-US"/>
                              </w:rPr>
                              <w:t>i</w:t>
                            </w:r>
                            <w:r w:rsidRPr="003D24EE">
                              <w:rPr>
                                <w:rFonts w:ascii="Arial" w:hAnsi="Arial" w:cs="Arial"/>
                                <w:b/>
                                <w:bCs/>
                                <w:sz w:val="28"/>
                                <w:szCs w:val="28"/>
                                <w:lang w:val="en-US"/>
                              </w:rPr>
                              <w:t xml:space="preserve">on </w:t>
                            </w:r>
                          </w:p>
                          <w:p w14:paraId="50547C6F" w14:textId="77777777" w:rsidR="00240DEE" w:rsidRDefault="00240DEE" w:rsidP="00240DEE">
                            <w:pPr>
                              <w:rPr>
                                <w:rFonts w:ascii="Arial" w:hAnsi="Arial" w:cs="Arial"/>
                                <w:lang w:val="en-US"/>
                              </w:rPr>
                            </w:pPr>
                            <w:r>
                              <w:rPr>
                                <w:rFonts w:ascii="Arial" w:hAnsi="Arial" w:cs="Arial"/>
                                <w:lang w:val="en-US"/>
                              </w:rPr>
                              <w:t xml:space="preserve">Essential to the delivery of the </w:t>
                            </w:r>
                            <w:proofErr w:type="spellStart"/>
                            <w:r>
                              <w:rPr>
                                <w:rFonts w:ascii="Arial" w:hAnsi="Arial" w:cs="Arial"/>
                                <w:lang w:val="en-US"/>
                              </w:rPr>
                              <w:t>programme</w:t>
                            </w:r>
                            <w:proofErr w:type="spellEnd"/>
                            <w:r>
                              <w:rPr>
                                <w:rFonts w:ascii="Arial" w:hAnsi="Arial" w:cs="Arial"/>
                                <w:lang w:val="en-US"/>
                              </w:rPr>
                              <w:t xml:space="preserve"> will be the support of our key partners, communities, staff, and </w:t>
                            </w:r>
                            <w:proofErr w:type="spellStart"/>
                            <w:r>
                              <w:rPr>
                                <w:rFonts w:ascii="Arial" w:hAnsi="Arial" w:cs="Arial"/>
                                <w:lang w:val="en-US"/>
                              </w:rPr>
                              <w:t>Councillors</w:t>
                            </w:r>
                            <w:proofErr w:type="spellEnd"/>
                            <w:r>
                              <w:rPr>
                                <w:rFonts w:ascii="Arial" w:hAnsi="Arial" w:cs="Arial"/>
                                <w:lang w:val="en-US"/>
                              </w:rPr>
                              <w:t xml:space="preserve">. This includes: </w:t>
                            </w:r>
                          </w:p>
                          <w:p w14:paraId="543691C1" w14:textId="77777777" w:rsidR="00240DEE" w:rsidRDefault="00240DEE" w:rsidP="00240DEE">
                            <w:pPr>
                              <w:pStyle w:val="ListParagraph"/>
                              <w:numPr>
                                <w:ilvl w:val="0"/>
                                <w:numId w:val="4"/>
                              </w:numPr>
                              <w:rPr>
                                <w:rFonts w:ascii="Arial" w:hAnsi="Arial" w:cs="Arial"/>
                                <w:lang w:val="en-US"/>
                              </w:rPr>
                            </w:pPr>
                            <w:r>
                              <w:rPr>
                                <w:rFonts w:ascii="Arial" w:hAnsi="Arial" w:cs="Arial"/>
                                <w:lang w:val="en-US"/>
                              </w:rPr>
                              <w:t xml:space="preserve">Local charities and </w:t>
                            </w:r>
                            <w:proofErr w:type="spellStart"/>
                            <w:r>
                              <w:rPr>
                                <w:rFonts w:ascii="Arial" w:hAnsi="Arial" w:cs="Arial"/>
                                <w:lang w:val="en-US"/>
                              </w:rPr>
                              <w:t>organisations</w:t>
                            </w:r>
                            <w:proofErr w:type="spellEnd"/>
                            <w:r>
                              <w:rPr>
                                <w:rFonts w:ascii="Arial" w:hAnsi="Arial" w:cs="Arial"/>
                                <w:lang w:val="en-US"/>
                              </w:rPr>
                              <w:t xml:space="preserve"> to provide advice and support,</w:t>
                            </w:r>
                          </w:p>
                          <w:p w14:paraId="4C827460" w14:textId="77777777" w:rsidR="00240DEE" w:rsidRDefault="00240DEE" w:rsidP="00240DEE">
                            <w:pPr>
                              <w:pStyle w:val="ListParagraph"/>
                              <w:numPr>
                                <w:ilvl w:val="0"/>
                                <w:numId w:val="4"/>
                              </w:numPr>
                              <w:rPr>
                                <w:rFonts w:ascii="Arial" w:hAnsi="Arial" w:cs="Arial"/>
                                <w:lang w:val="en-US"/>
                              </w:rPr>
                            </w:pPr>
                            <w:r>
                              <w:rPr>
                                <w:rFonts w:ascii="Arial" w:hAnsi="Arial" w:cs="Arial"/>
                                <w:lang w:val="en-US"/>
                              </w:rPr>
                              <w:t xml:space="preserve">Residents and communities to understand individual needs, </w:t>
                            </w:r>
                          </w:p>
                          <w:p w14:paraId="43B769DB" w14:textId="77777777" w:rsidR="00240DEE" w:rsidRDefault="00240DEE" w:rsidP="00240DEE">
                            <w:pPr>
                              <w:pStyle w:val="ListParagraph"/>
                              <w:numPr>
                                <w:ilvl w:val="0"/>
                                <w:numId w:val="4"/>
                              </w:numPr>
                              <w:rPr>
                                <w:rFonts w:ascii="Arial" w:hAnsi="Arial" w:cs="Arial"/>
                                <w:lang w:val="en-US"/>
                              </w:rPr>
                            </w:pPr>
                            <w:proofErr w:type="spellStart"/>
                            <w:r>
                              <w:rPr>
                                <w:rFonts w:ascii="Arial" w:hAnsi="Arial" w:cs="Arial"/>
                                <w:lang w:val="en-US"/>
                              </w:rPr>
                              <w:t>Councillors</w:t>
                            </w:r>
                            <w:proofErr w:type="spellEnd"/>
                            <w:r>
                              <w:rPr>
                                <w:rFonts w:ascii="Arial" w:hAnsi="Arial" w:cs="Arial"/>
                                <w:lang w:val="en-US"/>
                              </w:rPr>
                              <w:t xml:space="preserve"> to </w:t>
                            </w:r>
                            <w:proofErr w:type="spellStart"/>
                            <w:r>
                              <w:rPr>
                                <w:rFonts w:ascii="Arial" w:hAnsi="Arial" w:cs="Arial"/>
                                <w:lang w:val="en-US"/>
                              </w:rPr>
                              <w:t>utilise</w:t>
                            </w:r>
                            <w:proofErr w:type="spellEnd"/>
                            <w:r>
                              <w:rPr>
                                <w:rFonts w:ascii="Arial" w:hAnsi="Arial" w:cs="Arial"/>
                                <w:lang w:val="en-US"/>
                              </w:rPr>
                              <w:t xml:space="preserve"> their platform to back and promote the </w:t>
                            </w:r>
                            <w:proofErr w:type="spellStart"/>
                            <w:r>
                              <w:rPr>
                                <w:rFonts w:ascii="Arial" w:hAnsi="Arial" w:cs="Arial"/>
                                <w:lang w:val="en-US"/>
                              </w:rPr>
                              <w:t>programme</w:t>
                            </w:r>
                            <w:proofErr w:type="spellEnd"/>
                            <w:r>
                              <w:rPr>
                                <w:rFonts w:ascii="Arial" w:hAnsi="Arial" w:cs="Arial"/>
                                <w:lang w:val="en-US"/>
                              </w:rPr>
                              <w:t xml:space="preserve">, </w:t>
                            </w:r>
                          </w:p>
                          <w:p w14:paraId="6E64CE5F" w14:textId="77777777" w:rsidR="00240DEE" w:rsidRDefault="00240DEE" w:rsidP="00240DEE">
                            <w:pPr>
                              <w:pStyle w:val="ListParagraph"/>
                              <w:numPr>
                                <w:ilvl w:val="0"/>
                                <w:numId w:val="4"/>
                              </w:numPr>
                              <w:rPr>
                                <w:rFonts w:ascii="Arial" w:hAnsi="Arial" w:cs="Arial"/>
                                <w:lang w:val="en-US"/>
                              </w:rPr>
                            </w:pPr>
                            <w:r>
                              <w:rPr>
                                <w:rFonts w:ascii="Arial" w:hAnsi="Arial" w:cs="Arial"/>
                                <w:lang w:val="en-US"/>
                              </w:rPr>
                              <w:t>Staff to deliver and coordinate the actions,</w:t>
                            </w:r>
                          </w:p>
                          <w:p w14:paraId="2C4E0E38" w14:textId="77777777" w:rsidR="00240DEE" w:rsidRPr="00481B37" w:rsidRDefault="00240DEE" w:rsidP="00240DEE">
                            <w:pPr>
                              <w:pStyle w:val="ListParagraph"/>
                              <w:numPr>
                                <w:ilvl w:val="0"/>
                                <w:numId w:val="4"/>
                              </w:numPr>
                              <w:rPr>
                                <w:rFonts w:ascii="Arial" w:hAnsi="Arial" w:cs="Arial"/>
                                <w:lang w:val="en-US"/>
                              </w:rPr>
                            </w:pPr>
                            <w:r>
                              <w:rPr>
                                <w:rFonts w:ascii="Arial" w:hAnsi="Arial" w:cs="Arial"/>
                                <w:lang w:val="en-US"/>
                              </w:rPr>
                              <w:t>Policies and processes to provide the structure to secure and measure equality outcomes.</w:t>
                            </w:r>
                          </w:p>
                          <w:p w14:paraId="49844FFD" w14:textId="77777777" w:rsidR="00240DEE" w:rsidRDefault="00240DEE" w:rsidP="00240DEE">
                            <w:pPr>
                              <w:rPr>
                                <w:rFonts w:cstheme="minorHAnsi"/>
                                <w:bCs/>
                                <w:color w:val="000000" w:themeColor="text1"/>
                                <w:lang w:val="en-US"/>
                              </w:rPr>
                            </w:pPr>
                          </w:p>
                          <w:p w14:paraId="73FD67FC" w14:textId="77777777" w:rsidR="00240DEE" w:rsidRPr="00FB4B5C" w:rsidRDefault="00240DEE" w:rsidP="00240DEE">
                            <w:pPr>
                              <w:jc w:val="both"/>
                              <w:rPr>
                                <w:rFonts w:cstheme="minorHAnsi"/>
                                <w:b/>
                              </w:rPr>
                            </w:pPr>
                          </w:p>
                          <w:p w14:paraId="5B8B2EE6" w14:textId="77777777" w:rsidR="00240DEE" w:rsidRPr="00FB4B5C" w:rsidRDefault="00240DEE" w:rsidP="00240DEE">
                            <w:pPr>
                              <w:jc w:val="both"/>
                              <w:rPr>
                                <w:rFonts w:ascii="Arial" w:hAnsi="Arial" w:cs="Arial"/>
                                <w:b/>
                                <w:bCs/>
                                <w:lang w:val="en-US"/>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A2FA5" id="Text Box 1700962212" o:spid="_x0000_s1145" type="#_x0000_t202" style="position:absolute;margin-left:20.3pt;margin-top:271.05pt;width:465.45pt;height:203.1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" filled="f" stroked="f" strokeweight=".5pt">
                <v:textbox>
                  <w:txbxContent>
                    <w:p w14:paraId="67193777" w14:textId="01DD6B38" w:rsidR="009821FA" w:rsidRPr="009821FA" w:rsidRDefault="009821FA" w:rsidP="00240DEE">
                      <w:pPr>
                        <w:jc w:val="both"/>
                        <w:rPr>
                          <w:rFonts w:ascii="Arial" w:hAnsi="Arial" w:cs="Arial"/>
                          <w:lang w:val="en-US"/>
                        </w:rPr>
                      </w:pPr>
                      <w:r>
                        <w:rPr>
                          <w:rFonts w:ascii="Arial" w:hAnsi="Arial" w:cs="Arial"/>
                          <w:lang w:val="en-US"/>
                        </w:rPr>
                        <w:t>A summary of actions delivered to date is included in Appendix A.</w:t>
                      </w:r>
                    </w:p>
                    <w:p w14:paraId="6F2DEFC6" w14:textId="68AD9AD1" w:rsidR="00240DEE" w:rsidRPr="003D24EE" w:rsidRDefault="00240DEE" w:rsidP="00240DEE">
                      <w:pPr>
                        <w:jc w:val="both"/>
                        <w:rPr>
                          <w:rFonts w:ascii="Arial" w:hAnsi="Arial" w:cs="Arial"/>
                          <w:b/>
                          <w:bCs/>
                          <w:sz w:val="28"/>
                          <w:szCs w:val="28"/>
                          <w:lang w:val="en-US"/>
                        </w:rPr>
                      </w:pPr>
                      <w:r w:rsidRPr="003D24EE">
                        <w:rPr>
                          <w:rFonts w:ascii="Arial" w:hAnsi="Arial" w:cs="Arial"/>
                          <w:b/>
                          <w:bCs/>
                          <w:sz w:val="28"/>
                          <w:szCs w:val="28"/>
                          <w:lang w:val="en-US"/>
                        </w:rPr>
                        <w:t>Moving to Act</w:t>
                      </w:r>
                      <w:r>
                        <w:rPr>
                          <w:rFonts w:ascii="Arial" w:hAnsi="Arial" w:cs="Arial"/>
                          <w:b/>
                          <w:bCs/>
                          <w:sz w:val="28"/>
                          <w:szCs w:val="28"/>
                          <w:lang w:val="en-US"/>
                        </w:rPr>
                        <w:t>i</w:t>
                      </w:r>
                      <w:r w:rsidRPr="003D24EE">
                        <w:rPr>
                          <w:rFonts w:ascii="Arial" w:hAnsi="Arial" w:cs="Arial"/>
                          <w:b/>
                          <w:bCs/>
                          <w:sz w:val="28"/>
                          <w:szCs w:val="28"/>
                          <w:lang w:val="en-US"/>
                        </w:rPr>
                        <w:t xml:space="preserve">on </w:t>
                      </w:r>
                    </w:p>
                    <w:p w14:paraId="50547C6F" w14:textId="77777777" w:rsidR="00240DEE" w:rsidRDefault="00240DEE" w:rsidP="00240DEE">
                      <w:pPr>
                        <w:rPr>
                          <w:rFonts w:ascii="Arial" w:hAnsi="Arial" w:cs="Arial"/>
                          <w:lang w:val="en-US"/>
                        </w:rPr>
                      </w:pPr>
                      <w:r>
                        <w:rPr>
                          <w:rFonts w:ascii="Arial" w:hAnsi="Arial" w:cs="Arial"/>
                          <w:lang w:val="en-US"/>
                        </w:rPr>
                        <w:t xml:space="preserve">Essential to the delivery of the </w:t>
                      </w:r>
                      <w:proofErr w:type="spellStart"/>
                      <w:r>
                        <w:rPr>
                          <w:rFonts w:ascii="Arial" w:hAnsi="Arial" w:cs="Arial"/>
                          <w:lang w:val="en-US"/>
                        </w:rPr>
                        <w:t>programme</w:t>
                      </w:r>
                      <w:proofErr w:type="spellEnd"/>
                      <w:r>
                        <w:rPr>
                          <w:rFonts w:ascii="Arial" w:hAnsi="Arial" w:cs="Arial"/>
                          <w:lang w:val="en-US"/>
                        </w:rPr>
                        <w:t xml:space="preserve"> will be the support of our key partners, communities, staff, and </w:t>
                      </w:r>
                      <w:proofErr w:type="spellStart"/>
                      <w:r>
                        <w:rPr>
                          <w:rFonts w:ascii="Arial" w:hAnsi="Arial" w:cs="Arial"/>
                          <w:lang w:val="en-US"/>
                        </w:rPr>
                        <w:t>Councillors</w:t>
                      </w:r>
                      <w:proofErr w:type="spellEnd"/>
                      <w:r>
                        <w:rPr>
                          <w:rFonts w:ascii="Arial" w:hAnsi="Arial" w:cs="Arial"/>
                          <w:lang w:val="en-US"/>
                        </w:rPr>
                        <w:t xml:space="preserve">. This includes: </w:t>
                      </w:r>
                    </w:p>
                    <w:p w14:paraId="543691C1" w14:textId="77777777" w:rsidR="00240DEE" w:rsidRDefault="00240DEE" w:rsidP="00240DEE">
                      <w:pPr>
                        <w:pStyle w:val="ListParagraph"/>
                        <w:numPr>
                          <w:ilvl w:val="0"/>
                          <w:numId w:val="4"/>
                        </w:numPr>
                        <w:rPr>
                          <w:rFonts w:ascii="Arial" w:hAnsi="Arial" w:cs="Arial"/>
                          <w:lang w:val="en-US"/>
                        </w:rPr>
                      </w:pPr>
                      <w:r>
                        <w:rPr>
                          <w:rFonts w:ascii="Arial" w:hAnsi="Arial" w:cs="Arial"/>
                          <w:lang w:val="en-US"/>
                        </w:rPr>
                        <w:t xml:space="preserve">Local charities and </w:t>
                      </w:r>
                      <w:proofErr w:type="spellStart"/>
                      <w:r>
                        <w:rPr>
                          <w:rFonts w:ascii="Arial" w:hAnsi="Arial" w:cs="Arial"/>
                          <w:lang w:val="en-US"/>
                        </w:rPr>
                        <w:t>organisations</w:t>
                      </w:r>
                      <w:proofErr w:type="spellEnd"/>
                      <w:r>
                        <w:rPr>
                          <w:rFonts w:ascii="Arial" w:hAnsi="Arial" w:cs="Arial"/>
                          <w:lang w:val="en-US"/>
                        </w:rPr>
                        <w:t xml:space="preserve"> to provide advice and support,</w:t>
                      </w:r>
                    </w:p>
                    <w:p w14:paraId="4C827460" w14:textId="77777777" w:rsidR="00240DEE" w:rsidRDefault="00240DEE" w:rsidP="00240DEE">
                      <w:pPr>
                        <w:pStyle w:val="ListParagraph"/>
                        <w:numPr>
                          <w:ilvl w:val="0"/>
                          <w:numId w:val="4"/>
                        </w:numPr>
                        <w:rPr>
                          <w:rFonts w:ascii="Arial" w:hAnsi="Arial" w:cs="Arial"/>
                          <w:lang w:val="en-US"/>
                        </w:rPr>
                      </w:pPr>
                      <w:r>
                        <w:rPr>
                          <w:rFonts w:ascii="Arial" w:hAnsi="Arial" w:cs="Arial"/>
                          <w:lang w:val="en-US"/>
                        </w:rPr>
                        <w:t xml:space="preserve">Residents and communities to understand individual needs, </w:t>
                      </w:r>
                    </w:p>
                    <w:p w14:paraId="43B769DB" w14:textId="77777777" w:rsidR="00240DEE" w:rsidRDefault="00240DEE" w:rsidP="00240DEE">
                      <w:pPr>
                        <w:pStyle w:val="ListParagraph"/>
                        <w:numPr>
                          <w:ilvl w:val="0"/>
                          <w:numId w:val="4"/>
                        </w:numPr>
                        <w:rPr>
                          <w:rFonts w:ascii="Arial" w:hAnsi="Arial" w:cs="Arial"/>
                          <w:lang w:val="en-US"/>
                        </w:rPr>
                      </w:pPr>
                      <w:proofErr w:type="spellStart"/>
                      <w:r>
                        <w:rPr>
                          <w:rFonts w:ascii="Arial" w:hAnsi="Arial" w:cs="Arial"/>
                          <w:lang w:val="en-US"/>
                        </w:rPr>
                        <w:t>Councillors</w:t>
                      </w:r>
                      <w:proofErr w:type="spellEnd"/>
                      <w:r>
                        <w:rPr>
                          <w:rFonts w:ascii="Arial" w:hAnsi="Arial" w:cs="Arial"/>
                          <w:lang w:val="en-US"/>
                        </w:rPr>
                        <w:t xml:space="preserve"> to </w:t>
                      </w:r>
                      <w:proofErr w:type="spellStart"/>
                      <w:r>
                        <w:rPr>
                          <w:rFonts w:ascii="Arial" w:hAnsi="Arial" w:cs="Arial"/>
                          <w:lang w:val="en-US"/>
                        </w:rPr>
                        <w:t>utilise</w:t>
                      </w:r>
                      <w:proofErr w:type="spellEnd"/>
                      <w:r>
                        <w:rPr>
                          <w:rFonts w:ascii="Arial" w:hAnsi="Arial" w:cs="Arial"/>
                          <w:lang w:val="en-US"/>
                        </w:rPr>
                        <w:t xml:space="preserve"> their platform to back and promote the </w:t>
                      </w:r>
                      <w:proofErr w:type="spellStart"/>
                      <w:r>
                        <w:rPr>
                          <w:rFonts w:ascii="Arial" w:hAnsi="Arial" w:cs="Arial"/>
                          <w:lang w:val="en-US"/>
                        </w:rPr>
                        <w:t>programme</w:t>
                      </w:r>
                      <w:proofErr w:type="spellEnd"/>
                      <w:r>
                        <w:rPr>
                          <w:rFonts w:ascii="Arial" w:hAnsi="Arial" w:cs="Arial"/>
                          <w:lang w:val="en-US"/>
                        </w:rPr>
                        <w:t xml:space="preserve">, </w:t>
                      </w:r>
                    </w:p>
                    <w:p w14:paraId="6E64CE5F" w14:textId="77777777" w:rsidR="00240DEE" w:rsidRDefault="00240DEE" w:rsidP="00240DEE">
                      <w:pPr>
                        <w:pStyle w:val="ListParagraph"/>
                        <w:numPr>
                          <w:ilvl w:val="0"/>
                          <w:numId w:val="4"/>
                        </w:numPr>
                        <w:rPr>
                          <w:rFonts w:ascii="Arial" w:hAnsi="Arial" w:cs="Arial"/>
                          <w:lang w:val="en-US"/>
                        </w:rPr>
                      </w:pPr>
                      <w:r>
                        <w:rPr>
                          <w:rFonts w:ascii="Arial" w:hAnsi="Arial" w:cs="Arial"/>
                          <w:lang w:val="en-US"/>
                        </w:rPr>
                        <w:t>Staff to deliver and coordinate the actions,</w:t>
                      </w:r>
                    </w:p>
                    <w:p w14:paraId="2C4E0E38" w14:textId="77777777" w:rsidR="00240DEE" w:rsidRPr="00481B37" w:rsidRDefault="00240DEE" w:rsidP="00240DEE">
                      <w:pPr>
                        <w:pStyle w:val="ListParagraph"/>
                        <w:numPr>
                          <w:ilvl w:val="0"/>
                          <w:numId w:val="4"/>
                        </w:numPr>
                        <w:rPr>
                          <w:rFonts w:ascii="Arial" w:hAnsi="Arial" w:cs="Arial"/>
                          <w:lang w:val="en-US"/>
                        </w:rPr>
                      </w:pPr>
                      <w:r>
                        <w:rPr>
                          <w:rFonts w:ascii="Arial" w:hAnsi="Arial" w:cs="Arial"/>
                          <w:lang w:val="en-US"/>
                        </w:rPr>
                        <w:t>Policies and processes to provide the structure to secure and measure equality outcomes.</w:t>
                      </w:r>
                    </w:p>
                    <w:p w14:paraId="49844FFD" w14:textId="77777777" w:rsidR="00240DEE" w:rsidRDefault="00240DEE" w:rsidP="00240DEE">
                      <w:pPr>
                        <w:rPr>
                          <w:rFonts w:cstheme="minorHAnsi"/>
                          <w:bCs/>
                          <w:color w:val="000000" w:themeColor="text1"/>
                          <w:lang w:val="en-US"/>
                        </w:rPr>
                      </w:pPr>
                    </w:p>
                    <w:p w14:paraId="73FD67FC" w14:textId="77777777" w:rsidR="00240DEE" w:rsidRPr="00FB4B5C" w:rsidRDefault="00240DEE" w:rsidP="00240DEE">
                      <w:pPr>
                        <w:jc w:val="both"/>
                        <w:rPr>
                          <w:rFonts w:cstheme="minorHAnsi"/>
                          <w:b/>
                        </w:rPr>
                      </w:pPr>
                    </w:p>
                    <w:p w14:paraId="5B8B2EE6" w14:textId="77777777" w:rsidR="00240DEE" w:rsidRPr="00FB4B5C" w:rsidRDefault="00240DEE" w:rsidP="00240DEE">
                      <w:pPr>
                        <w:jc w:val="both"/>
                        <w:rPr>
                          <w:rFonts w:ascii="Arial" w:hAnsi="Arial" w:cs="Arial"/>
                          <w:b/>
                          <w:bCs/>
                          <w:lang w:val="en-US"/>
                        </w:rPr>
                      </w:pPr>
                    </w:p>
                  </w:txbxContent>
                </v:textbox>
                <w10:wrap anchorx="margin"/>
              </v:shape>
            </w:pict>
          </mc:Fallback>
        </mc:AlternateContent>
      </w:r>
    </w:p>
    <w:p w14:paraId="12486E9F" w14:textId="0E6D0297" w:rsidR="00EC4D30" w:rsidRDefault="00EC4D30" w:rsidP="00EC4D30">
      <w:pPr>
        <w:pStyle w:val="Heading2"/>
        <w:rPr>
          <w:rFonts w:asciiTheme="majorHAnsi" w:hAnsiTheme="majorHAnsi" w:cstheme="majorHAnsi"/>
          <w:sz w:val="22"/>
        </w:rPr>
      </w:pPr>
    </w:p>
    <w:p w14:paraId="7FC8894C" w14:textId="1CFF482E" w:rsidR="00EC4D30" w:rsidRDefault="00EC4D30" w:rsidP="00EC4D30">
      <w:pPr>
        <w:pStyle w:val="Heading2"/>
        <w:rPr>
          <w:rFonts w:asciiTheme="majorHAnsi" w:hAnsiTheme="majorHAnsi" w:cstheme="majorHAnsi"/>
          <w:sz w:val="22"/>
        </w:rPr>
      </w:pPr>
    </w:p>
    <w:p w14:paraId="4B482A03" w14:textId="2CA0F1CB" w:rsidR="00EC4D30" w:rsidRDefault="00EC4D30" w:rsidP="00EC4D30">
      <w:pPr>
        <w:pStyle w:val="Heading2"/>
        <w:rPr>
          <w:rFonts w:asciiTheme="majorHAnsi" w:hAnsiTheme="majorHAnsi" w:cstheme="majorHAnsi"/>
          <w:sz w:val="22"/>
        </w:rPr>
      </w:pPr>
    </w:p>
    <w:p w14:paraId="2A80833E" w14:textId="77777777" w:rsidR="00EC4D30" w:rsidRDefault="00EC4D30" w:rsidP="00EC4D30">
      <w:pPr>
        <w:pStyle w:val="Heading2"/>
        <w:rPr>
          <w:rFonts w:asciiTheme="majorHAnsi" w:hAnsiTheme="majorHAnsi" w:cstheme="majorHAnsi"/>
          <w:sz w:val="22"/>
        </w:rPr>
      </w:pPr>
    </w:p>
    <w:p w14:paraId="1F37A64F" w14:textId="29FF8DBC" w:rsidR="00EC4D30" w:rsidRDefault="00EC4D30" w:rsidP="00EC4D30">
      <w:pPr>
        <w:pStyle w:val="Heading2"/>
        <w:rPr>
          <w:rFonts w:asciiTheme="majorHAnsi" w:hAnsiTheme="majorHAnsi" w:cstheme="majorHAnsi"/>
          <w:sz w:val="22"/>
        </w:rPr>
      </w:pPr>
    </w:p>
    <w:p w14:paraId="34F3F4CC" w14:textId="77777777" w:rsidR="00EC4D30" w:rsidRDefault="00EC4D30" w:rsidP="00EC4D30">
      <w:pPr>
        <w:pStyle w:val="Heading2"/>
        <w:rPr>
          <w:rFonts w:asciiTheme="majorHAnsi" w:hAnsiTheme="majorHAnsi" w:cstheme="majorHAnsi"/>
          <w:sz w:val="22"/>
        </w:rPr>
      </w:pPr>
    </w:p>
    <w:p w14:paraId="0E03169F" w14:textId="72243B5C" w:rsidR="00EC4D30" w:rsidRDefault="00732800" w:rsidP="00EC4D30">
      <w:pPr>
        <w:pStyle w:val="Heading2"/>
        <w:rPr>
          <w:rFonts w:asciiTheme="majorHAnsi" w:hAnsiTheme="majorHAnsi" w:cstheme="majorHAnsi"/>
          <w:sz w:val="22"/>
        </w:rPr>
      </w:pPr>
      <w:r w:rsidRPr="004C1CAA">
        <w:rPr>
          <w:b w:val="0"/>
          <w:noProof/>
          <w:color w:val="FF0000"/>
          <w:sz w:val="28"/>
          <w:szCs w:val="28"/>
        </w:rPr>
        <w:lastRenderedPageBreak/>
        <mc:AlternateContent>
          <mc:Choice Requires="wps">
            <w:drawing>
              <wp:anchor distT="0" distB="0" distL="114300" distR="114300" simplePos="0" relativeHeight="251770880" behindDoc="0" locked="0" layoutInCell="1" allowOverlap="1" wp14:anchorId="73661D8F" wp14:editId="2B72F1A1">
                <wp:simplePos x="0" y="0"/>
                <wp:positionH relativeFrom="margin">
                  <wp:posOffset>132080</wp:posOffset>
                </wp:positionH>
                <wp:positionV relativeFrom="paragraph">
                  <wp:posOffset>-157480</wp:posOffset>
                </wp:positionV>
                <wp:extent cx="5911215" cy="802257"/>
                <wp:effectExtent l="0" t="0" r="0" b="0"/>
                <wp:wrapNone/>
                <wp:docPr id="1700962224" name="Text Box 1700962224"/>
                <wp:cNvGraphicFramePr/>
                <a:graphic xmlns:a="http://schemas.openxmlformats.org/drawingml/2006/main">
                  <a:graphicData uri="http://schemas.microsoft.com/office/word/2010/wordprocessingShape">
                    <wps:wsp>
                      <wps:cNvSpPr txBox="1"/>
                      <wps:spPr>
                        <a:xfrm>
                          <a:off x="0" y="0"/>
                          <a:ext cx="5911215" cy="802257"/>
                        </a:xfrm>
                        <a:prstGeom prst="rect">
                          <a:avLst/>
                        </a:prstGeom>
                        <a:noFill/>
                        <a:ln w="6350">
                          <a:noFill/>
                        </a:ln>
                      </wps:spPr>
                      <wps:txbx>
                        <w:txbxContent>
                          <w:p w14:paraId="7BDB40F1" w14:textId="19A07424" w:rsidR="002C773C" w:rsidRPr="003D24EE" w:rsidRDefault="00FE5FE3" w:rsidP="002C773C">
                            <w:pPr>
                              <w:jc w:val="both"/>
                              <w:rPr>
                                <w:rFonts w:ascii="Arial" w:hAnsi="Arial" w:cs="Arial"/>
                                <w:b/>
                                <w:bCs/>
                                <w:sz w:val="28"/>
                                <w:szCs w:val="28"/>
                                <w:lang w:val="en-US"/>
                              </w:rPr>
                            </w:pPr>
                            <w:r>
                              <w:rPr>
                                <w:rFonts w:ascii="Arial" w:hAnsi="Arial" w:cs="Arial"/>
                                <w:b/>
                                <w:bCs/>
                                <w:sz w:val="28"/>
                                <w:szCs w:val="28"/>
                                <w:lang w:val="en-US"/>
                              </w:rPr>
                              <w:t>Progress Update Table</w:t>
                            </w:r>
                          </w:p>
                          <w:p w14:paraId="25575B82" w14:textId="17578AFC" w:rsidR="002C773C" w:rsidRPr="00065A75" w:rsidRDefault="002C773C" w:rsidP="002C773C">
                            <w:pPr>
                              <w:rPr>
                                <w:rFonts w:ascii="Arial" w:hAnsi="Arial" w:cs="Arial"/>
                                <w:lang w:val="en-US"/>
                              </w:rPr>
                            </w:pPr>
                            <w:r>
                              <w:rPr>
                                <w:rFonts w:ascii="Arial" w:hAnsi="Arial" w:cs="Arial"/>
                                <w:lang w:val="en-US"/>
                              </w:rPr>
                              <w:t xml:space="preserve">The table presents </w:t>
                            </w:r>
                            <w:r w:rsidR="00FE5FE3">
                              <w:rPr>
                                <w:rFonts w:ascii="Arial" w:hAnsi="Arial" w:cs="Arial"/>
                                <w:lang w:val="en-US"/>
                              </w:rPr>
                              <w:t xml:space="preserve">the actions delivered so far as well as the progress </w:t>
                            </w:r>
                            <w:r w:rsidR="00DB4911">
                              <w:rPr>
                                <w:rFonts w:ascii="Arial" w:hAnsi="Arial" w:cs="Arial"/>
                                <w:lang w:val="en-US"/>
                              </w:rPr>
                              <w:t xml:space="preserve">achieved as of October 2021: </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61D8F" id="Text Box 1700962224" o:spid="_x0000_s1146" type="#_x0000_t202" style="position:absolute;margin-left:10.4pt;margin-top:-12.4pt;width:465.45pt;height:63.1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" filled="f" stroked="f" strokeweight=".5pt">
                <v:textbox>
                  <w:txbxContent>
                    <w:p w14:paraId="7BDB40F1" w14:textId="19A07424" w:rsidR="002C773C" w:rsidRPr="003D24EE" w:rsidRDefault="00FE5FE3" w:rsidP="002C773C">
                      <w:pPr>
                        <w:jc w:val="both"/>
                        <w:rPr>
                          <w:rFonts w:ascii="Arial" w:hAnsi="Arial" w:cs="Arial"/>
                          <w:b/>
                          <w:bCs/>
                          <w:sz w:val="28"/>
                          <w:szCs w:val="28"/>
                          <w:lang w:val="en-US"/>
                        </w:rPr>
                      </w:pPr>
                      <w:r>
                        <w:rPr>
                          <w:rFonts w:ascii="Arial" w:hAnsi="Arial" w:cs="Arial"/>
                          <w:b/>
                          <w:bCs/>
                          <w:sz w:val="28"/>
                          <w:szCs w:val="28"/>
                          <w:lang w:val="en-US"/>
                        </w:rPr>
                        <w:t>Progress Update Table</w:t>
                      </w:r>
                    </w:p>
                    <w:p w14:paraId="25575B82" w14:textId="17578AFC" w:rsidR="002C773C" w:rsidRPr="00065A75" w:rsidRDefault="002C773C" w:rsidP="002C773C">
                      <w:pPr>
                        <w:rPr>
                          <w:rFonts w:ascii="Arial" w:hAnsi="Arial" w:cs="Arial"/>
                          <w:lang w:val="en-US"/>
                        </w:rPr>
                      </w:pPr>
                      <w:r>
                        <w:rPr>
                          <w:rFonts w:ascii="Arial" w:hAnsi="Arial" w:cs="Arial"/>
                          <w:lang w:val="en-US"/>
                        </w:rPr>
                        <w:t xml:space="preserve">The table presents </w:t>
                      </w:r>
                      <w:r w:rsidR="00FE5FE3">
                        <w:rPr>
                          <w:rFonts w:ascii="Arial" w:hAnsi="Arial" w:cs="Arial"/>
                          <w:lang w:val="en-US"/>
                        </w:rPr>
                        <w:t xml:space="preserve">the actions delivered so far as well as the progress </w:t>
                      </w:r>
                      <w:r w:rsidR="00DB4911">
                        <w:rPr>
                          <w:rFonts w:ascii="Arial" w:hAnsi="Arial" w:cs="Arial"/>
                          <w:lang w:val="en-US"/>
                        </w:rPr>
                        <w:t xml:space="preserve">achieved as of October 2021: </w:t>
                      </w:r>
                    </w:p>
                  </w:txbxContent>
                </v:textbox>
                <w10:wrap anchorx="margin"/>
              </v:shape>
            </w:pict>
          </mc:Fallback>
        </mc:AlternateContent>
      </w:r>
      <w:r w:rsidR="002E5167">
        <w:rPr>
          <w:b w:val="0"/>
          <w:noProof/>
          <w:color w:val="FF0000"/>
          <w:sz w:val="28"/>
          <w:szCs w:val="28"/>
        </w:rPr>
        <mc:AlternateContent>
          <mc:Choice Requires="wpg">
            <w:drawing>
              <wp:anchor distT="0" distB="0" distL="114300" distR="114300" simplePos="0" relativeHeight="251774976" behindDoc="0" locked="0" layoutInCell="1" allowOverlap="1" wp14:anchorId="5B653270" wp14:editId="4A0FA52E">
                <wp:simplePos x="0" y="0"/>
                <wp:positionH relativeFrom="page">
                  <wp:posOffset>-58372</wp:posOffset>
                </wp:positionH>
                <wp:positionV relativeFrom="paragraph">
                  <wp:posOffset>-909800</wp:posOffset>
                </wp:positionV>
                <wp:extent cx="814705" cy="10912475"/>
                <wp:effectExtent l="0" t="0" r="0" b="3175"/>
                <wp:wrapNone/>
                <wp:docPr id="1700962235" name="Group 1700962235"/>
                <wp:cNvGraphicFramePr/>
                <a:graphic xmlns:a="http://schemas.openxmlformats.org/drawingml/2006/main">
                  <a:graphicData uri="http://schemas.microsoft.com/office/word/2010/wordprocessingGroup">
                    <wpg:wgp>
                      <wpg:cNvGrpSpPr/>
                      <wpg:grpSpPr>
                        <a:xfrm>
                          <a:off x="0" y="0"/>
                          <a:ext cx="814705" cy="10912475"/>
                          <a:chOff x="0" y="-1"/>
                          <a:chExt cx="815225" cy="10912839"/>
                        </a:xfrm>
                      </wpg:grpSpPr>
                      <wps:wsp>
                        <wps:cNvPr id="1700962238" name="Rectangle 1700962238"/>
                        <wps:cNvSpPr/>
                        <wps:spPr>
                          <a:xfrm>
                            <a:off x="0" y="-1"/>
                            <a:ext cx="762000" cy="10912839"/>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1700962246" name="Text Box 1700962246"/>
                        <wps:cNvSpPr txBox="1"/>
                        <wps:spPr>
                          <a:xfrm rot="16200000">
                            <a:off x="-968742" y="1872894"/>
                            <a:ext cx="2880230" cy="687705"/>
                          </a:xfrm>
                          <a:prstGeom prst="rect">
                            <a:avLst/>
                          </a:prstGeom>
                          <a:noFill/>
                          <a:ln w="6350">
                            <a:noFill/>
                          </a:ln>
                        </wps:spPr>
                        <wps:txbx>
                          <w:txbxContent>
                            <w:p w14:paraId="509D9D36" w14:textId="704A3A1C" w:rsidR="002E5167" w:rsidRPr="009F0538" w:rsidRDefault="000F5718" w:rsidP="002E5167">
                              <w:pPr>
                                <w:rPr>
                                  <w:rFonts w:ascii="Arial" w:hAnsi="Arial" w:cs="Arial"/>
                                  <w:b/>
                                  <w:color w:val="FFFFFF" w:themeColor="background1"/>
                                  <w:sz w:val="48"/>
                                  <w:szCs w:val="18"/>
                                  <w:lang w:val="en-US"/>
                                </w:rPr>
                              </w:pPr>
                              <w:r>
                                <w:rPr>
                                  <w:rFonts w:ascii="Arial" w:hAnsi="Arial" w:cs="Arial"/>
                                  <w:b/>
                                  <w:color w:val="FFFFFF" w:themeColor="background1"/>
                                  <w:sz w:val="48"/>
                                  <w:szCs w:val="18"/>
                                  <w:lang w:val="en-US"/>
                                </w:rPr>
                                <w:t>Appendix A</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B653270" id="Group 1700962235" o:spid="_x0000_s1147" style="position:absolute;margin-left:-4.6pt;margin-top:-71.65pt;width:64.15pt;height:859.25pt;z-index:251774976;mso-position-horizontal-relative:page;mso-width-relative:margin;mso-height-relative:margin" coordorigin="" coordsize="8152,109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">
                <v:rect id="Rectangle 1700962238" o:spid="_x0000_s1148" style="position:absolute;width:7620;height:109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" fillcolor="#2e74b5 [2408]" stroked="f" strokeweight="1pt"/>
                <v:shape id="Text Box 1700962246" o:spid="_x0000_s1149" type="#_x0000_t202" style="position:absolute;left:-9687;top:18728;width:28802;height:68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" filled="f" stroked="f" strokeweight=".5pt">
                  <v:textbox>
                    <w:txbxContent>
                      <w:p w14:paraId="509D9D36" w14:textId="704A3A1C" w:rsidR="002E5167" w:rsidRPr="009F0538" w:rsidRDefault="000F5718" w:rsidP="002E5167">
                        <w:pPr>
                          <w:rPr>
                            <w:rFonts w:ascii="Arial" w:hAnsi="Arial" w:cs="Arial"/>
                            <w:b/>
                            <w:color w:val="FFFFFF" w:themeColor="background1"/>
                            <w:sz w:val="48"/>
                            <w:szCs w:val="18"/>
                            <w:lang w:val="en-US"/>
                          </w:rPr>
                        </w:pPr>
                        <w:r>
                          <w:rPr>
                            <w:rFonts w:ascii="Arial" w:hAnsi="Arial" w:cs="Arial"/>
                            <w:b/>
                            <w:color w:val="FFFFFF" w:themeColor="background1"/>
                            <w:sz w:val="48"/>
                            <w:szCs w:val="18"/>
                            <w:lang w:val="en-US"/>
                          </w:rPr>
                          <w:t>Appendix A</w:t>
                        </w:r>
                      </w:p>
                    </w:txbxContent>
                  </v:textbox>
                </v:shape>
                <w10:wrap anchorx="page"/>
              </v:group>
            </w:pict>
          </mc:Fallback>
        </mc:AlternateContent>
      </w:r>
      <w:r w:rsidR="002C773C" w:rsidRPr="004C1CAA">
        <w:rPr>
          <w:b w:val="0"/>
          <w:noProof/>
          <w:color w:val="FF0000"/>
          <w:sz w:val="28"/>
          <w:szCs w:val="28"/>
        </w:rPr>
        <mc:AlternateContent>
          <mc:Choice Requires="wps">
            <w:drawing>
              <wp:anchor distT="0" distB="0" distL="114300" distR="114300" simplePos="0" relativeHeight="251768832" behindDoc="0" locked="0" layoutInCell="1" allowOverlap="1" wp14:anchorId="3DA44BEE" wp14:editId="0248F5FB">
                <wp:simplePos x="0" y="0"/>
                <wp:positionH relativeFrom="margin">
                  <wp:posOffset>60384</wp:posOffset>
                </wp:positionH>
                <wp:positionV relativeFrom="paragraph">
                  <wp:posOffset>-629728</wp:posOffset>
                </wp:positionV>
                <wp:extent cx="4839419" cy="467832"/>
                <wp:effectExtent l="0" t="0" r="0" b="0"/>
                <wp:wrapNone/>
                <wp:docPr id="1700962221" name="Text Box 1700962221"/>
                <wp:cNvGraphicFramePr/>
                <a:graphic xmlns:a="http://schemas.openxmlformats.org/drawingml/2006/main">
                  <a:graphicData uri="http://schemas.microsoft.com/office/word/2010/wordprocessingShape">
                    <wps:wsp>
                      <wps:cNvSpPr txBox="1"/>
                      <wps:spPr>
                        <a:xfrm>
                          <a:off x="0" y="0"/>
                          <a:ext cx="4839419" cy="467832"/>
                        </a:xfrm>
                        <a:prstGeom prst="rect">
                          <a:avLst/>
                        </a:prstGeom>
                        <a:noFill/>
                        <a:ln w="6350">
                          <a:noFill/>
                        </a:ln>
                      </wps:spPr>
                      <wps:txbx>
                        <w:txbxContent>
                          <w:p w14:paraId="16F4100C" w14:textId="7606A291" w:rsidR="002C773C" w:rsidRPr="009F0538" w:rsidRDefault="002C773C" w:rsidP="002C773C">
                            <w:pPr>
                              <w:rPr>
                                <w:b/>
                                <w:color w:val="595959" w:themeColor="text1" w:themeTint="A6"/>
                                <w:sz w:val="52"/>
                                <w:szCs w:val="32"/>
                                <w:lang w:val="en-US"/>
                              </w:rPr>
                            </w:pPr>
                            <w:r>
                              <w:rPr>
                                <w:rFonts w:ascii="Arial" w:hAnsi="Arial" w:cs="Arial"/>
                                <w:b/>
                                <w:color w:val="595959" w:themeColor="text1" w:themeTint="A6"/>
                                <w:sz w:val="48"/>
                                <w:szCs w:val="32"/>
                                <w:lang w:val="en-US"/>
                              </w:rPr>
                              <w:t xml:space="preserve">Appendix A – </w:t>
                            </w:r>
                            <w:r w:rsidR="00FE5FE3">
                              <w:rPr>
                                <w:rFonts w:ascii="Arial" w:hAnsi="Arial" w:cs="Arial"/>
                                <w:b/>
                                <w:color w:val="595959" w:themeColor="text1" w:themeTint="A6"/>
                                <w:sz w:val="48"/>
                                <w:szCs w:val="32"/>
                                <w:lang w:val="en-US"/>
                              </w:rPr>
                              <w:t>Progress Update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A44BEE" id="Text Box 1700962221" o:spid="_x0000_s1150" type="#_x0000_t202" style="position:absolute;margin-left:4.75pt;margin-top:-49.6pt;width:381.05pt;height:36.8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" filled="f" stroked="f" strokeweight=".5pt">
                <v:textbox>
                  <w:txbxContent>
                    <w:p w14:paraId="16F4100C" w14:textId="7606A291" w:rsidR="002C773C" w:rsidRPr="009F0538" w:rsidRDefault="002C773C" w:rsidP="002C773C">
                      <w:pPr>
                        <w:rPr>
                          <w:b/>
                          <w:color w:val="595959" w:themeColor="text1" w:themeTint="A6"/>
                          <w:sz w:val="52"/>
                          <w:szCs w:val="32"/>
                          <w:lang w:val="en-US"/>
                        </w:rPr>
                      </w:pPr>
                      <w:r>
                        <w:rPr>
                          <w:rFonts w:ascii="Arial" w:hAnsi="Arial" w:cs="Arial"/>
                          <w:b/>
                          <w:color w:val="595959" w:themeColor="text1" w:themeTint="A6"/>
                          <w:sz w:val="48"/>
                          <w:szCs w:val="32"/>
                          <w:lang w:val="en-US"/>
                        </w:rPr>
                        <w:t xml:space="preserve">Appendix A – </w:t>
                      </w:r>
                      <w:r w:rsidR="00FE5FE3">
                        <w:rPr>
                          <w:rFonts w:ascii="Arial" w:hAnsi="Arial" w:cs="Arial"/>
                          <w:b/>
                          <w:color w:val="595959" w:themeColor="text1" w:themeTint="A6"/>
                          <w:sz w:val="48"/>
                          <w:szCs w:val="32"/>
                          <w:lang w:val="en-US"/>
                        </w:rPr>
                        <w:t>Progress Update</w:t>
                      </w:r>
                    </w:p>
                  </w:txbxContent>
                </v:textbox>
                <w10:wrap anchorx="margin"/>
              </v:shape>
            </w:pict>
          </mc:Fallback>
        </mc:AlternateContent>
      </w:r>
      <w:r w:rsidR="002C773C" w:rsidRPr="004C1CAA">
        <w:rPr>
          <w:b w:val="0"/>
          <w:noProof/>
          <w:color w:val="FF0000"/>
          <w:sz w:val="28"/>
          <w:szCs w:val="28"/>
        </w:rPr>
        <mc:AlternateContent>
          <mc:Choice Requires="wps">
            <w:drawing>
              <wp:anchor distT="0" distB="0" distL="114300" distR="114300" simplePos="0" relativeHeight="251766784" behindDoc="0" locked="0" layoutInCell="1" allowOverlap="1" wp14:anchorId="5018691E" wp14:editId="119D6FD2">
                <wp:simplePos x="0" y="0"/>
                <wp:positionH relativeFrom="page">
                  <wp:align>right</wp:align>
                </wp:positionH>
                <wp:positionV relativeFrom="paragraph">
                  <wp:posOffset>-905774</wp:posOffset>
                </wp:positionV>
                <wp:extent cx="215900" cy="10673862"/>
                <wp:effectExtent l="0" t="0" r="0" b="0"/>
                <wp:wrapNone/>
                <wp:docPr id="1700962219" name="Rectangle 1700962219"/>
                <wp:cNvGraphicFramePr/>
                <a:graphic xmlns:a="http://schemas.openxmlformats.org/drawingml/2006/main">
                  <a:graphicData uri="http://schemas.microsoft.com/office/word/2010/wordprocessingShape">
                    <wps:wsp>
                      <wps:cNvSpPr/>
                      <wps:spPr>
                        <a:xfrm>
                          <a:off x="0" y="0"/>
                          <a:ext cx="215900" cy="10673862"/>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1CE3BB36" id="Rectangle 1700962219" o:spid="_x0000_s1026" style="position:absolute;margin-left:-34.2pt;margin-top:-71.3pt;width:17pt;height:840.45pt;z-index:2517667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" fillcolor="#2e74b5 [2408]" stroked="f" strokeweight="1pt">
                <w10:wrap anchorx="page"/>
              </v:rect>
            </w:pict>
          </mc:Fallback>
        </mc:AlternateContent>
      </w:r>
    </w:p>
    <w:p w14:paraId="14CA49F0" w14:textId="2A37390A" w:rsidR="00EC4D30" w:rsidRDefault="00EC4D30" w:rsidP="00EC4D30">
      <w:pPr>
        <w:pStyle w:val="Heading2"/>
        <w:rPr>
          <w:rFonts w:asciiTheme="majorHAnsi" w:hAnsiTheme="majorHAnsi" w:cstheme="majorHAnsi"/>
          <w:sz w:val="22"/>
        </w:rPr>
      </w:pPr>
    </w:p>
    <w:tbl>
      <w:tblPr>
        <w:tblStyle w:val="TableGrid"/>
        <w:tblW w:w="8930"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4104"/>
        <w:gridCol w:w="1280"/>
        <w:gridCol w:w="1280"/>
      </w:tblGrid>
      <w:tr w:rsidR="000F5718" w:rsidRPr="00B15AEF" w14:paraId="103C7308" w14:textId="77777777" w:rsidTr="000F5718">
        <w:tc>
          <w:tcPr>
            <w:tcW w:w="2267" w:type="dxa"/>
            <w:shd w:val="clear" w:color="auto" w:fill="0070C0"/>
          </w:tcPr>
          <w:p w14:paraId="7D40868D" w14:textId="19802C3F" w:rsidR="00FE5FE3" w:rsidRPr="00B15AEF" w:rsidRDefault="00FE5FE3" w:rsidP="00EC4D30">
            <w:pPr>
              <w:pStyle w:val="Heading2"/>
              <w:outlineLvl w:val="1"/>
              <w:rPr>
                <w:rFonts w:ascii="Arial" w:hAnsi="Arial" w:cs="Arial"/>
                <w:color w:val="FFFFFF" w:themeColor="background1"/>
                <w:sz w:val="22"/>
              </w:rPr>
            </w:pPr>
            <w:r w:rsidRPr="00B15AEF">
              <w:rPr>
                <w:rFonts w:ascii="Arial" w:hAnsi="Arial" w:cs="Arial"/>
                <w:color w:val="FFFFFF" w:themeColor="background1"/>
                <w:sz w:val="22"/>
              </w:rPr>
              <w:t>Action</w:t>
            </w:r>
          </w:p>
        </w:tc>
        <w:tc>
          <w:tcPr>
            <w:tcW w:w="4107" w:type="dxa"/>
            <w:shd w:val="clear" w:color="auto" w:fill="0070C0"/>
          </w:tcPr>
          <w:p w14:paraId="2F76C0BE" w14:textId="75415632" w:rsidR="00FE5FE3" w:rsidRPr="00B15AEF" w:rsidRDefault="00FE5FE3" w:rsidP="00EC4D30">
            <w:pPr>
              <w:pStyle w:val="Heading2"/>
              <w:outlineLvl w:val="1"/>
              <w:rPr>
                <w:rFonts w:ascii="Arial" w:hAnsi="Arial" w:cs="Arial"/>
                <w:color w:val="FFFFFF" w:themeColor="background1"/>
                <w:sz w:val="22"/>
              </w:rPr>
            </w:pPr>
            <w:r w:rsidRPr="00B15AEF">
              <w:rPr>
                <w:rFonts w:ascii="Arial" w:hAnsi="Arial" w:cs="Arial"/>
                <w:color w:val="FFFFFF" w:themeColor="background1"/>
                <w:sz w:val="22"/>
              </w:rPr>
              <w:t>Status</w:t>
            </w:r>
          </w:p>
        </w:tc>
        <w:tc>
          <w:tcPr>
            <w:tcW w:w="1280" w:type="dxa"/>
            <w:shd w:val="clear" w:color="auto" w:fill="0070C0"/>
          </w:tcPr>
          <w:p w14:paraId="79CCF3B0" w14:textId="76067046" w:rsidR="00FE5FE3" w:rsidRPr="00B15AEF" w:rsidRDefault="00FE5FE3" w:rsidP="00EC4D30">
            <w:pPr>
              <w:pStyle w:val="Heading2"/>
              <w:outlineLvl w:val="1"/>
              <w:rPr>
                <w:rFonts w:ascii="Arial" w:hAnsi="Arial" w:cs="Arial"/>
                <w:color w:val="FFFFFF" w:themeColor="background1"/>
                <w:sz w:val="22"/>
              </w:rPr>
            </w:pPr>
            <w:r w:rsidRPr="00B15AEF">
              <w:rPr>
                <w:rFonts w:ascii="Arial" w:hAnsi="Arial" w:cs="Arial"/>
                <w:color w:val="FFFFFF" w:themeColor="background1"/>
                <w:sz w:val="22"/>
              </w:rPr>
              <w:t xml:space="preserve">Update </w:t>
            </w:r>
          </w:p>
        </w:tc>
        <w:tc>
          <w:tcPr>
            <w:tcW w:w="1276" w:type="dxa"/>
            <w:shd w:val="clear" w:color="auto" w:fill="0070C0"/>
          </w:tcPr>
          <w:p w14:paraId="46ADAFC2" w14:textId="0349189C" w:rsidR="00FE5FE3" w:rsidRPr="00B15AEF" w:rsidRDefault="00FE5FE3" w:rsidP="00EC4D30">
            <w:pPr>
              <w:pStyle w:val="Heading2"/>
              <w:outlineLvl w:val="1"/>
              <w:rPr>
                <w:rFonts w:ascii="Arial" w:hAnsi="Arial" w:cs="Arial"/>
                <w:color w:val="FFFFFF" w:themeColor="background1"/>
                <w:sz w:val="22"/>
              </w:rPr>
            </w:pPr>
            <w:r w:rsidRPr="00B15AEF">
              <w:rPr>
                <w:rFonts w:ascii="Arial" w:hAnsi="Arial" w:cs="Arial"/>
                <w:color w:val="FFFFFF" w:themeColor="background1"/>
                <w:sz w:val="22"/>
              </w:rPr>
              <w:t xml:space="preserve">End Date </w:t>
            </w:r>
          </w:p>
        </w:tc>
      </w:tr>
      <w:tr w:rsidR="00FE5FE3" w:rsidRPr="00B15AEF" w14:paraId="79AEDC39" w14:textId="77777777" w:rsidTr="000F5718">
        <w:tc>
          <w:tcPr>
            <w:tcW w:w="8930" w:type="dxa"/>
            <w:gridSpan w:val="4"/>
            <w:shd w:val="clear" w:color="auto" w:fill="9CC2E5" w:themeFill="accent5" w:themeFillTint="99"/>
          </w:tcPr>
          <w:p w14:paraId="248ABE2F" w14:textId="48E92BFE" w:rsidR="00FE5FE3" w:rsidRPr="00C275A3" w:rsidRDefault="00FE5FE3" w:rsidP="00EC4D30">
            <w:pPr>
              <w:pStyle w:val="Heading2"/>
              <w:outlineLvl w:val="1"/>
              <w:rPr>
                <w:rFonts w:ascii="Arial" w:hAnsi="Arial" w:cs="Arial"/>
                <w:sz w:val="22"/>
              </w:rPr>
            </w:pPr>
            <w:r w:rsidRPr="00C275A3">
              <w:rPr>
                <w:rFonts w:ascii="Arial" w:hAnsi="Arial" w:cs="Arial"/>
                <w:sz w:val="22"/>
              </w:rPr>
              <w:t>Priority One: Enabling social justice through council services</w:t>
            </w:r>
          </w:p>
        </w:tc>
      </w:tr>
      <w:tr w:rsidR="000F5718" w:rsidRPr="00B15AEF" w14:paraId="262E6E33" w14:textId="77777777" w:rsidTr="000F5718">
        <w:tc>
          <w:tcPr>
            <w:tcW w:w="2267" w:type="dxa"/>
            <w:shd w:val="clear" w:color="auto" w:fill="EBF2F9"/>
          </w:tcPr>
          <w:p w14:paraId="44437E07" w14:textId="08EA456C" w:rsidR="00C275A3" w:rsidRPr="00B15AEF" w:rsidRDefault="00C275A3" w:rsidP="00C275A3">
            <w:pPr>
              <w:pStyle w:val="Heading2"/>
              <w:outlineLvl w:val="1"/>
              <w:rPr>
                <w:rFonts w:ascii="Arial" w:hAnsi="Arial" w:cs="Arial"/>
                <w:b w:val="0"/>
                <w:bCs w:val="0"/>
                <w:sz w:val="22"/>
              </w:rPr>
            </w:pPr>
            <w:r w:rsidRPr="00B15AEF">
              <w:rPr>
                <w:rFonts w:ascii="Arial" w:hAnsi="Arial" w:cs="Arial"/>
                <w:b w:val="0"/>
                <w:bCs w:val="0"/>
                <w:sz w:val="22"/>
              </w:rPr>
              <w:t>Create an Equality Framework</w:t>
            </w:r>
          </w:p>
        </w:tc>
        <w:tc>
          <w:tcPr>
            <w:tcW w:w="4107" w:type="dxa"/>
            <w:shd w:val="clear" w:color="auto" w:fill="auto"/>
          </w:tcPr>
          <w:p w14:paraId="6C46AE2E" w14:textId="1EB49C83" w:rsidR="00C275A3" w:rsidRPr="00B15AEF" w:rsidRDefault="00C275A3" w:rsidP="00C275A3">
            <w:pPr>
              <w:pStyle w:val="Heading2"/>
              <w:outlineLvl w:val="1"/>
              <w:rPr>
                <w:rFonts w:ascii="Arial" w:hAnsi="Arial" w:cs="Arial"/>
                <w:b w:val="0"/>
                <w:bCs w:val="0"/>
                <w:sz w:val="22"/>
              </w:rPr>
            </w:pPr>
            <w:r w:rsidRPr="00B15AEF">
              <w:rPr>
                <w:rFonts w:ascii="Arial" w:hAnsi="Arial" w:cs="Arial"/>
                <w:b w:val="0"/>
                <w:bCs w:val="0"/>
                <w:sz w:val="22"/>
              </w:rPr>
              <w:t xml:space="preserve">The framework has been drafted and will be presented to the Shared Senior </w:t>
            </w:r>
            <w:r>
              <w:rPr>
                <w:rFonts w:ascii="Arial" w:hAnsi="Arial" w:cs="Arial"/>
                <w:b w:val="0"/>
                <w:bCs w:val="0"/>
                <w:sz w:val="22"/>
              </w:rPr>
              <w:t>Management Team in November 2021 ahead of presentation to Cabinet in February 2022 for final approval.</w:t>
            </w:r>
          </w:p>
        </w:tc>
        <w:tc>
          <w:tcPr>
            <w:tcW w:w="1280" w:type="dxa"/>
            <w:shd w:val="clear" w:color="auto" w:fill="auto"/>
          </w:tcPr>
          <w:p w14:paraId="6E94FA2B" w14:textId="421882B9" w:rsidR="00C275A3" w:rsidRPr="00B15AEF" w:rsidRDefault="00C275A3" w:rsidP="00C275A3">
            <w:pPr>
              <w:pStyle w:val="Heading2"/>
              <w:outlineLvl w:val="1"/>
              <w:rPr>
                <w:rFonts w:ascii="Arial" w:hAnsi="Arial" w:cs="Arial"/>
                <w:b w:val="0"/>
                <w:bCs w:val="0"/>
                <w:sz w:val="22"/>
              </w:rPr>
            </w:pPr>
            <w:r>
              <w:rPr>
                <w:rFonts w:ascii="Arial" w:hAnsi="Arial" w:cs="Arial"/>
                <w:b w:val="0"/>
                <w:bCs w:val="0"/>
                <w:sz w:val="22"/>
              </w:rPr>
              <w:t>Ongoing</w:t>
            </w:r>
          </w:p>
        </w:tc>
        <w:tc>
          <w:tcPr>
            <w:tcW w:w="1276" w:type="dxa"/>
            <w:shd w:val="clear" w:color="auto" w:fill="auto"/>
          </w:tcPr>
          <w:p w14:paraId="644E2D58" w14:textId="1CF22AB2" w:rsidR="00C275A3" w:rsidRPr="000F5718" w:rsidRDefault="00C275A3" w:rsidP="00C275A3">
            <w:pPr>
              <w:pStyle w:val="Heading2"/>
              <w:outlineLvl w:val="1"/>
              <w:rPr>
                <w:rFonts w:ascii="Arial" w:hAnsi="Arial" w:cs="Arial"/>
                <w:sz w:val="22"/>
              </w:rPr>
            </w:pPr>
            <w:r w:rsidRPr="000F5718">
              <w:rPr>
                <w:rFonts w:ascii="Arial" w:hAnsi="Arial" w:cs="Arial"/>
                <w:sz w:val="22"/>
              </w:rPr>
              <w:t>February 2022</w:t>
            </w:r>
          </w:p>
        </w:tc>
      </w:tr>
      <w:tr w:rsidR="000F5718" w:rsidRPr="00B15AEF" w14:paraId="7E1B9035" w14:textId="77777777" w:rsidTr="000F5718">
        <w:tc>
          <w:tcPr>
            <w:tcW w:w="2267" w:type="dxa"/>
            <w:shd w:val="clear" w:color="auto" w:fill="auto"/>
          </w:tcPr>
          <w:p w14:paraId="01C3A79C" w14:textId="77777777" w:rsidR="000F5718" w:rsidRPr="00B15AEF" w:rsidRDefault="000F5718" w:rsidP="00C275A3">
            <w:pPr>
              <w:pStyle w:val="Heading2"/>
              <w:outlineLvl w:val="1"/>
              <w:rPr>
                <w:rFonts w:ascii="Arial" w:hAnsi="Arial" w:cs="Arial"/>
                <w:b w:val="0"/>
                <w:bCs w:val="0"/>
                <w:sz w:val="22"/>
              </w:rPr>
            </w:pPr>
          </w:p>
        </w:tc>
        <w:tc>
          <w:tcPr>
            <w:tcW w:w="4107" w:type="dxa"/>
            <w:shd w:val="clear" w:color="auto" w:fill="auto"/>
          </w:tcPr>
          <w:p w14:paraId="4A01B389" w14:textId="77777777" w:rsidR="000F5718" w:rsidRPr="00B15AEF" w:rsidRDefault="000F5718" w:rsidP="00C275A3">
            <w:pPr>
              <w:pStyle w:val="Heading2"/>
              <w:outlineLvl w:val="1"/>
              <w:rPr>
                <w:rFonts w:ascii="Arial" w:hAnsi="Arial" w:cs="Arial"/>
                <w:b w:val="0"/>
                <w:bCs w:val="0"/>
                <w:sz w:val="22"/>
              </w:rPr>
            </w:pPr>
          </w:p>
        </w:tc>
        <w:tc>
          <w:tcPr>
            <w:tcW w:w="1280" w:type="dxa"/>
            <w:shd w:val="clear" w:color="auto" w:fill="auto"/>
          </w:tcPr>
          <w:p w14:paraId="3E515A86" w14:textId="77777777" w:rsidR="000F5718" w:rsidRDefault="000F5718" w:rsidP="00C275A3">
            <w:pPr>
              <w:pStyle w:val="Heading2"/>
              <w:outlineLvl w:val="1"/>
              <w:rPr>
                <w:rFonts w:ascii="Arial" w:hAnsi="Arial" w:cs="Arial"/>
                <w:b w:val="0"/>
                <w:bCs w:val="0"/>
                <w:sz w:val="22"/>
              </w:rPr>
            </w:pPr>
          </w:p>
        </w:tc>
        <w:tc>
          <w:tcPr>
            <w:tcW w:w="1276" w:type="dxa"/>
            <w:shd w:val="clear" w:color="auto" w:fill="auto"/>
          </w:tcPr>
          <w:p w14:paraId="520AA9A9" w14:textId="77777777" w:rsidR="000F5718" w:rsidRPr="000F5718" w:rsidRDefault="000F5718" w:rsidP="00C275A3">
            <w:pPr>
              <w:pStyle w:val="Heading2"/>
              <w:outlineLvl w:val="1"/>
              <w:rPr>
                <w:rFonts w:ascii="Arial" w:hAnsi="Arial" w:cs="Arial"/>
                <w:sz w:val="22"/>
              </w:rPr>
            </w:pPr>
          </w:p>
        </w:tc>
      </w:tr>
      <w:tr w:rsidR="000F5718" w:rsidRPr="00B15AEF" w14:paraId="7B472C7E" w14:textId="77777777" w:rsidTr="000F5718">
        <w:tc>
          <w:tcPr>
            <w:tcW w:w="2267" w:type="dxa"/>
            <w:shd w:val="clear" w:color="auto" w:fill="EBF2F9"/>
          </w:tcPr>
          <w:p w14:paraId="5E465D36" w14:textId="3B961B95" w:rsidR="00C275A3" w:rsidRPr="00B15AEF" w:rsidRDefault="00C275A3" w:rsidP="00C275A3">
            <w:pPr>
              <w:pStyle w:val="Heading2"/>
              <w:outlineLvl w:val="1"/>
              <w:rPr>
                <w:rFonts w:ascii="Arial" w:hAnsi="Arial" w:cs="Arial"/>
                <w:b w:val="0"/>
                <w:bCs w:val="0"/>
                <w:sz w:val="22"/>
              </w:rPr>
            </w:pPr>
            <w:r>
              <w:rPr>
                <w:rFonts w:ascii="Arial" w:hAnsi="Arial" w:cs="Arial"/>
                <w:b w:val="0"/>
                <w:bCs w:val="0"/>
                <w:sz w:val="22"/>
              </w:rPr>
              <w:t>Deliver training to staff and members</w:t>
            </w:r>
          </w:p>
        </w:tc>
        <w:tc>
          <w:tcPr>
            <w:tcW w:w="4107" w:type="dxa"/>
            <w:shd w:val="clear" w:color="auto" w:fill="auto"/>
          </w:tcPr>
          <w:p w14:paraId="4C72D3C8" w14:textId="49DBD7B1" w:rsidR="00C275A3" w:rsidRPr="00B15AEF" w:rsidRDefault="00C275A3" w:rsidP="00C275A3">
            <w:pPr>
              <w:pStyle w:val="Heading2"/>
              <w:outlineLvl w:val="1"/>
              <w:rPr>
                <w:rFonts w:ascii="Arial" w:hAnsi="Arial" w:cs="Arial"/>
                <w:b w:val="0"/>
                <w:bCs w:val="0"/>
                <w:sz w:val="22"/>
              </w:rPr>
            </w:pPr>
            <w:r>
              <w:rPr>
                <w:rFonts w:ascii="Arial" w:hAnsi="Arial" w:cs="Arial"/>
                <w:b w:val="0"/>
                <w:bCs w:val="0"/>
                <w:sz w:val="22"/>
              </w:rPr>
              <w:t>Two new equality and diversity e-learning modules ha</w:t>
            </w:r>
            <w:r w:rsidR="00E87A0A">
              <w:rPr>
                <w:rFonts w:ascii="Arial" w:hAnsi="Arial" w:cs="Arial"/>
                <w:b w:val="0"/>
                <w:bCs w:val="0"/>
                <w:sz w:val="22"/>
              </w:rPr>
              <w:t>ve</w:t>
            </w:r>
            <w:r>
              <w:rPr>
                <w:rFonts w:ascii="Arial" w:hAnsi="Arial" w:cs="Arial"/>
                <w:b w:val="0"/>
                <w:bCs w:val="0"/>
                <w:sz w:val="22"/>
              </w:rPr>
              <w:t xml:space="preserve"> been launched on the Learning Hub </w:t>
            </w:r>
            <w:r w:rsidR="00E87A0A">
              <w:rPr>
                <w:rFonts w:ascii="Arial" w:hAnsi="Arial" w:cs="Arial"/>
                <w:b w:val="0"/>
                <w:bCs w:val="0"/>
                <w:sz w:val="22"/>
              </w:rPr>
              <w:t>for</w:t>
            </w:r>
            <w:r>
              <w:rPr>
                <w:rFonts w:ascii="Arial" w:hAnsi="Arial" w:cs="Arial"/>
                <w:b w:val="0"/>
                <w:bCs w:val="0"/>
                <w:sz w:val="22"/>
              </w:rPr>
              <w:t xml:space="preserve"> staff and members. This includes</w:t>
            </w:r>
            <w:r w:rsidRPr="00C275A3">
              <w:rPr>
                <w:rFonts w:ascii="Arial" w:hAnsi="Arial" w:cs="Arial"/>
                <w:b w:val="0"/>
                <w:bCs w:val="0"/>
                <w:sz w:val="22"/>
              </w:rPr>
              <w:t xml:space="preserve"> ‘Equality in the Workplace’ and the ‘Equality Act 2010’, which now form part our mandatory training package</w:t>
            </w:r>
            <w:r>
              <w:rPr>
                <w:rFonts w:ascii="Arial" w:hAnsi="Arial" w:cs="Arial"/>
                <w:b w:val="0"/>
                <w:bCs w:val="0"/>
                <w:sz w:val="22"/>
              </w:rPr>
              <w:t>. A</w:t>
            </w:r>
            <w:r w:rsidRPr="00C275A3">
              <w:rPr>
                <w:rFonts w:ascii="Arial" w:hAnsi="Arial" w:cs="Arial"/>
                <w:b w:val="0"/>
                <w:bCs w:val="0"/>
                <w:sz w:val="22"/>
              </w:rPr>
              <w:t xml:space="preserve"> performance indicator has been created in order to closely monitor the uptake of the module quarterly to ensure it is implemented effectively, with a target set at 80%. This module will ensure that staff are equipped with the knowledge necessary to support our equality ambitions and future actions.</w:t>
            </w:r>
          </w:p>
        </w:tc>
        <w:tc>
          <w:tcPr>
            <w:tcW w:w="1280" w:type="dxa"/>
            <w:shd w:val="clear" w:color="auto" w:fill="auto"/>
          </w:tcPr>
          <w:p w14:paraId="6C338076" w14:textId="54711C95" w:rsidR="00C275A3" w:rsidRPr="00B15AEF" w:rsidRDefault="00C275A3" w:rsidP="00C275A3">
            <w:pPr>
              <w:pStyle w:val="Heading2"/>
              <w:outlineLvl w:val="1"/>
              <w:rPr>
                <w:rFonts w:ascii="Arial" w:hAnsi="Arial" w:cs="Arial"/>
                <w:b w:val="0"/>
                <w:bCs w:val="0"/>
                <w:sz w:val="22"/>
              </w:rPr>
            </w:pPr>
            <w:r>
              <w:rPr>
                <w:rFonts w:ascii="Arial" w:hAnsi="Arial" w:cs="Arial"/>
                <w:b w:val="0"/>
                <w:bCs w:val="0"/>
                <w:sz w:val="22"/>
              </w:rPr>
              <w:t>Ongoing</w:t>
            </w:r>
          </w:p>
        </w:tc>
        <w:tc>
          <w:tcPr>
            <w:tcW w:w="1276" w:type="dxa"/>
            <w:shd w:val="clear" w:color="auto" w:fill="auto"/>
          </w:tcPr>
          <w:p w14:paraId="0ED422C9" w14:textId="058F884E" w:rsidR="00C275A3" w:rsidRPr="000F5718" w:rsidRDefault="00C275A3" w:rsidP="00C275A3">
            <w:pPr>
              <w:pStyle w:val="Heading2"/>
              <w:outlineLvl w:val="1"/>
              <w:rPr>
                <w:rFonts w:ascii="Arial" w:hAnsi="Arial" w:cs="Arial"/>
                <w:sz w:val="22"/>
              </w:rPr>
            </w:pPr>
            <w:r w:rsidRPr="000F5718">
              <w:rPr>
                <w:rFonts w:ascii="Arial" w:hAnsi="Arial" w:cs="Arial"/>
                <w:sz w:val="22"/>
              </w:rPr>
              <w:t>TBD</w:t>
            </w:r>
          </w:p>
        </w:tc>
      </w:tr>
      <w:tr w:rsidR="000F5718" w:rsidRPr="00B15AEF" w14:paraId="07FDF50F" w14:textId="77777777" w:rsidTr="000F5718">
        <w:tc>
          <w:tcPr>
            <w:tcW w:w="2267" w:type="dxa"/>
            <w:shd w:val="clear" w:color="auto" w:fill="auto"/>
          </w:tcPr>
          <w:p w14:paraId="66119018" w14:textId="77777777" w:rsidR="000F5718" w:rsidRDefault="000F5718" w:rsidP="00C275A3">
            <w:pPr>
              <w:pStyle w:val="Heading2"/>
              <w:outlineLvl w:val="1"/>
              <w:rPr>
                <w:rFonts w:ascii="Arial" w:hAnsi="Arial" w:cs="Arial"/>
                <w:b w:val="0"/>
                <w:bCs w:val="0"/>
                <w:sz w:val="22"/>
              </w:rPr>
            </w:pPr>
          </w:p>
        </w:tc>
        <w:tc>
          <w:tcPr>
            <w:tcW w:w="4107" w:type="dxa"/>
            <w:shd w:val="clear" w:color="auto" w:fill="auto"/>
          </w:tcPr>
          <w:p w14:paraId="4AD1C448" w14:textId="77777777" w:rsidR="000F5718" w:rsidRDefault="000F5718" w:rsidP="00C275A3">
            <w:pPr>
              <w:pStyle w:val="Heading2"/>
              <w:outlineLvl w:val="1"/>
              <w:rPr>
                <w:rFonts w:ascii="Arial" w:hAnsi="Arial" w:cs="Arial"/>
                <w:b w:val="0"/>
                <w:bCs w:val="0"/>
                <w:sz w:val="22"/>
              </w:rPr>
            </w:pPr>
          </w:p>
        </w:tc>
        <w:tc>
          <w:tcPr>
            <w:tcW w:w="1280" w:type="dxa"/>
            <w:shd w:val="clear" w:color="auto" w:fill="auto"/>
          </w:tcPr>
          <w:p w14:paraId="6C63D6A5" w14:textId="77777777" w:rsidR="000F5718" w:rsidRDefault="000F5718" w:rsidP="00C275A3">
            <w:pPr>
              <w:pStyle w:val="Heading2"/>
              <w:outlineLvl w:val="1"/>
              <w:rPr>
                <w:rFonts w:ascii="Arial" w:hAnsi="Arial" w:cs="Arial"/>
                <w:b w:val="0"/>
                <w:bCs w:val="0"/>
                <w:sz w:val="22"/>
              </w:rPr>
            </w:pPr>
          </w:p>
        </w:tc>
        <w:tc>
          <w:tcPr>
            <w:tcW w:w="1276" w:type="dxa"/>
            <w:shd w:val="clear" w:color="auto" w:fill="auto"/>
          </w:tcPr>
          <w:p w14:paraId="4D2E65A3" w14:textId="77777777" w:rsidR="000F5718" w:rsidRPr="000F5718" w:rsidRDefault="000F5718" w:rsidP="00C275A3">
            <w:pPr>
              <w:pStyle w:val="Heading2"/>
              <w:outlineLvl w:val="1"/>
              <w:rPr>
                <w:rFonts w:ascii="Arial" w:hAnsi="Arial" w:cs="Arial"/>
                <w:sz w:val="22"/>
              </w:rPr>
            </w:pPr>
          </w:p>
        </w:tc>
      </w:tr>
      <w:tr w:rsidR="00DF0FE7" w:rsidRPr="00B15AEF" w14:paraId="351E7507" w14:textId="77777777" w:rsidTr="000F5718">
        <w:tc>
          <w:tcPr>
            <w:tcW w:w="8930" w:type="dxa"/>
            <w:gridSpan w:val="4"/>
            <w:shd w:val="clear" w:color="auto" w:fill="9CC2E5" w:themeFill="accent5" w:themeFillTint="99"/>
          </w:tcPr>
          <w:p w14:paraId="7C466F08" w14:textId="350B0065" w:rsidR="00DF0FE7" w:rsidRPr="000F5718" w:rsidRDefault="00DF0FE7" w:rsidP="00EC4D30">
            <w:pPr>
              <w:pStyle w:val="Heading2"/>
              <w:outlineLvl w:val="1"/>
              <w:rPr>
                <w:rFonts w:ascii="Arial" w:hAnsi="Arial" w:cs="Arial"/>
                <w:sz w:val="22"/>
              </w:rPr>
            </w:pPr>
            <w:r w:rsidRPr="000F5718">
              <w:rPr>
                <w:rFonts w:ascii="Arial" w:hAnsi="Arial" w:cs="Arial"/>
                <w:sz w:val="22"/>
              </w:rPr>
              <w:t>Priority Two: Raising awareness and celebrating diversity in South Ribble</w:t>
            </w:r>
          </w:p>
        </w:tc>
      </w:tr>
      <w:tr w:rsidR="00DF0FE7" w:rsidRPr="00B15AEF" w14:paraId="60A95B62" w14:textId="77777777" w:rsidTr="000F5718">
        <w:tc>
          <w:tcPr>
            <w:tcW w:w="2267" w:type="dxa"/>
            <w:shd w:val="clear" w:color="auto" w:fill="EBF2F9"/>
          </w:tcPr>
          <w:p w14:paraId="469DD500" w14:textId="67F8256A" w:rsidR="00DF0FE7" w:rsidRPr="00B15AEF" w:rsidRDefault="00FB1BF1" w:rsidP="00EC4D30">
            <w:pPr>
              <w:pStyle w:val="Heading2"/>
              <w:outlineLvl w:val="1"/>
              <w:rPr>
                <w:rFonts w:ascii="Arial" w:hAnsi="Arial" w:cs="Arial"/>
                <w:b w:val="0"/>
                <w:bCs w:val="0"/>
                <w:sz w:val="22"/>
              </w:rPr>
            </w:pPr>
            <w:r>
              <w:rPr>
                <w:rFonts w:ascii="Arial" w:hAnsi="Arial" w:cs="Arial"/>
                <w:b w:val="0"/>
                <w:bCs w:val="0"/>
                <w:sz w:val="22"/>
              </w:rPr>
              <w:t>Establish a calendar of events</w:t>
            </w:r>
          </w:p>
        </w:tc>
        <w:tc>
          <w:tcPr>
            <w:tcW w:w="4107" w:type="dxa"/>
            <w:shd w:val="clear" w:color="auto" w:fill="auto"/>
          </w:tcPr>
          <w:p w14:paraId="30012F9A" w14:textId="48E78A1F" w:rsidR="00DF0FE7" w:rsidRPr="00B15AEF" w:rsidRDefault="00FB1BF1" w:rsidP="00EC4D30">
            <w:pPr>
              <w:pStyle w:val="Heading2"/>
              <w:outlineLvl w:val="1"/>
              <w:rPr>
                <w:rFonts w:ascii="Arial" w:hAnsi="Arial" w:cs="Arial"/>
                <w:b w:val="0"/>
                <w:bCs w:val="0"/>
                <w:sz w:val="22"/>
              </w:rPr>
            </w:pPr>
            <w:r w:rsidRPr="00FB1BF1">
              <w:rPr>
                <w:rFonts w:ascii="Arial" w:hAnsi="Arial" w:cs="Arial"/>
                <w:b w:val="0"/>
                <w:bCs w:val="0"/>
                <w:sz w:val="22"/>
              </w:rPr>
              <w:t>A calendar of events has been produced, identifying dates to promote via our external communication channels. This aims to increase the profile of equality issues, stimulating discussions and community engagement. The dates in the calendar have been selected as they signify equality related dates that link with our corporate and service level projects.</w:t>
            </w:r>
          </w:p>
        </w:tc>
        <w:tc>
          <w:tcPr>
            <w:tcW w:w="1280" w:type="dxa"/>
          </w:tcPr>
          <w:p w14:paraId="388BEF2D" w14:textId="75FE1B3C" w:rsidR="00DF0FE7" w:rsidRPr="00B15AEF" w:rsidRDefault="00F626A8" w:rsidP="00EC4D30">
            <w:pPr>
              <w:pStyle w:val="Heading2"/>
              <w:outlineLvl w:val="1"/>
              <w:rPr>
                <w:rFonts w:ascii="Arial" w:hAnsi="Arial" w:cs="Arial"/>
                <w:b w:val="0"/>
                <w:bCs w:val="0"/>
                <w:sz w:val="22"/>
              </w:rPr>
            </w:pPr>
            <w:r>
              <w:rPr>
                <w:rFonts w:ascii="Arial" w:hAnsi="Arial" w:cs="Arial"/>
                <w:b w:val="0"/>
                <w:bCs w:val="0"/>
                <w:sz w:val="22"/>
              </w:rPr>
              <w:t>Completed</w:t>
            </w:r>
          </w:p>
        </w:tc>
        <w:tc>
          <w:tcPr>
            <w:tcW w:w="1276" w:type="dxa"/>
          </w:tcPr>
          <w:p w14:paraId="6B636F15" w14:textId="7922F386" w:rsidR="00DF0FE7" w:rsidRPr="000F5718" w:rsidRDefault="00597ED7" w:rsidP="00EC4D30">
            <w:pPr>
              <w:pStyle w:val="Heading2"/>
              <w:outlineLvl w:val="1"/>
              <w:rPr>
                <w:rFonts w:ascii="Arial" w:hAnsi="Arial" w:cs="Arial"/>
                <w:sz w:val="22"/>
              </w:rPr>
            </w:pPr>
            <w:r w:rsidRPr="000F5718">
              <w:rPr>
                <w:rFonts w:ascii="Arial" w:hAnsi="Arial" w:cs="Arial"/>
                <w:sz w:val="22"/>
              </w:rPr>
              <w:t>August 2021</w:t>
            </w:r>
          </w:p>
        </w:tc>
      </w:tr>
      <w:tr w:rsidR="000F5718" w:rsidRPr="00B15AEF" w14:paraId="1DCBA7DE" w14:textId="77777777" w:rsidTr="000F5718">
        <w:tc>
          <w:tcPr>
            <w:tcW w:w="2267" w:type="dxa"/>
            <w:shd w:val="clear" w:color="auto" w:fill="auto"/>
          </w:tcPr>
          <w:p w14:paraId="1D2E6DC9" w14:textId="77777777" w:rsidR="000F5718" w:rsidRDefault="000F5718" w:rsidP="00EC4D30">
            <w:pPr>
              <w:pStyle w:val="Heading2"/>
              <w:outlineLvl w:val="1"/>
              <w:rPr>
                <w:rFonts w:ascii="Arial" w:hAnsi="Arial" w:cs="Arial"/>
                <w:b w:val="0"/>
                <w:bCs w:val="0"/>
                <w:sz w:val="22"/>
              </w:rPr>
            </w:pPr>
          </w:p>
        </w:tc>
        <w:tc>
          <w:tcPr>
            <w:tcW w:w="4107" w:type="dxa"/>
            <w:shd w:val="clear" w:color="auto" w:fill="auto"/>
          </w:tcPr>
          <w:p w14:paraId="19367B4F" w14:textId="77777777" w:rsidR="000F5718" w:rsidRPr="00FB1BF1" w:rsidRDefault="000F5718" w:rsidP="00EC4D30">
            <w:pPr>
              <w:pStyle w:val="Heading2"/>
              <w:outlineLvl w:val="1"/>
              <w:rPr>
                <w:rFonts w:ascii="Arial" w:hAnsi="Arial" w:cs="Arial"/>
                <w:b w:val="0"/>
                <w:bCs w:val="0"/>
                <w:sz w:val="22"/>
              </w:rPr>
            </w:pPr>
          </w:p>
        </w:tc>
        <w:tc>
          <w:tcPr>
            <w:tcW w:w="1280" w:type="dxa"/>
            <w:shd w:val="clear" w:color="auto" w:fill="auto"/>
          </w:tcPr>
          <w:p w14:paraId="5A253D85" w14:textId="77777777" w:rsidR="000F5718" w:rsidRDefault="000F5718" w:rsidP="00EC4D30">
            <w:pPr>
              <w:pStyle w:val="Heading2"/>
              <w:outlineLvl w:val="1"/>
              <w:rPr>
                <w:rFonts w:ascii="Arial" w:hAnsi="Arial" w:cs="Arial"/>
                <w:b w:val="0"/>
                <w:bCs w:val="0"/>
                <w:sz w:val="22"/>
              </w:rPr>
            </w:pPr>
          </w:p>
        </w:tc>
        <w:tc>
          <w:tcPr>
            <w:tcW w:w="1276" w:type="dxa"/>
            <w:shd w:val="clear" w:color="auto" w:fill="auto"/>
          </w:tcPr>
          <w:p w14:paraId="61B5FD84" w14:textId="77777777" w:rsidR="000F5718" w:rsidRPr="000F5718" w:rsidRDefault="000F5718" w:rsidP="00EC4D30">
            <w:pPr>
              <w:pStyle w:val="Heading2"/>
              <w:outlineLvl w:val="1"/>
              <w:rPr>
                <w:rFonts w:ascii="Arial" w:hAnsi="Arial" w:cs="Arial"/>
                <w:sz w:val="22"/>
              </w:rPr>
            </w:pPr>
          </w:p>
        </w:tc>
      </w:tr>
      <w:tr w:rsidR="00DF0FE7" w:rsidRPr="00B15AEF" w14:paraId="3F606517" w14:textId="77777777" w:rsidTr="000F5718">
        <w:tc>
          <w:tcPr>
            <w:tcW w:w="2267" w:type="dxa"/>
            <w:shd w:val="clear" w:color="auto" w:fill="EBF2F9"/>
          </w:tcPr>
          <w:p w14:paraId="6D0836B3" w14:textId="1BB415CB" w:rsidR="00DF0FE7" w:rsidRPr="00FB1BF1" w:rsidRDefault="00FB1BF1" w:rsidP="00FB1BF1">
            <w:pPr>
              <w:rPr>
                <w:rFonts w:ascii="Arial" w:hAnsi="Arial" w:cs="Arial"/>
                <w:sz w:val="20"/>
                <w:szCs w:val="20"/>
                <w:lang w:val="en-US"/>
              </w:rPr>
            </w:pPr>
            <w:r w:rsidRPr="00FB1BF1">
              <w:rPr>
                <w:rFonts w:ascii="Arial" w:hAnsi="Arial" w:cs="Arial"/>
                <w:lang w:val="en-US"/>
              </w:rPr>
              <w:t>Ensure Music in the Park is inclusive</w:t>
            </w:r>
          </w:p>
        </w:tc>
        <w:tc>
          <w:tcPr>
            <w:tcW w:w="4107" w:type="dxa"/>
            <w:shd w:val="clear" w:color="auto" w:fill="auto"/>
          </w:tcPr>
          <w:p w14:paraId="6F276E28" w14:textId="56E91A69" w:rsidR="00DF0FE7" w:rsidRPr="00B15AEF" w:rsidRDefault="00FB1BF1" w:rsidP="00EC4D30">
            <w:pPr>
              <w:pStyle w:val="Heading2"/>
              <w:outlineLvl w:val="1"/>
              <w:rPr>
                <w:rFonts w:ascii="Arial" w:hAnsi="Arial" w:cs="Arial"/>
                <w:b w:val="0"/>
                <w:bCs w:val="0"/>
                <w:sz w:val="22"/>
              </w:rPr>
            </w:pPr>
            <w:r>
              <w:rPr>
                <w:rFonts w:ascii="Arial" w:hAnsi="Arial" w:cs="Arial"/>
                <w:b w:val="0"/>
                <w:bCs w:val="0"/>
                <w:sz w:val="22"/>
              </w:rPr>
              <w:t>This</w:t>
            </w:r>
            <w:r w:rsidR="00283F77">
              <w:rPr>
                <w:rFonts w:ascii="Arial" w:hAnsi="Arial" w:cs="Arial"/>
                <w:b w:val="0"/>
                <w:bCs w:val="0"/>
                <w:sz w:val="22"/>
              </w:rPr>
              <w:t xml:space="preserve"> action</w:t>
            </w:r>
            <w:r>
              <w:rPr>
                <w:rFonts w:ascii="Arial" w:hAnsi="Arial" w:cs="Arial"/>
                <w:b w:val="0"/>
                <w:bCs w:val="0"/>
                <w:sz w:val="22"/>
              </w:rPr>
              <w:t xml:space="preserve"> has not yet started. </w:t>
            </w:r>
          </w:p>
        </w:tc>
        <w:tc>
          <w:tcPr>
            <w:tcW w:w="1280" w:type="dxa"/>
          </w:tcPr>
          <w:p w14:paraId="56B9DB8E" w14:textId="7912D272" w:rsidR="00DF0FE7" w:rsidRPr="00B15AEF" w:rsidRDefault="00F626A8" w:rsidP="00EC4D30">
            <w:pPr>
              <w:pStyle w:val="Heading2"/>
              <w:outlineLvl w:val="1"/>
              <w:rPr>
                <w:rFonts w:ascii="Arial" w:hAnsi="Arial" w:cs="Arial"/>
                <w:b w:val="0"/>
                <w:bCs w:val="0"/>
                <w:sz w:val="22"/>
              </w:rPr>
            </w:pPr>
            <w:r>
              <w:rPr>
                <w:rFonts w:ascii="Arial" w:hAnsi="Arial" w:cs="Arial"/>
                <w:b w:val="0"/>
                <w:bCs w:val="0"/>
                <w:sz w:val="22"/>
              </w:rPr>
              <w:t>Not Started</w:t>
            </w:r>
          </w:p>
        </w:tc>
        <w:tc>
          <w:tcPr>
            <w:tcW w:w="1276" w:type="dxa"/>
          </w:tcPr>
          <w:p w14:paraId="3328CD80" w14:textId="77F6D08D" w:rsidR="00DF0FE7" w:rsidRPr="000F5718" w:rsidRDefault="00597ED7" w:rsidP="00EC4D30">
            <w:pPr>
              <w:pStyle w:val="Heading2"/>
              <w:outlineLvl w:val="1"/>
              <w:rPr>
                <w:rFonts w:ascii="Arial" w:hAnsi="Arial" w:cs="Arial"/>
                <w:sz w:val="22"/>
              </w:rPr>
            </w:pPr>
            <w:r w:rsidRPr="000F5718">
              <w:rPr>
                <w:rFonts w:ascii="Arial" w:hAnsi="Arial" w:cs="Arial"/>
                <w:sz w:val="22"/>
              </w:rPr>
              <w:t>June 2022</w:t>
            </w:r>
          </w:p>
        </w:tc>
      </w:tr>
      <w:tr w:rsidR="000F5718" w:rsidRPr="00B15AEF" w14:paraId="0A4CFE3C" w14:textId="77777777" w:rsidTr="000F5718">
        <w:tc>
          <w:tcPr>
            <w:tcW w:w="8930" w:type="dxa"/>
            <w:gridSpan w:val="4"/>
            <w:shd w:val="clear" w:color="auto" w:fill="auto"/>
          </w:tcPr>
          <w:p w14:paraId="468F80CC" w14:textId="77777777" w:rsidR="000F5718" w:rsidRPr="000F5718" w:rsidRDefault="000F5718" w:rsidP="00EC4D30">
            <w:pPr>
              <w:pStyle w:val="Heading2"/>
              <w:outlineLvl w:val="1"/>
              <w:rPr>
                <w:rFonts w:ascii="Arial" w:hAnsi="Arial" w:cs="Arial"/>
                <w:sz w:val="22"/>
              </w:rPr>
            </w:pPr>
          </w:p>
        </w:tc>
      </w:tr>
      <w:tr w:rsidR="00F626A8" w:rsidRPr="00B15AEF" w14:paraId="10A25522" w14:textId="77777777" w:rsidTr="000F5718">
        <w:tc>
          <w:tcPr>
            <w:tcW w:w="8930" w:type="dxa"/>
            <w:gridSpan w:val="4"/>
            <w:shd w:val="clear" w:color="auto" w:fill="9CC2E5" w:themeFill="accent5" w:themeFillTint="99"/>
          </w:tcPr>
          <w:p w14:paraId="44948440" w14:textId="077ECDCB" w:rsidR="00F626A8" w:rsidRPr="000F5718" w:rsidRDefault="00F626A8" w:rsidP="00EC4D30">
            <w:pPr>
              <w:pStyle w:val="Heading2"/>
              <w:outlineLvl w:val="1"/>
              <w:rPr>
                <w:rFonts w:ascii="Arial" w:hAnsi="Arial" w:cs="Arial"/>
                <w:sz w:val="22"/>
              </w:rPr>
            </w:pPr>
            <w:r w:rsidRPr="000F5718">
              <w:rPr>
                <w:rFonts w:ascii="Arial" w:hAnsi="Arial" w:cs="Arial"/>
                <w:sz w:val="22"/>
              </w:rPr>
              <w:t>Priority Three: Supporting access and participation within our communities</w:t>
            </w:r>
          </w:p>
        </w:tc>
      </w:tr>
      <w:tr w:rsidR="00F626A8" w:rsidRPr="00B15AEF" w14:paraId="2BCB37A5" w14:textId="77777777" w:rsidTr="000F5718">
        <w:tc>
          <w:tcPr>
            <w:tcW w:w="2267" w:type="dxa"/>
            <w:shd w:val="clear" w:color="auto" w:fill="EBF2F9"/>
          </w:tcPr>
          <w:p w14:paraId="557CC43A" w14:textId="25D28445" w:rsidR="00F626A8" w:rsidRPr="00B15AEF" w:rsidRDefault="00F626A8" w:rsidP="00F626A8">
            <w:pPr>
              <w:pStyle w:val="Heading2"/>
              <w:outlineLvl w:val="1"/>
              <w:rPr>
                <w:rFonts w:ascii="Arial" w:hAnsi="Arial" w:cs="Arial"/>
                <w:b w:val="0"/>
                <w:bCs w:val="0"/>
                <w:sz w:val="22"/>
              </w:rPr>
            </w:pPr>
            <w:r w:rsidRPr="006522F4">
              <w:rPr>
                <w:rFonts w:ascii="Arial" w:hAnsi="Arial" w:cs="Arial"/>
                <w:b w:val="0"/>
                <w:bCs w:val="0"/>
                <w:sz w:val="22"/>
              </w:rPr>
              <w:t>Make the Town Deal as accessible as it can be</w:t>
            </w:r>
          </w:p>
        </w:tc>
        <w:tc>
          <w:tcPr>
            <w:tcW w:w="4107" w:type="dxa"/>
            <w:shd w:val="clear" w:color="auto" w:fill="auto"/>
          </w:tcPr>
          <w:p w14:paraId="1828FFE5" w14:textId="35314627" w:rsidR="00F626A8" w:rsidRDefault="00F626A8" w:rsidP="00F626A8">
            <w:pPr>
              <w:pStyle w:val="Heading2"/>
              <w:outlineLvl w:val="1"/>
              <w:rPr>
                <w:rFonts w:ascii="Arial" w:hAnsi="Arial" w:cs="Arial"/>
                <w:b w:val="0"/>
                <w:bCs w:val="0"/>
                <w:sz w:val="22"/>
              </w:rPr>
            </w:pPr>
            <w:r>
              <w:rPr>
                <w:rFonts w:ascii="Arial" w:hAnsi="Arial" w:cs="Arial"/>
                <w:b w:val="0"/>
                <w:bCs w:val="0"/>
                <w:sz w:val="22"/>
              </w:rPr>
              <w:t>Four</w:t>
            </w:r>
            <w:r w:rsidRPr="006522F4">
              <w:rPr>
                <w:rFonts w:ascii="Arial" w:hAnsi="Arial" w:cs="Arial"/>
                <w:b w:val="0"/>
                <w:bCs w:val="0"/>
                <w:sz w:val="22"/>
              </w:rPr>
              <w:t xml:space="preserve"> local equality </w:t>
            </w:r>
            <w:r>
              <w:rPr>
                <w:rFonts w:ascii="Arial" w:hAnsi="Arial" w:cs="Arial"/>
                <w:b w:val="0"/>
                <w:bCs w:val="0"/>
                <w:sz w:val="22"/>
              </w:rPr>
              <w:t>organisations have been invited</w:t>
            </w:r>
            <w:r w:rsidRPr="006522F4">
              <w:rPr>
                <w:rFonts w:ascii="Arial" w:hAnsi="Arial" w:cs="Arial"/>
                <w:b w:val="0"/>
                <w:bCs w:val="0"/>
                <w:sz w:val="22"/>
              </w:rPr>
              <w:t xml:space="preserve"> to review the plans and provide feedback on key aspects such as accessibility. </w:t>
            </w:r>
            <w:r>
              <w:rPr>
                <w:rFonts w:ascii="Arial" w:hAnsi="Arial" w:cs="Arial"/>
                <w:b w:val="0"/>
                <w:bCs w:val="0"/>
                <w:sz w:val="22"/>
              </w:rPr>
              <w:t xml:space="preserve">These plans will be ready for review ahead of December 2021 once they have been </w:t>
            </w:r>
            <w:r w:rsidR="00E87A0A">
              <w:rPr>
                <w:rFonts w:ascii="Arial" w:hAnsi="Arial" w:cs="Arial"/>
                <w:b w:val="0"/>
                <w:bCs w:val="0"/>
                <w:sz w:val="22"/>
              </w:rPr>
              <w:t>finalised by the architects.</w:t>
            </w:r>
          </w:p>
          <w:p w14:paraId="2E80B698" w14:textId="77EDA9D6" w:rsidR="00F626A8" w:rsidRPr="00B15AEF" w:rsidRDefault="00F626A8" w:rsidP="00F626A8">
            <w:pPr>
              <w:pStyle w:val="Heading2"/>
              <w:outlineLvl w:val="1"/>
              <w:rPr>
                <w:rFonts w:ascii="Arial" w:hAnsi="Arial" w:cs="Arial"/>
                <w:b w:val="0"/>
                <w:bCs w:val="0"/>
                <w:sz w:val="22"/>
              </w:rPr>
            </w:pPr>
            <w:r w:rsidRPr="006522F4">
              <w:rPr>
                <w:rFonts w:ascii="Arial" w:hAnsi="Arial" w:cs="Arial"/>
                <w:b w:val="0"/>
                <w:bCs w:val="0"/>
                <w:sz w:val="22"/>
              </w:rPr>
              <w:lastRenderedPageBreak/>
              <w:t>The feedback provided by the</w:t>
            </w:r>
            <w:r>
              <w:rPr>
                <w:rFonts w:ascii="Arial" w:hAnsi="Arial" w:cs="Arial"/>
                <w:b w:val="0"/>
                <w:bCs w:val="0"/>
                <w:sz w:val="22"/>
              </w:rPr>
              <w:t xml:space="preserve"> groups</w:t>
            </w:r>
            <w:r w:rsidRPr="006522F4">
              <w:rPr>
                <w:rFonts w:ascii="Arial" w:hAnsi="Arial" w:cs="Arial"/>
                <w:b w:val="0"/>
                <w:bCs w:val="0"/>
                <w:sz w:val="22"/>
              </w:rPr>
              <w:t xml:space="preserve"> will be used to develop a Member Learning Hour in </w:t>
            </w:r>
            <w:r>
              <w:rPr>
                <w:rFonts w:ascii="Arial" w:hAnsi="Arial" w:cs="Arial"/>
                <w:b w:val="0"/>
                <w:bCs w:val="0"/>
                <w:sz w:val="22"/>
              </w:rPr>
              <w:t xml:space="preserve">early 2022 </w:t>
            </w:r>
            <w:r w:rsidRPr="006522F4">
              <w:rPr>
                <w:rFonts w:ascii="Arial" w:hAnsi="Arial" w:cs="Arial"/>
                <w:b w:val="0"/>
                <w:bCs w:val="0"/>
                <w:sz w:val="22"/>
              </w:rPr>
              <w:t xml:space="preserve">in order to present the feedback. </w:t>
            </w:r>
          </w:p>
        </w:tc>
        <w:tc>
          <w:tcPr>
            <w:tcW w:w="1280" w:type="dxa"/>
          </w:tcPr>
          <w:p w14:paraId="1AE9B0AD" w14:textId="7399790A" w:rsidR="00F626A8" w:rsidRPr="00B15AEF" w:rsidRDefault="00F626A8" w:rsidP="00F626A8">
            <w:pPr>
              <w:pStyle w:val="Heading2"/>
              <w:outlineLvl w:val="1"/>
              <w:rPr>
                <w:rFonts w:ascii="Arial" w:hAnsi="Arial" w:cs="Arial"/>
                <w:b w:val="0"/>
                <w:bCs w:val="0"/>
                <w:sz w:val="22"/>
              </w:rPr>
            </w:pPr>
            <w:r>
              <w:rPr>
                <w:rFonts w:ascii="Arial" w:hAnsi="Arial" w:cs="Arial"/>
                <w:b w:val="0"/>
                <w:bCs w:val="0"/>
                <w:sz w:val="22"/>
              </w:rPr>
              <w:lastRenderedPageBreak/>
              <w:t>Ongoing</w:t>
            </w:r>
          </w:p>
        </w:tc>
        <w:tc>
          <w:tcPr>
            <w:tcW w:w="1276" w:type="dxa"/>
          </w:tcPr>
          <w:p w14:paraId="122B8CF4" w14:textId="61C5700A" w:rsidR="00F626A8" w:rsidRPr="000F5718" w:rsidRDefault="00F626A8" w:rsidP="00F626A8">
            <w:pPr>
              <w:pStyle w:val="Heading2"/>
              <w:outlineLvl w:val="1"/>
              <w:rPr>
                <w:rFonts w:ascii="Arial" w:hAnsi="Arial" w:cs="Arial"/>
                <w:sz w:val="22"/>
              </w:rPr>
            </w:pPr>
            <w:r w:rsidRPr="000F5718">
              <w:rPr>
                <w:rFonts w:ascii="Arial" w:hAnsi="Arial" w:cs="Arial"/>
                <w:sz w:val="22"/>
              </w:rPr>
              <w:t>December 2021</w:t>
            </w:r>
          </w:p>
        </w:tc>
      </w:tr>
      <w:tr w:rsidR="000F5718" w:rsidRPr="00B15AEF" w14:paraId="562C3BFF" w14:textId="77777777" w:rsidTr="000F5718">
        <w:tc>
          <w:tcPr>
            <w:tcW w:w="2267" w:type="dxa"/>
            <w:shd w:val="clear" w:color="auto" w:fill="auto"/>
          </w:tcPr>
          <w:p w14:paraId="7B381031" w14:textId="77777777" w:rsidR="000F5718" w:rsidRPr="006522F4" w:rsidRDefault="000F5718" w:rsidP="00F626A8">
            <w:pPr>
              <w:pStyle w:val="Heading2"/>
              <w:outlineLvl w:val="1"/>
              <w:rPr>
                <w:rFonts w:ascii="Arial" w:hAnsi="Arial" w:cs="Arial"/>
                <w:b w:val="0"/>
                <w:bCs w:val="0"/>
                <w:sz w:val="22"/>
              </w:rPr>
            </w:pPr>
          </w:p>
        </w:tc>
        <w:tc>
          <w:tcPr>
            <w:tcW w:w="4107" w:type="dxa"/>
            <w:shd w:val="clear" w:color="auto" w:fill="auto"/>
          </w:tcPr>
          <w:p w14:paraId="30D22A67" w14:textId="77777777" w:rsidR="000F5718" w:rsidRDefault="000F5718" w:rsidP="00F626A8">
            <w:pPr>
              <w:pStyle w:val="Heading2"/>
              <w:outlineLvl w:val="1"/>
              <w:rPr>
                <w:rFonts w:ascii="Arial" w:hAnsi="Arial" w:cs="Arial"/>
                <w:b w:val="0"/>
                <w:bCs w:val="0"/>
                <w:sz w:val="22"/>
              </w:rPr>
            </w:pPr>
          </w:p>
        </w:tc>
        <w:tc>
          <w:tcPr>
            <w:tcW w:w="1280" w:type="dxa"/>
            <w:shd w:val="clear" w:color="auto" w:fill="auto"/>
          </w:tcPr>
          <w:p w14:paraId="09B17BFA" w14:textId="77777777" w:rsidR="000F5718" w:rsidRDefault="000F5718" w:rsidP="00F626A8">
            <w:pPr>
              <w:pStyle w:val="Heading2"/>
              <w:outlineLvl w:val="1"/>
              <w:rPr>
                <w:rFonts w:ascii="Arial" w:hAnsi="Arial" w:cs="Arial"/>
                <w:b w:val="0"/>
                <w:bCs w:val="0"/>
                <w:sz w:val="22"/>
              </w:rPr>
            </w:pPr>
          </w:p>
        </w:tc>
        <w:tc>
          <w:tcPr>
            <w:tcW w:w="1276" w:type="dxa"/>
          </w:tcPr>
          <w:p w14:paraId="78EDCF07" w14:textId="77777777" w:rsidR="000F5718" w:rsidRPr="000F5718" w:rsidRDefault="000F5718" w:rsidP="00F626A8">
            <w:pPr>
              <w:pStyle w:val="Heading2"/>
              <w:outlineLvl w:val="1"/>
              <w:rPr>
                <w:rFonts w:ascii="Arial" w:hAnsi="Arial" w:cs="Arial"/>
                <w:sz w:val="22"/>
              </w:rPr>
            </w:pPr>
          </w:p>
        </w:tc>
      </w:tr>
      <w:tr w:rsidR="00DF0FE7" w:rsidRPr="00B15AEF" w14:paraId="5D8E266A" w14:textId="77777777" w:rsidTr="000F5718">
        <w:tc>
          <w:tcPr>
            <w:tcW w:w="2267" w:type="dxa"/>
            <w:shd w:val="clear" w:color="auto" w:fill="EBF2F9"/>
          </w:tcPr>
          <w:p w14:paraId="53D68924" w14:textId="39504A8D" w:rsidR="00DF0FE7" w:rsidRPr="00B15AEF" w:rsidRDefault="00FB1BF1" w:rsidP="00EC4D30">
            <w:pPr>
              <w:pStyle w:val="Heading2"/>
              <w:outlineLvl w:val="1"/>
              <w:rPr>
                <w:rFonts w:ascii="Arial" w:hAnsi="Arial" w:cs="Arial"/>
                <w:b w:val="0"/>
                <w:bCs w:val="0"/>
                <w:sz w:val="22"/>
              </w:rPr>
            </w:pPr>
            <w:r>
              <w:rPr>
                <w:rFonts w:ascii="Arial" w:hAnsi="Arial" w:cs="Arial"/>
                <w:b w:val="0"/>
                <w:bCs w:val="0"/>
                <w:sz w:val="22"/>
              </w:rPr>
              <w:t>Launch a Community Toilet Scheme</w:t>
            </w:r>
          </w:p>
        </w:tc>
        <w:tc>
          <w:tcPr>
            <w:tcW w:w="4107" w:type="dxa"/>
            <w:shd w:val="clear" w:color="auto" w:fill="auto"/>
          </w:tcPr>
          <w:p w14:paraId="26444EC8" w14:textId="49B81ED1" w:rsidR="00FB1BF1" w:rsidRPr="00EC4D30" w:rsidRDefault="00FB1BF1" w:rsidP="00FB1BF1">
            <w:pPr>
              <w:spacing w:after="0" w:line="240" w:lineRule="auto"/>
              <w:rPr>
                <w:rFonts w:ascii="Arial" w:hAnsi="Arial" w:cs="Arial"/>
                <w:bCs/>
              </w:rPr>
            </w:pPr>
            <w:r w:rsidRPr="00EC4D30">
              <w:rPr>
                <w:rFonts w:ascii="Arial" w:hAnsi="Arial" w:cs="Arial"/>
                <w:bCs/>
              </w:rPr>
              <w:t>Research has been conducted to investigate how we can improve the provision of accessible toilets in the town centre through working more closely with local businesses</w:t>
            </w:r>
            <w:r w:rsidR="00E87A0A">
              <w:rPr>
                <w:rFonts w:ascii="Arial" w:hAnsi="Arial" w:cs="Arial"/>
                <w:bCs/>
              </w:rPr>
              <w:t>,</w:t>
            </w:r>
            <w:r w:rsidRPr="00EC4D30">
              <w:rPr>
                <w:rFonts w:ascii="Arial" w:hAnsi="Arial" w:cs="Arial"/>
                <w:bCs/>
              </w:rPr>
              <w:t xml:space="preserve"> including sources of advice and funding.</w:t>
            </w:r>
          </w:p>
          <w:p w14:paraId="258F164A" w14:textId="77777777" w:rsidR="00FB1BF1" w:rsidRPr="00EC4D30" w:rsidRDefault="00FB1BF1" w:rsidP="00FB1BF1">
            <w:pPr>
              <w:spacing w:after="0" w:line="240" w:lineRule="auto"/>
              <w:rPr>
                <w:rFonts w:ascii="Arial" w:hAnsi="Arial" w:cs="Arial"/>
                <w:bCs/>
              </w:rPr>
            </w:pPr>
            <w:r w:rsidRPr="00EC4D30">
              <w:rPr>
                <w:rFonts w:ascii="Arial" w:hAnsi="Arial" w:cs="Arial"/>
                <w:bCs/>
              </w:rPr>
              <w:t xml:space="preserve"> </w:t>
            </w:r>
          </w:p>
          <w:p w14:paraId="68580F74" w14:textId="3DDCFEA2" w:rsidR="00DF0FE7" w:rsidRPr="00FB1BF1" w:rsidRDefault="00FB1BF1" w:rsidP="00FB1BF1">
            <w:pPr>
              <w:spacing w:after="0" w:line="240" w:lineRule="auto"/>
              <w:rPr>
                <w:rFonts w:ascii="Arial" w:hAnsi="Arial" w:cs="Arial"/>
                <w:bCs/>
              </w:rPr>
            </w:pPr>
            <w:r w:rsidRPr="00EC4D30">
              <w:rPr>
                <w:rFonts w:ascii="Arial" w:hAnsi="Arial" w:cs="Arial"/>
                <w:bCs/>
              </w:rPr>
              <w:t xml:space="preserve">A survey will be conducted over August and September to gauge the views of local business, who will be asked whether they would </w:t>
            </w:r>
            <w:proofErr w:type="gramStart"/>
            <w:r w:rsidRPr="00EC4D30">
              <w:rPr>
                <w:rFonts w:ascii="Arial" w:hAnsi="Arial" w:cs="Arial"/>
                <w:bCs/>
              </w:rPr>
              <w:t xml:space="preserve">support </w:t>
            </w:r>
            <w:r w:rsidR="00E87A0A">
              <w:rPr>
                <w:rFonts w:ascii="Arial" w:hAnsi="Arial" w:cs="Arial"/>
                <w:bCs/>
              </w:rPr>
              <w:t xml:space="preserve"> a</w:t>
            </w:r>
            <w:proofErr w:type="gramEnd"/>
            <w:r w:rsidR="00E87A0A">
              <w:rPr>
                <w:rFonts w:ascii="Arial" w:hAnsi="Arial" w:cs="Arial"/>
                <w:bCs/>
              </w:rPr>
              <w:t xml:space="preserve"> proposed Community Toilet Scheme in order to assess the initial reception.</w:t>
            </w:r>
          </w:p>
        </w:tc>
        <w:tc>
          <w:tcPr>
            <w:tcW w:w="1280" w:type="dxa"/>
          </w:tcPr>
          <w:p w14:paraId="1555CC21" w14:textId="3D03C93D" w:rsidR="00DF0FE7" w:rsidRPr="00B15AEF" w:rsidRDefault="00FB1BF1" w:rsidP="00EC4D30">
            <w:pPr>
              <w:pStyle w:val="Heading2"/>
              <w:outlineLvl w:val="1"/>
              <w:rPr>
                <w:rFonts w:ascii="Arial" w:hAnsi="Arial" w:cs="Arial"/>
                <w:b w:val="0"/>
                <w:bCs w:val="0"/>
                <w:sz w:val="22"/>
              </w:rPr>
            </w:pPr>
            <w:r>
              <w:rPr>
                <w:rFonts w:ascii="Arial" w:hAnsi="Arial" w:cs="Arial"/>
                <w:b w:val="0"/>
                <w:bCs w:val="0"/>
                <w:sz w:val="22"/>
              </w:rPr>
              <w:t>Ongoing</w:t>
            </w:r>
          </w:p>
        </w:tc>
        <w:tc>
          <w:tcPr>
            <w:tcW w:w="1276" w:type="dxa"/>
          </w:tcPr>
          <w:p w14:paraId="1784D28D" w14:textId="45D4C044" w:rsidR="00DF0FE7" w:rsidRPr="000F5718" w:rsidRDefault="000F5718" w:rsidP="00EC4D30">
            <w:pPr>
              <w:pStyle w:val="Heading2"/>
              <w:outlineLvl w:val="1"/>
              <w:rPr>
                <w:rFonts w:ascii="Arial" w:hAnsi="Arial" w:cs="Arial"/>
                <w:sz w:val="22"/>
              </w:rPr>
            </w:pPr>
            <w:r w:rsidRPr="000F5718">
              <w:rPr>
                <w:rFonts w:ascii="Arial" w:hAnsi="Arial" w:cs="Arial"/>
                <w:sz w:val="22"/>
              </w:rPr>
              <w:t>March 2022</w:t>
            </w:r>
          </w:p>
        </w:tc>
      </w:tr>
      <w:tr w:rsidR="000F5718" w:rsidRPr="00B15AEF" w14:paraId="3276D2F7" w14:textId="77777777" w:rsidTr="000F5718">
        <w:tc>
          <w:tcPr>
            <w:tcW w:w="2267" w:type="dxa"/>
            <w:shd w:val="clear" w:color="auto" w:fill="auto"/>
          </w:tcPr>
          <w:p w14:paraId="589D02E0" w14:textId="77777777" w:rsidR="000F5718" w:rsidRDefault="000F5718" w:rsidP="00EC4D30">
            <w:pPr>
              <w:pStyle w:val="Heading2"/>
              <w:outlineLvl w:val="1"/>
              <w:rPr>
                <w:rFonts w:ascii="Arial" w:hAnsi="Arial" w:cs="Arial"/>
                <w:b w:val="0"/>
                <w:bCs w:val="0"/>
                <w:sz w:val="22"/>
              </w:rPr>
            </w:pPr>
          </w:p>
        </w:tc>
        <w:tc>
          <w:tcPr>
            <w:tcW w:w="4107" w:type="dxa"/>
            <w:shd w:val="clear" w:color="auto" w:fill="auto"/>
          </w:tcPr>
          <w:p w14:paraId="1A842D16" w14:textId="77777777" w:rsidR="000F5718" w:rsidRPr="00EC4D30" w:rsidRDefault="000F5718" w:rsidP="00FB1BF1">
            <w:pPr>
              <w:spacing w:after="0" w:line="240" w:lineRule="auto"/>
              <w:rPr>
                <w:rFonts w:ascii="Arial" w:hAnsi="Arial" w:cs="Arial"/>
                <w:bCs/>
              </w:rPr>
            </w:pPr>
          </w:p>
        </w:tc>
        <w:tc>
          <w:tcPr>
            <w:tcW w:w="1280" w:type="dxa"/>
            <w:shd w:val="clear" w:color="auto" w:fill="auto"/>
          </w:tcPr>
          <w:p w14:paraId="5BC25312" w14:textId="77777777" w:rsidR="000F5718" w:rsidRDefault="000F5718" w:rsidP="00EC4D30">
            <w:pPr>
              <w:pStyle w:val="Heading2"/>
              <w:outlineLvl w:val="1"/>
              <w:rPr>
                <w:rFonts w:ascii="Arial" w:hAnsi="Arial" w:cs="Arial"/>
                <w:b w:val="0"/>
                <w:bCs w:val="0"/>
                <w:sz w:val="22"/>
              </w:rPr>
            </w:pPr>
          </w:p>
        </w:tc>
        <w:tc>
          <w:tcPr>
            <w:tcW w:w="1276" w:type="dxa"/>
          </w:tcPr>
          <w:p w14:paraId="48F9CE94" w14:textId="77777777" w:rsidR="000F5718" w:rsidRPr="000F5718" w:rsidRDefault="000F5718" w:rsidP="00EC4D30">
            <w:pPr>
              <w:pStyle w:val="Heading2"/>
              <w:outlineLvl w:val="1"/>
              <w:rPr>
                <w:rFonts w:ascii="Arial" w:hAnsi="Arial" w:cs="Arial"/>
                <w:sz w:val="22"/>
              </w:rPr>
            </w:pPr>
          </w:p>
        </w:tc>
      </w:tr>
      <w:tr w:rsidR="00DF0FE7" w:rsidRPr="00B15AEF" w14:paraId="278421F4" w14:textId="77777777" w:rsidTr="000F5718">
        <w:tc>
          <w:tcPr>
            <w:tcW w:w="2267" w:type="dxa"/>
            <w:shd w:val="clear" w:color="auto" w:fill="EBF2F9"/>
          </w:tcPr>
          <w:p w14:paraId="4A4B9FF4" w14:textId="2838B7F0" w:rsidR="00DF0FE7" w:rsidRPr="00B15AEF" w:rsidRDefault="00FB1BF1" w:rsidP="00EC4D30">
            <w:pPr>
              <w:pStyle w:val="Heading2"/>
              <w:outlineLvl w:val="1"/>
              <w:rPr>
                <w:rFonts w:ascii="Arial" w:hAnsi="Arial" w:cs="Arial"/>
                <w:b w:val="0"/>
                <w:bCs w:val="0"/>
                <w:sz w:val="22"/>
              </w:rPr>
            </w:pPr>
            <w:r>
              <w:rPr>
                <w:rFonts w:ascii="Arial" w:hAnsi="Arial" w:cs="Arial"/>
                <w:b w:val="0"/>
                <w:bCs w:val="0"/>
                <w:sz w:val="22"/>
              </w:rPr>
              <w:t>Review unadopted streets</w:t>
            </w:r>
          </w:p>
        </w:tc>
        <w:tc>
          <w:tcPr>
            <w:tcW w:w="4107" w:type="dxa"/>
            <w:shd w:val="clear" w:color="auto" w:fill="auto"/>
          </w:tcPr>
          <w:p w14:paraId="1B55A32A" w14:textId="77777777" w:rsidR="00DF0FE7" w:rsidRDefault="00DB4911" w:rsidP="00EC4D30">
            <w:pPr>
              <w:pStyle w:val="Heading2"/>
              <w:outlineLvl w:val="1"/>
              <w:rPr>
                <w:rFonts w:ascii="Arial" w:hAnsi="Arial" w:cs="Arial"/>
                <w:b w:val="0"/>
                <w:bCs w:val="0"/>
                <w:sz w:val="22"/>
              </w:rPr>
            </w:pPr>
            <w:r>
              <w:rPr>
                <w:rFonts w:ascii="Arial" w:hAnsi="Arial" w:cs="Arial"/>
                <w:b w:val="0"/>
                <w:bCs w:val="0"/>
                <w:sz w:val="22"/>
              </w:rPr>
              <w:t>A</w:t>
            </w:r>
            <w:r w:rsidR="005131F6" w:rsidRPr="005131F6">
              <w:rPr>
                <w:rFonts w:ascii="Arial" w:hAnsi="Arial" w:cs="Arial"/>
                <w:b w:val="0"/>
                <w:bCs w:val="0"/>
                <w:sz w:val="22"/>
              </w:rPr>
              <w:t>n information webpage</w:t>
            </w:r>
            <w:r>
              <w:rPr>
                <w:rFonts w:ascii="Arial" w:hAnsi="Arial" w:cs="Arial"/>
                <w:b w:val="0"/>
                <w:bCs w:val="0"/>
                <w:sz w:val="22"/>
              </w:rPr>
              <w:t xml:space="preserve"> has been created</w:t>
            </w:r>
            <w:r w:rsidR="005131F6" w:rsidRPr="005131F6">
              <w:rPr>
                <w:rFonts w:ascii="Arial" w:hAnsi="Arial" w:cs="Arial"/>
                <w:b w:val="0"/>
                <w:bCs w:val="0"/>
                <w:sz w:val="22"/>
              </w:rPr>
              <w:t>, which provides up-to-date information on unadopted streets. This includes how to find out if your street is unadopted, links to relevant resources and services, and how to get an unadopted street adopted.</w:t>
            </w:r>
          </w:p>
          <w:p w14:paraId="52443186" w14:textId="4D35E5C6" w:rsidR="00DB4911" w:rsidRPr="00B15AEF" w:rsidRDefault="00DB4911" w:rsidP="00EC4D30">
            <w:pPr>
              <w:pStyle w:val="Heading2"/>
              <w:outlineLvl w:val="1"/>
              <w:rPr>
                <w:rFonts w:ascii="Arial" w:hAnsi="Arial" w:cs="Arial"/>
                <w:b w:val="0"/>
                <w:bCs w:val="0"/>
                <w:sz w:val="22"/>
              </w:rPr>
            </w:pPr>
            <w:r w:rsidRPr="00DB4911">
              <w:rPr>
                <w:rFonts w:ascii="Arial" w:hAnsi="Arial" w:cs="Arial"/>
                <w:b w:val="0"/>
                <w:bCs w:val="0"/>
                <w:sz w:val="22"/>
              </w:rPr>
              <w:t xml:space="preserve">As part of long-term delivery, </w:t>
            </w:r>
            <w:r w:rsidR="00E87A0A">
              <w:rPr>
                <w:rFonts w:ascii="Arial" w:hAnsi="Arial" w:cs="Arial"/>
                <w:b w:val="0"/>
                <w:bCs w:val="0"/>
                <w:sz w:val="22"/>
              </w:rPr>
              <w:t xml:space="preserve">an </w:t>
            </w:r>
            <w:r w:rsidRPr="00DB4911">
              <w:rPr>
                <w:rFonts w:ascii="Arial" w:hAnsi="Arial" w:cs="Arial"/>
                <w:b w:val="0"/>
                <w:bCs w:val="0"/>
                <w:sz w:val="22"/>
              </w:rPr>
              <w:t>Adopt an Alley scheme has been proposed. This will be an initiative aimed at encouraging communities to take ownership of their unadopted street and transform them into healthy and vibrant communal spaces, with residents invited to nominate their neglected backstreet alleyways and volunteers recruited to upgrade the selected spaces</w:t>
            </w:r>
          </w:p>
        </w:tc>
        <w:tc>
          <w:tcPr>
            <w:tcW w:w="1280" w:type="dxa"/>
          </w:tcPr>
          <w:p w14:paraId="1D2CD260" w14:textId="245207A8" w:rsidR="00DF0FE7" w:rsidRPr="00B15AEF" w:rsidRDefault="005131F6" w:rsidP="00EC4D30">
            <w:pPr>
              <w:pStyle w:val="Heading2"/>
              <w:outlineLvl w:val="1"/>
              <w:rPr>
                <w:rFonts w:ascii="Arial" w:hAnsi="Arial" w:cs="Arial"/>
                <w:b w:val="0"/>
                <w:bCs w:val="0"/>
                <w:sz w:val="22"/>
              </w:rPr>
            </w:pPr>
            <w:r>
              <w:rPr>
                <w:rFonts w:ascii="Arial" w:hAnsi="Arial" w:cs="Arial"/>
                <w:b w:val="0"/>
                <w:bCs w:val="0"/>
                <w:sz w:val="22"/>
              </w:rPr>
              <w:t>Ongoing</w:t>
            </w:r>
          </w:p>
        </w:tc>
        <w:tc>
          <w:tcPr>
            <w:tcW w:w="1276" w:type="dxa"/>
          </w:tcPr>
          <w:p w14:paraId="5B8F678B" w14:textId="6E3E61BA" w:rsidR="00DF0FE7" w:rsidRPr="000F5718" w:rsidRDefault="005131F6" w:rsidP="00EC4D30">
            <w:pPr>
              <w:pStyle w:val="Heading2"/>
              <w:outlineLvl w:val="1"/>
              <w:rPr>
                <w:rFonts w:ascii="Arial" w:hAnsi="Arial" w:cs="Arial"/>
                <w:sz w:val="22"/>
              </w:rPr>
            </w:pPr>
            <w:r w:rsidRPr="000F5718">
              <w:rPr>
                <w:rFonts w:ascii="Arial" w:hAnsi="Arial" w:cs="Arial"/>
                <w:sz w:val="22"/>
              </w:rPr>
              <w:t>March 2022</w:t>
            </w:r>
          </w:p>
        </w:tc>
      </w:tr>
      <w:tr w:rsidR="000F5718" w:rsidRPr="00B15AEF" w14:paraId="7D2B2248" w14:textId="77777777" w:rsidTr="000F5718">
        <w:tc>
          <w:tcPr>
            <w:tcW w:w="2267" w:type="dxa"/>
            <w:shd w:val="clear" w:color="auto" w:fill="auto"/>
          </w:tcPr>
          <w:p w14:paraId="31C5D4CA" w14:textId="77777777" w:rsidR="000F5718" w:rsidRDefault="000F5718" w:rsidP="00EC4D30">
            <w:pPr>
              <w:pStyle w:val="Heading2"/>
              <w:outlineLvl w:val="1"/>
              <w:rPr>
                <w:rFonts w:ascii="Arial" w:hAnsi="Arial" w:cs="Arial"/>
                <w:b w:val="0"/>
                <w:bCs w:val="0"/>
                <w:sz w:val="22"/>
              </w:rPr>
            </w:pPr>
          </w:p>
        </w:tc>
        <w:tc>
          <w:tcPr>
            <w:tcW w:w="4107" w:type="dxa"/>
            <w:shd w:val="clear" w:color="auto" w:fill="auto"/>
          </w:tcPr>
          <w:p w14:paraId="0D810675" w14:textId="77777777" w:rsidR="000F5718" w:rsidRDefault="000F5718" w:rsidP="00EC4D30">
            <w:pPr>
              <w:pStyle w:val="Heading2"/>
              <w:outlineLvl w:val="1"/>
              <w:rPr>
                <w:rFonts w:ascii="Arial" w:hAnsi="Arial" w:cs="Arial"/>
                <w:b w:val="0"/>
                <w:bCs w:val="0"/>
                <w:sz w:val="22"/>
              </w:rPr>
            </w:pPr>
          </w:p>
        </w:tc>
        <w:tc>
          <w:tcPr>
            <w:tcW w:w="1280" w:type="dxa"/>
            <w:shd w:val="clear" w:color="auto" w:fill="auto"/>
          </w:tcPr>
          <w:p w14:paraId="29E15C0B" w14:textId="77777777" w:rsidR="000F5718" w:rsidRDefault="000F5718" w:rsidP="00EC4D30">
            <w:pPr>
              <w:pStyle w:val="Heading2"/>
              <w:outlineLvl w:val="1"/>
              <w:rPr>
                <w:rFonts w:ascii="Arial" w:hAnsi="Arial" w:cs="Arial"/>
                <w:b w:val="0"/>
                <w:bCs w:val="0"/>
                <w:sz w:val="22"/>
              </w:rPr>
            </w:pPr>
          </w:p>
        </w:tc>
        <w:tc>
          <w:tcPr>
            <w:tcW w:w="1276" w:type="dxa"/>
            <w:shd w:val="clear" w:color="auto" w:fill="auto"/>
          </w:tcPr>
          <w:p w14:paraId="4594EBE9" w14:textId="77777777" w:rsidR="000F5718" w:rsidRPr="000F5718" w:rsidRDefault="000F5718" w:rsidP="00EC4D30">
            <w:pPr>
              <w:pStyle w:val="Heading2"/>
              <w:outlineLvl w:val="1"/>
              <w:rPr>
                <w:rFonts w:ascii="Arial" w:hAnsi="Arial" w:cs="Arial"/>
                <w:sz w:val="22"/>
              </w:rPr>
            </w:pPr>
          </w:p>
        </w:tc>
      </w:tr>
      <w:tr w:rsidR="00283F77" w:rsidRPr="00B15AEF" w14:paraId="347AE49F" w14:textId="77777777" w:rsidTr="000F5718">
        <w:tc>
          <w:tcPr>
            <w:tcW w:w="2267" w:type="dxa"/>
            <w:shd w:val="clear" w:color="auto" w:fill="EBF2F9"/>
          </w:tcPr>
          <w:p w14:paraId="09A6B6DE" w14:textId="4FDB87AC" w:rsidR="00283F77" w:rsidRPr="00B15AEF" w:rsidRDefault="00283F77" w:rsidP="00283F77">
            <w:pPr>
              <w:pStyle w:val="Heading2"/>
              <w:outlineLvl w:val="1"/>
              <w:rPr>
                <w:rFonts w:ascii="Arial" w:hAnsi="Arial" w:cs="Arial"/>
                <w:b w:val="0"/>
                <w:bCs w:val="0"/>
                <w:sz w:val="22"/>
              </w:rPr>
            </w:pPr>
            <w:r w:rsidRPr="005131F6">
              <w:rPr>
                <w:rFonts w:ascii="Arial" w:hAnsi="Arial" w:cs="Arial"/>
                <w:b w:val="0"/>
                <w:bCs w:val="0"/>
                <w:sz w:val="22"/>
              </w:rPr>
              <w:t>Consider how new developments can accommodate all needs</w:t>
            </w:r>
          </w:p>
        </w:tc>
        <w:tc>
          <w:tcPr>
            <w:tcW w:w="4107" w:type="dxa"/>
            <w:shd w:val="clear" w:color="auto" w:fill="auto"/>
          </w:tcPr>
          <w:p w14:paraId="5BC22BB4" w14:textId="2A9D7268" w:rsidR="00283F77" w:rsidRPr="00B15AEF" w:rsidRDefault="00283F77" w:rsidP="00283F77">
            <w:pPr>
              <w:pStyle w:val="Heading2"/>
              <w:outlineLvl w:val="1"/>
              <w:rPr>
                <w:rFonts w:ascii="Arial" w:hAnsi="Arial" w:cs="Arial"/>
                <w:b w:val="0"/>
                <w:bCs w:val="0"/>
                <w:sz w:val="22"/>
              </w:rPr>
            </w:pPr>
            <w:r>
              <w:rPr>
                <w:rFonts w:ascii="Arial" w:hAnsi="Arial" w:cs="Arial"/>
                <w:b w:val="0"/>
                <w:bCs w:val="0"/>
                <w:sz w:val="22"/>
              </w:rPr>
              <w:t xml:space="preserve">This action has not yet started. </w:t>
            </w:r>
          </w:p>
        </w:tc>
        <w:tc>
          <w:tcPr>
            <w:tcW w:w="1280" w:type="dxa"/>
          </w:tcPr>
          <w:p w14:paraId="4313760D" w14:textId="753AC5B0" w:rsidR="00283F77" w:rsidRPr="00B15AEF" w:rsidRDefault="00283F77" w:rsidP="00283F77">
            <w:pPr>
              <w:pStyle w:val="Heading2"/>
              <w:outlineLvl w:val="1"/>
              <w:rPr>
                <w:rFonts w:ascii="Arial" w:hAnsi="Arial" w:cs="Arial"/>
                <w:b w:val="0"/>
                <w:bCs w:val="0"/>
                <w:sz w:val="22"/>
              </w:rPr>
            </w:pPr>
            <w:r>
              <w:rPr>
                <w:rFonts w:ascii="Arial" w:hAnsi="Arial" w:cs="Arial"/>
                <w:b w:val="0"/>
                <w:bCs w:val="0"/>
                <w:sz w:val="22"/>
              </w:rPr>
              <w:t>Not Started</w:t>
            </w:r>
          </w:p>
        </w:tc>
        <w:tc>
          <w:tcPr>
            <w:tcW w:w="1276" w:type="dxa"/>
          </w:tcPr>
          <w:p w14:paraId="5CA4AC82" w14:textId="487C6882" w:rsidR="00283F77" w:rsidRPr="000F5718" w:rsidRDefault="00283F77" w:rsidP="00283F77">
            <w:pPr>
              <w:pStyle w:val="Heading2"/>
              <w:outlineLvl w:val="1"/>
              <w:rPr>
                <w:rFonts w:ascii="Arial" w:hAnsi="Arial" w:cs="Arial"/>
                <w:sz w:val="22"/>
              </w:rPr>
            </w:pPr>
            <w:r w:rsidRPr="000F5718">
              <w:rPr>
                <w:rFonts w:ascii="Arial" w:hAnsi="Arial" w:cs="Arial"/>
                <w:sz w:val="22"/>
              </w:rPr>
              <w:t>March 2022</w:t>
            </w:r>
          </w:p>
        </w:tc>
      </w:tr>
    </w:tbl>
    <w:p w14:paraId="1CF5D876" w14:textId="6A39E2A1" w:rsidR="00EC4D30" w:rsidRPr="00283F77" w:rsidRDefault="00E87A0A" w:rsidP="00283F77">
      <w:pPr>
        <w:pStyle w:val="Heading2"/>
        <w:rPr>
          <w:rFonts w:asciiTheme="majorHAnsi" w:hAnsiTheme="majorHAnsi" w:cstheme="majorHAnsi"/>
          <w:sz w:val="22"/>
        </w:rPr>
      </w:pPr>
      <w:r>
        <w:rPr>
          <w:b w:val="0"/>
          <w:noProof/>
          <w:color w:val="FF0000"/>
          <w:sz w:val="28"/>
          <w:szCs w:val="28"/>
        </w:rPr>
        <mc:AlternateContent>
          <mc:Choice Requires="wpg">
            <w:drawing>
              <wp:anchor distT="0" distB="0" distL="114300" distR="114300" simplePos="0" relativeHeight="251777024" behindDoc="0" locked="0" layoutInCell="1" allowOverlap="1" wp14:anchorId="28A9ABDB" wp14:editId="76AA67DD">
                <wp:simplePos x="0" y="0"/>
                <wp:positionH relativeFrom="page">
                  <wp:posOffset>-71755</wp:posOffset>
                </wp:positionH>
                <wp:positionV relativeFrom="paragraph">
                  <wp:posOffset>-7843161</wp:posOffset>
                </wp:positionV>
                <wp:extent cx="814705" cy="10912475"/>
                <wp:effectExtent l="0" t="0" r="0" b="3175"/>
                <wp:wrapNone/>
                <wp:docPr id="1700962247" name="Group 1700962247"/>
                <wp:cNvGraphicFramePr/>
                <a:graphic xmlns:a="http://schemas.openxmlformats.org/drawingml/2006/main">
                  <a:graphicData uri="http://schemas.microsoft.com/office/word/2010/wordprocessingGroup">
                    <wpg:wgp>
                      <wpg:cNvGrpSpPr/>
                      <wpg:grpSpPr>
                        <a:xfrm>
                          <a:off x="0" y="0"/>
                          <a:ext cx="814705" cy="10912475"/>
                          <a:chOff x="0" y="-1"/>
                          <a:chExt cx="815225" cy="10912839"/>
                        </a:xfrm>
                      </wpg:grpSpPr>
                      <wps:wsp>
                        <wps:cNvPr id="1700962248" name="Rectangle 1700962248"/>
                        <wps:cNvSpPr/>
                        <wps:spPr>
                          <a:xfrm>
                            <a:off x="0" y="-1"/>
                            <a:ext cx="762000" cy="10912839"/>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1700962249" name="Text Box 1700962249"/>
                        <wps:cNvSpPr txBox="1"/>
                        <wps:spPr>
                          <a:xfrm rot="16200000">
                            <a:off x="-968742" y="1872894"/>
                            <a:ext cx="2880230" cy="687705"/>
                          </a:xfrm>
                          <a:prstGeom prst="rect">
                            <a:avLst/>
                          </a:prstGeom>
                          <a:noFill/>
                          <a:ln w="6350">
                            <a:noFill/>
                          </a:ln>
                        </wps:spPr>
                        <wps:txbx>
                          <w:txbxContent>
                            <w:p w14:paraId="1066487A" w14:textId="77777777" w:rsidR="000F5718" w:rsidRPr="009F0538" w:rsidRDefault="000F5718" w:rsidP="000F5718">
                              <w:pPr>
                                <w:rPr>
                                  <w:rFonts w:ascii="Arial" w:hAnsi="Arial" w:cs="Arial"/>
                                  <w:b/>
                                  <w:color w:val="FFFFFF" w:themeColor="background1"/>
                                  <w:sz w:val="48"/>
                                  <w:szCs w:val="18"/>
                                  <w:lang w:val="en-US"/>
                                </w:rPr>
                              </w:pPr>
                              <w:r>
                                <w:rPr>
                                  <w:rFonts w:ascii="Arial" w:hAnsi="Arial" w:cs="Arial"/>
                                  <w:b/>
                                  <w:color w:val="FFFFFF" w:themeColor="background1"/>
                                  <w:sz w:val="48"/>
                                  <w:szCs w:val="18"/>
                                  <w:lang w:val="en-US"/>
                                </w:rPr>
                                <w:t>Appendix A</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8A9ABDB" id="Group 1700962247" o:spid="_x0000_s1151" style="position:absolute;margin-left:-5.65pt;margin-top:-617.55pt;width:64.15pt;height:859.25pt;z-index:251777024;mso-position-horizontal-relative:page;mso-width-relative:margin;mso-height-relative:margin" coordorigin="" coordsize="8152,109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">
                <v:rect id="Rectangle 1700962248" o:spid="_x0000_s1152" style="position:absolute;width:7620;height:109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" fillcolor="#2e74b5 [2408]" stroked="f" strokeweight="1pt"/>
                <v:shape id="Text Box 1700962249" o:spid="_x0000_s1153" type="#_x0000_t202" style="position:absolute;left:-9687;top:18728;width:28802;height:68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" filled="f" stroked="f" strokeweight=".5pt">
                  <v:textbox>
                    <w:txbxContent>
                      <w:p w14:paraId="1066487A" w14:textId="77777777" w:rsidR="000F5718" w:rsidRPr="009F0538" w:rsidRDefault="000F5718" w:rsidP="000F5718">
                        <w:pPr>
                          <w:rPr>
                            <w:rFonts w:ascii="Arial" w:hAnsi="Arial" w:cs="Arial"/>
                            <w:b/>
                            <w:color w:val="FFFFFF" w:themeColor="background1"/>
                            <w:sz w:val="48"/>
                            <w:szCs w:val="18"/>
                            <w:lang w:val="en-US"/>
                          </w:rPr>
                        </w:pPr>
                        <w:r>
                          <w:rPr>
                            <w:rFonts w:ascii="Arial" w:hAnsi="Arial" w:cs="Arial"/>
                            <w:b/>
                            <w:color w:val="FFFFFF" w:themeColor="background1"/>
                            <w:sz w:val="48"/>
                            <w:szCs w:val="18"/>
                            <w:lang w:val="en-US"/>
                          </w:rPr>
                          <w:t>Appendix A</w:t>
                        </w:r>
                      </w:p>
                    </w:txbxContent>
                  </v:textbox>
                </v:shape>
                <w10:wrap anchorx="page"/>
              </v:group>
            </w:pict>
          </mc:Fallback>
        </mc:AlternateContent>
      </w:r>
      <w:r w:rsidR="002B2117" w:rsidRPr="004C1CAA">
        <w:rPr>
          <w:b w:val="0"/>
          <w:noProof/>
          <w:color w:val="FF0000"/>
          <w:sz w:val="28"/>
          <w:szCs w:val="28"/>
        </w:rPr>
        <mc:AlternateContent>
          <mc:Choice Requires="wps">
            <w:drawing>
              <wp:anchor distT="0" distB="0" distL="114300" distR="114300" simplePos="0" relativeHeight="251772928" behindDoc="0" locked="0" layoutInCell="1" allowOverlap="1" wp14:anchorId="0368E05B" wp14:editId="6CD1D8A9">
                <wp:simplePos x="0" y="0"/>
                <wp:positionH relativeFrom="page">
                  <wp:align>right</wp:align>
                </wp:positionH>
                <wp:positionV relativeFrom="paragraph">
                  <wp:posOffset>-7829322</wp:posOffset>
                </wp:positionV>
                <wp:extent cx="215900" cy="10673715"/>
                <wp:effectExtent l="0" t="0" r="0" b="0"/>
                <wp:wrapNone/>
                <wp:docPr id="1700962230" name="Rectangle 1700962230"/>
                <wp:cNvGraphicFramePr/>
                <a:graphic xmlns:a="http://schemas.openxmlformats.org/drawingml/2006/main">
                  <a:graphicData uri="http://schemas.microsoft.com/office/word/2010/wordprocessingShape">
                    <wps:wsp>
                      <wps:cNvSpPr/>
                      <wps:spPr>
                        <a:xfrm>
                          <a:off x="0" y="0"/>
                          <a:ext cx="215900" cy="1067371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7E453A2D" id="Rectangle 1700962230" o:spid="_x0000_s1026" style="position:absolute;margin-left:-34.2pt;margin-top:-616.5pt;width:17pt;height:840.45pt;z-index:2517729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" fillcolor="#2e74b5 [2408]" stroked="f" strokeweight="1pt">
                <w10:wrap anchorx="page"/>
              </v:rect>
            </w:pict>
          </mc:Fallback>
        </mc:AlternateContent>
      </w:r>
      <w:bookmarkStart w:id="3" w:name="_Hlk79669946"/>
    </w:p>
    <w:p w14:paraId="3B115FB1" w14:textId="77777777" w:rsidR="00EC4D30" w:rsidRDefault="00EC4D30" w:rsidP="00EC4D30">
      <w:pPr>
        <w:rPr>
          <w:rFonts w:cstheme="minorHAnsi"/>
          <w:b/>
          <w:color w:val="0070C0"/>
        </w:rPr>
      </w:pPr>
    </w:p>
    <w:p w14:paraId="25C120EE" w14:textId="77777777" w:rsidR="00EC4D30" w:rsidRDefault="00EC4D30" w:rsidP="00EC4D30">
      <w:pPr>
        <w:rPr>
          <w:rFonts w:cstheme="minorHAnsi"/>
          <w:b/>
          <w:color w:val="0070C0"/>
        </w:rPr>
      </w:pPr>
    </w:p>
    <w:bookmarkEnd w:id="3"/>
    <w:p w14:paraId="44931DAF" w14:textId="77777777" w:rsidR="00EC4D30" w:rsidRDefault="00EC4D30" w:rsidP="00EC4D30">
      <w:pPr>
        <w:rPr>
          <w:rFonts w:cstheme="minorHAnsi"/>
          <w:b/>
          <w:color w:val="000000" w:themeColor="text1"/>
          <w:lang w:val="en-US"/>
        </w:rPr>
      </w:pPr>
    </w:p>
    <w:p w14:paraId="5AE6A567" w14:textId="77777777" w:rsidR="00EC4D30" w:rsidRDefault="00EC4D30" w:rsidP="00EC4D30">
      <w:pPr>
        <w:rPr>
          <w:rFonts w:cstheme="minorHAnsi"/>
          <w:b/>
          <w:color w:val="000000" w:themeColor="text1"/>
          <w:lang w:val="en-US"/>
        </w:rPr>
      </w:pPr>
    </w:p>
    <w:p w14:paraId="5D6450A9" w14:textId="77777777" w:rsidR="00EC4D30" w:rsidRDefault="00EC4D30" w:rsidP="00EC4D30">
      <w:pPr>
        <w:rPr>
          <w:rFonts w:cstheme="minorHAnsi"/>
          <w:b/>
          <w:color w:val="000000" w:themeColor="text1"/>
          <w:lang w:val="en-US"/>
        </w:rPr>
      </w:pPr>
      <w:r>
        <w:rPr>
          <w:rFonts w:cstheme="minorHAnsi"/>
          <w:b/>
          <w:noProof/>
          <w:color w:val="000000" w:themeColor="text1"/>
          <w:lang w:val="en-US"/>
        </w:rPr>
        <w:lastRenderedPageBreak/>
        <w:drawing>
          <wp:anchor distT="0" distB="0" distL="114300" distR="114300" simplePos="0" relativeHeight="251687936" behindDoc="1" locked="0" layoutInCell="1" allowOverlap="1" wp14:anchorId="5429FE13" wp14:editId="69BFB950">
            <wp:simplePos x="0" y="0"/>
            <wp:positionH relativeFrom="page">
              <wp:posOffset>0</wp:posOffset>
            </wp:positionH>
            <wp:positionV relativeFrom="paragraph">
              <wp:posOffset>-974361</wp:posOffset>
            </wp:positionV>
            <wp:extent cx="7587307" cy="10732012"/>
            <wp:effectExtent l="0" t="0" r="0" b="0"/>
            <wp:wrapNone/>
            <wp:docPr id="22" name="Picture 22"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87876" name="Social Justice Programme A4 front and back cover 2021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90874" cy="10737057"/>
                    </a:xfrm>
                    <a:prstGeom prst="rect">
                      <a:avLst/>
                    </a:prstGeom>
                  </pic:spPr>
                </pic:pic>
              </a:graphicData>
            </a:graphic>
            <wp14:sizeRelH relativeFrom="margin">
              <wp14:pctWidth>0</wp14:pctWidth>
            </wp14:sizeRelH>
            <wp14:sizeRelV relativeFrom="margin">
              <wp14:pctHeight>0</wp14:pctHeight>
            </wp14:sizeRelV>
          </wp:anchor>
        </w:drawing>
      </w:r>
    </w:p>
    <w:p w14:paraId="6C7740FA" w14:textId="77777777" w:rsidR="00EC4D30" w:rsidRPr="00974386" w:rsidRDefault="00EC4D30" w:rsidP="00EC4D30">
      <w:pPr>
        <w:rPr>
          <w:rFonts w:cstheme="minorHAnsi"/>
          <w:b/>
          <w:color w:val="000000" w:themeColor="text1"/>
          <w:lang w:val="en-US"/>
        </w:rPr>
      </w:pPr>
    </w:p>
    <w:p w14:paraId="3604B201" w14:textId="77777777" w:rsidR="00EC4D30" w:rsidRDefault="00EC4D30"/>
    <w:sectPr w:rsidR="00EC4D30" w:rsidSect="00CF7E7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118BC"/>
    <w:multiLevelType w:val="multilevel"/>
    <w:tmpl w:val="300815B2"/>
    <w:lvl w:ilvl="0">
      <w:start w:val="2"/>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196162"/>
    <w:multiLevelType w:val="hybridMultilevel"/>
    <w:tmpl w:val="7EF876A6"/>
    <w:lvl w:ilvl="0" w:tplc="79542CBE">
      <w:start w:val="1"/>
      <w:numFmt w:val="bullet"/>
      <w:lvlText w:val=""/>
      <w:lvlJc w:val="left"/>
      <w:pPr>
        <w:ind w:left="720" w:hanging="360"/>
      </w:pPr>
      <w:rPr>
        <w:rFonts w:ascii="Symbol" w:hAnsi="Symbol" w:hint="default"/>
        <w:color w:val="2E74B5" w:themeColor="accent5" w:themeShade="BF"/>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997A59"/>
    <w:multiLevelType w:val="hybridMultilevel"/>
    <w:tmpl w:val="8EF27C78"/>
    <w:lvl w:ilvl="0" w:tplc="A5B82D76">
      <w:start w:val="1"/>
      <w:numFmt w:val="bullet"/>
      <w:lvlText w:val=""/>
      <w:lvlJc w:val="left"/>
      <w:pPr>
        <w:ind w:left="720" w:hanging="360"/>
      </w:pPr>
      <w:rPr>
        <w:rFonts w:ascii="Symbol" w:hAnsi="Symbol" w:hint="default"/>
        <w:color w:val="2E74B5" w:themeColor="accent5" w:themeShade="BF"/>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722E78"/>
    <w:multiLevelType w:val="hybridMultilevel"/>
    <w:tmpl w:val="0B38D026"/>
    <w:lvl w:ilvl="0" w:tplc="99A03FA2">
      <w:start w:val="1"/>
      <w:numFmt w:val="lowerLetter"/>
      <w:lvlText w:val="%1)"/>
      <w:lvlJc w:val="left"/>
      <w:pPr>
        <w:ind w:left="1440" w:hanging="360"/>
      </w:pPr>
    </w:lvl>
    <w:lvl w:ilvl="1" w:tplc="864469AC" w:tentative="1">
      <w:start w:val="1"/>
      <w:numFmt w:val="lowerLetter"/>
      <w:lvlText w:val="%2."/>
      <w:lvlJc w:val="left"/>
      <w:pPr>
        <w:ind w:left="2160" w:hanging="360"/>
      </w:pPr>
    </w:lvl>
    <w:lvl w:ilvl="2" w:tplc="8522E372" w:tentative="1">
      <w:start w:val="1"/>
      <w:numFmt w:val="lowerRoman"/>
      <w:lvlText w:val="%3."/>
      <w:lvlJc w:val="right"/>
      <w:pPr>
        <w:ind w:left="2880" w:hanging="180"/>
      </w:pPr>
    </w:lvl>
    <w:lvl w:ilvl="3" w:tplc="151049DA" w:tentative="1">
      <w:start w:val="1"/>
      <w:numFmt w:val="decimal"/>
      <w:lvlText w:val="%4."/>
      <w:lvlJc w:val="left"/>
      <w:pPr>
        <w:ind w:left="3600" w:hanging="360"/>
      </w:pPr>
    </w:lvl>
    <w:lvl w:ilvl="4" w:tplc="A5FC587E" w:tentative="1">
      <w:start w:val="1"/>
      <w:numFmt w:val="lowerLetter"/>
      <w:lvlText w:val="%5."/>
      <w:lvlJc w:val="left"/>
      <w:pPr>
        <w:ind w:left="4320" w:hanging="360"/>
      </w:pPr>
    </w:lvl>
    <w:lvl w:ilvl="5" w:tplc="58FC2932" w:tentative="1">
      <w:start w:val="1"/>
      <w:numFmt w:val="lowerRoman"/>
      <w:lvlText w:val="%6."/>
      <w:lvlJc w:val="right"/>
      <w:pPr>
        <w:ind w:left="5040" w:hanging="180"/>
      </w:pPr>
    </w:lvl>
    <w:lvl w:ilvl="6" w:tplc="B5F62BF8" w:tentative="1">
      <w:start w:val="1"/>
      <w:numFmt w:val="decimal"/>
      <w:lvlText w:val="%7."/>
      <w:lvlJc w:val="left"/>
      <w:pPr>
        <w:ind w:left="5760" w:hanging="360"/>
      </w:pPr>
    </w:lvl>
    <w:lvl w:ilvl="7" w:tplc="34064F0E" w:tentative="1">
      <w:start w:val="1"/>
      <w:numFmt w:val="lowerLetter"/>
      <w:lvlText w:val="%8."/>
      <w:lvlJc w:val="left"/>
      <w:pPr>
        <w:ind w:left="6480" w:hanging="360"/>
      </w:pPr>
    </w:lvl>
    <w:lvl w:ilvl="8" w:tplc="519EA60C" w:tentative="1">
      <w:start w:val="1"/>
      <w:numFmt w:val="lowerRoman"/>
      <w:lvlText w:val="%9."/>
      <w:lvlJc w:val="right"/>
      <w:pPr>
        <w:ind w:left="7200" w:hanging="180"/>
      </w:pPr>
    </w:lvl>
  </w:abstractNum>
  <w:abstractNum w:abstractNumId="4" w15:restartNumberingAfterBreak="0">
    <w:nsid w:val="282847CF"/>
    <w:multiLevelType w:val="hybridMultilevel"/>
    <w:tmpl w:val="4A7A78B0"/>
    <w:lvl w:ilvl="0" w:tplc="8250D488">
      <w:start w:val="1"/>
      <w:numFmt w:val="bullet"/>
      <w:lvlText w:val=""/>
      <w:lvlJc w:val="left"/>
      <w:pPr>
        <w:ind w:left="720" w:hanging="360"/>
      </w:pPr>
      <w:rPr>
        <w:rFonts w:ascii="Symbol" w:hAnsi="Symbol" w:hint="default"/>
        <w:color w:val="2E74B5" w:themeColor="accent5" w:themeShade="BF"/>
        <w:sz w:val="28"/>
        <w:szCs w:val="28"/>
      </w:rPr>
    </w:lvl>
    <w:lvl w:ilvl="1" w:tplc="1044776A" w:tentative="1">
      <w:start w:val="1"/>
      <w:numFmt w:val="bullet"/>
      <w:lvlText w:val="o"/>
      <w:lvlJc w:val="left"/>
      <w:pPr>
        <w:ind w:left="1440" w:hanging="360"/>
      </w:pPr>
      <w:rPr>
        <w:rFonts w:ascii="Courier New" w:hAnsi="Courier New" w:cs="Courier New" w:hint="default"/>
      </w:rPr>
    </w:lvl>
    <w:lvl w:ilvl="2" w:tplc="B622EC32" w:tentative="1">
      <w:start w:val="1"/>
      <w:numFmt w:val="bullet"/>
      <w:lvlText w:val=""/>
      <w:lvlJc w:val="left"/>
      <w:pPr>
        <w:ind w:left="2160" w:hanging="360"/>
      </w:pPr>
      <w:rPr>
        <w:rFonts w:ascii="Wingdings" w:hAnsi="Wingdings" w:hint="default"/>
      </w:rPr>
    </w:lvl>
    <w:lvl w:ilvl="3" w:tplc="C3AC1F50" w:tentative="1">
      <w:start w:val="1"/>
      <w:numFmt w:val="bullet"/>
      <w:lvlText w:val=""/>
      <w:lvlJc w:val="left"/>
      <w:pPr>
        <w:ind w:left="2880" w:hanging="360"/>
      </w:pPr>
      <w:rPr>
        <w:rFonts w:ascii="Symbol" w:hAnsi="Symbol" w:hint="default"/>
      </w:rPr>
    </w:lvl>
    <w:lvl w:ilvl="4" w:tplc="B4362FDE" w:tentative="1">
      <w:start w:val="1"/>
      <w:numFmt w:val="bullet"/>
      <w:lvlText w:val="o"/>
      <w:lvlJc w:val="left"/>
      <w:pPr>
        <w:ind w:left="3600" w:hanging="360"/>
      </w:pPr>
      <w:rPr>
        <w:rFonts w:ascii="Courier New" w:hAnsi="Courier New" w:cs="Courier New" w:hint="default"/>
      </w:rPr>
    </w:lvl>
    <w:lvl w:ilvl="5" w:tplc="DDEE95F0" w:tentative="1">
      <w:start w:val="1"/>
      <w:numFmt w:val="bullet"/>
      <w:lvlText w:val=""/>
      <w:lvlJc w:val="left"/>
      <w:pPr>
        <w:ind w:left="4320" w:hanging="360"/>
      </w:pPr>
      <w:rPr>
        <w:rFonts w:ascii="Wingdings" w:hAnsi="Wingdings" w:hint="default"/>
      </w:rPr>
    </w:lvl>
    <w:lvl w:ilvl="6" w:tplc="A7448CE4" w:tentative="1">
      <w:start w:val="1"/>
      <w:numFmt w:val="bullet"/>
      <w:lvlText w:val=""/>
      <w:lvlJc w:val="left"/>
      <w:pPr>
        <w:ind w:left="5040" w:hanging="360"/>
      </w:pPr>
      <w:rPr>
        <w:rFonts w:ascii="Symbol" w:hAnsi="Symbol" w:hint="default"/>
      </w:rPr>
    </w:lvl>
    <w:lvl w:ilvl="7" w:tplc="885CB310" w:tentative="1">
      <w:start w:val="1"/>
      <w:numFmt w:val="bullet"/>
      <w:lvlText w:val="o"/>
      <w:lvlJc w:val="left"/>
      <w:pPr>
        <w:ind w:left="5760" w:hanging="360"/>
      </w:pPr>
      <w:rPr>
        <w:rFonts w:ascii="Courier New" w:hAnsi="Courier New" w:cs="Courier New" w:hint="default"/>
      </w:rPr>
    </w:lvl>
    <w:lvl w:ilvl="8" w:tplc="23B2E208" w:tentative="1">
      <w:start w:val="1"/>
      <w:numFmt w:val="bullet"/>
      <w:lvlText w:val=""/>
      <w:lvlJc w:val="left"/>
      <w:pPr>
        <w:ind w:left="6480" w:hanging="360"/>
      </w:pPr>
      <w:rPr>
        <w:rFonts w:ascii="Wingdings" w:hAnsi="Wingdings" w:hint="default"/>
      </w:rPr>
    </w:lvl>
  </w:abstractNum>
  <w:abstractNum w:abstractNumId="5" w15:restartNumberingAfterBreak="0">
    <w:nsid w:val="574F2A64"/>
    <w:multiLevelType w:val="hybridMultilevel"/>
    <w:tmpl w:val="6804F9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BF00E5"/>
    <w:multiLevelType w:val="hybridMultilevel"/>
    <w:tmpl w:val="499A126E"/>
    <w:lvl w:ilvl="0" w:tplc="49106B20">
      <w:start w:val="1"/>
      <w:numFmt w:val="decimal"/>
      <w:lvlText w:val="%1."/>
      <w:lvlJc w:val="left"/>
      <w:pPr>
        <w:ind w:left="502" w:hanging="360"/>
      </w:pPr>
      <w:rPr>
        <w:rFonts w:ascii="Arial" w:hAnsi="Arial" w:hint="default"/>
        <w:b w:val="0"/>
        <w:bCs w:val="0"/>
        <w:i w:val="0"/>
        <w:color w:val="auto"/>
      </w:rPr>
    </w:lvl>
    <w:lvl w:ilvl="1" w:tplc="224C1308" w:tentative="1">
      <w:start w:val="1"/>
      <w:numFmt w:val="lowerLetter"/>
      <w:lvlText w:val="%2."/>
      <w:lvlJc w:val="left"/>
      <w:pPr>
        <w:ind w:left="1080" w:hanging="360"/>
      </w:pPr>
    </w:lvl>
    <w:lvl w:ilvl="2" w:tplc="89E47622" w:tentative="1">
      <w:start w:val="1"/>
      <w:numFmt w:val="lowerRoman"/>
      <w:lvlText w:val="%3."/>
      <w:lvlJc w:val="right"/>
      <w:pPr>
        <w:ind w:left="1800" w:hanging="180"/>
      </w:pPr>
    </w:lvl>
    <w:lvl w:ilvl="3" w:tplc="689E06E8" w:tentative="1">
      <w:start w:val="1"/>
      <w:numFmt w:val="decimal"/>
      <w:lvlText w:val="%4."/>
      <w:lvlJc w:val="left"/>
      <w:pPr>
        <w:ind w:left="2520" w:hanging="360"/>
      </w:pPr>
    </w:lvl>
    <w:lvl w:ilvl="4" w:tplc="3EC20560" w:tentative="1">
      <w:start w:val="1"/>
      <w:numFmt w:val="lowerLetter"/>
      <w:lvlText w:val="%5."/>
      <w:lvlJc w:val="left"/>
      <w:pPr>
        <w:ind w:left="3240" w:hanging="360"/>
      </w:pPr>
    </w:lvl>
    <w:lvl w:ilvl="5" w:tplc="90AEEE8A" w:tentative="1">
      <w:start w:val="1"/>
      <w:numFmt w:val="lowerRoman"/>
      <w:lvlText w:val="%6."/>
      <w:lvlJc w:val="right"/>
      <w:pPr>
        <w:ind w:left="3960" w:hanging="180"/>
      </w:pPr>
    </w:lvl>
    <w:lvl w:ilvl="6" w:tplc="B958E26E" w:tentative="1">
      <w:start w:val="1"/>
      <w:numFmt w:val="decimal"/>
      <w:lvlText w:val="%7."/>
      <w:lvlJc w:val="left"/>
      <w:pPr>
        <w:ind w:left="4680" w:hanging="360"/>
      </w:pPr>
    </w:lvl>
    <w:lvl w:ilvl="7" w:tplc="2B42CABA" w:tentative="1">
      <w:start w:val="1"/>
      <w:numFmt w:val="lowerLetter"/>
      <w:lvlText w:val="%8."/>
      <w:lvlJc w:val="left"/>
      <w:pPr>
        <w:ind w:left="5400" w:hanging="360"/>
      </w:pPr>
    </w:lvl>
    <w:lvl w:ilvl="8" w:tplc="F1863F36" w:tentative="1">
      <w:start w:val="1"/>
      <w:numFmt w:val="lowerRoman"/>
      <w:lvlText w:val="%9."/>
      <w:lvlJc w:val="right"/>
      <w:pPr>
        <w:ind w:left="6120" w:hanging="180"/>
      </w:pPr>
    </w:lvl>
  </w:abstractNum>
  <w:abstractNum w:abstractNumId="7" w15:restartNumberingAfterBreak="0">
    <w:nsid w:val="6015494D"/>
    <w:multiLevelType w:val="hybridMultilevel"/>
    <w:tmpl w:val="FCA255DE"/>
    <w:lvl w:ilvl="0" w:tplc="54AEF8A8">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C85C16"/>
    <w:multiLevelType w:val="hybridMultilevel"/>
    <w:tmpl w:val="1B26EA56"/>
    <w:lvl w:ilvl="0" w:tplc="E3049B9A">
      <w:start w:val="1"/>
      <w:numFmt w:val="bullet"/>
      <w:lvlText w:val=""/>
      <w:lvlJc w:val="left"/>
      <w:pPr>
        <w:ind w:left="1440" w:hanging="360"/>
      </w:pPr>
      <w:rPr>
        <w:rFonts w:ascii="Symbol" w:hAnsi="Symbol" w:hint="default"/>
        <w:color w:val="2E74B5" w:themeColor="accent5" w:themeShade="BF"/>
        <w:sz w:val="28"/>
        <w:szCs w:val="28"/>
      </w:rPr>
    </w:lvl>
    <w:lvl w:ilvl="1" w:tplc="12E675F8" w:tentative="1">
      <w:start w:val="1"/>
      <w:numFmt w:val="bullet"/>
      <w:lvlText w:val="o"/>
      <w:lvlJc w:val="left"/>
      <w:pPr>
        <w:ind w:left="2160" w:hanging="360"/>
      </w:pPr>
      <w:rPr>
        <w:rFonts w:ascii="Courier New" w:hAnsi="Courier New" w:cs="Courier New" w:hint="default"/>
      </w:rPr>
    </w:lvl>
    <w:lvl w:ilvl="2" w:tplc="2356E08C" w:tentative="1">
      <w:start w:val="1"/>
      <w:numFmt w:val="bullet"/>
      <w:lvlText w:val=""/>
      <w:lvlJc w:val="left"/>
      <w:pPr>
        <w:ind w:left="2880" w:hanging="360"/>
      </w:pPr>
      <w:rPr>
        <w:rFonts w:ascii="Wingdings" w:hAnsi="Wingdings" w:hint="default"/>
      </w:rPr>
    </w:lvl>
    <w:lvl w:ilvl="3" w:tplc="15105412" w:tentative="1">
      <w:start w:val="1"/>
      <w:numFmt w:val="bullet"/>
      <w:lvlText w:val=""/>
      <w:lvlJc w:val="left"/>
      <w:pPr>
        <w:ind w:left="3600" w:hanging="360"/>
      </w:pPr>
      <w:rPr>
        <w:rFonts w:ascii="Symbol" w:hAnsi="Symbol" w:hint="default"/>
      </w:rPr>
    </w:lvl>
    <w:lvl w:ilvl="4" w:tplc="A5346452" w:tentative="1">
      <w:start w:val="1"/>
      <w:numFmt w:val="bullet"/>
      <w:lvlText w:val="o"/>
      <w:lvlJc w:val="left"/>
      <w:pPr>
        <w:ind w:left="4320" w:hanging="360"/>
      </w:pPr>
      <w:rPr>
        <w:rFonts w:ascii="Courier New" w:hAnsi="Courier New" w:cs="Courier New" w:hint="default"/>
      </w:rPr>
    </w:lvl>
    <w:lvl w:ilvl="5" w:tplc="F72AA438" w:tentative="1">
      <w:start w:val="1"/>
      <w:numFmt w:val="bullet"/>
      <w:lvlText w:val=""/>
      <w:lvlJc w:val="left"/>
      <w:pPr>
        <w:ind w:left="5040" w:hanging="360"/>
      </w:pPr>
      <w:rPr>
        <w:rFonts w:ascii="Wingdings" w:hAnsi="Wingdings" w:hint="default"/>
      </w:rPr>
    </w:lvl>
    <w:lvl w:ilvl="6" w:tplc="6A7A6A5C" w:tentative="1">
      <w:start w:val="1"/>
      <w:numFmt w:val="bullet"/>
      <w:lvlText w:val=""/>
      <w:lvlJc w:val="left"/>
      <w:pPr>
        <w:ind w:left="5760" w:hanging="360"/>
      </w:pPr>
      <w:rPr>
        <w:rFonts w:ascii="Symbol" w:hAnsi="Symbol" w:hint="default"/>
      </w:rPr>
    </w:lvl>
    <w:lvl w:ilvl="7" w:tplc="B5D09AB8" w:tentative="1">
      <w:start w:val="1"/>
      <w:numFmt w:val="bullet"/>
      <w:lvlText w:val="o"/>
      <w:lvlJc w:val="left"/>
      <w:pPr>
        <w:ind w:left="6480" w:hanging="360"/>
      </w:pPr>
      <w:rPr>
        <w:rFonts w:ascii="Courier New" w:hAnsi="Courier New" w:cs="Courier New" w:hint="default"/>
      </w:rPr>
    </w:lvl>
    <w:lvl w:ilvl="8" w:tplc="33CEE0E6" w:tentative="1">
      <w:start w:val="1"/>
      <w:numFmt w:val="bullet"/>
      <w:lvlText w:val=""/>
      <w:lvlJc w:val="left"/>
      <w:pPr>
        <w:ind w:left="7200" w:hanging="360"/>
      </w:pPr>
      <w:rPr>
        <w:rFonts w:ascii="Wingdings" w:hAnsi="Wingdings" w:hint="default"/>
      </w:rPr>
    </w:lvl>
  </w:abstractNum>
  <w:num w:numId="1">
    <w:abstractNumId w:val="6"/>
  </w:num>
  <w:num w:numId="2">
    <w:abstractNumId w:val="3"/>
  </w:num>
  <w:num w:numId="3">
    <w:abstractNumId w:val="8"/>
  </w:num>
  <w:num w:numId="4">
    <w:abstractNumId w:val="4"/>
  </w:num>
  <w:num w:numId="5">
    <w:abstractNumId w:val="7"/>
  </w:num>
  <w:num w:numId="6">
    <w:abstractNumId w:val="2"/>
  </w:num>
  <w:num w:numId="7">
    <w:abstractNumId w:val="5"/>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D30"/>
    <w:rsid w:val="00020728"/>
    <w:rsid w:val="000476A1"/>
    <w:rsid w:val="000C1661"/>
    <w:rsid w:val="000F5718"/>
    <w:rsid w:val="00160448"/>
    <w:rsid w:val="00162678"/>
    <w:rsid w:val="00175188"/>
    <w:rsid w:val="001A3BD7"/>
    <w:rsid w:val="001A4710"/>
    <w:rsid w:val="001C05BB"/>
    <w:rsid w:val="0021266B"/>
    <w:rsid w:val="0023059F"/>
    <w:rsid w:val="00240DEE"/>
    <w:rsid w:val="00263EA0"/>
    <w:rsid w:val="00283F77"/>
    <w:rsid w:val="00285942"/>
    <w:rsid w:val="002B2117"/>
    <w:rsid w:val="002C2DD0"/>
    <w:rsid w:val="002C773C"/>
    <w:rsid w:val="002D54D4"/>
    <w:rsid w:val="002E5167"/>
    <w:rsid w:val="00306D00"/>
    <w:rsid w:val="00337511"/>
    <w:rsid w:val="00346675"/>
    <w:rsid w:val="004059C4"/>
    <w:rsid w:val="0041071F"/>
    <w:rsid w:val="004450D7"/>
    <w:rsid w:val="005131F6"/>
    <w:rsid w:val="005311D9"/>
    <w:rsid w:val="00562016"/>
    <w:rsid w:val="00565E4A"/>
    <w:rsid w:val="00590867"/>
    <w:rsid w:val="00597ED7"/>
    <w:rsid w:val="005B328A"/>
    <w:rsid w:val="005B4D2A"/>
    <w:rsid w:val="005C0CCF"/>
    <w:rsid w:val="005C78B9"/>
    <w:rsid w:val="0065066C"/>
    <w:rsid w:val="006522F4"/>
    <w:rsid w:val="00657A40"/>
    <w:rsid w:val="00704269"/>
    <w:rsid w:val="00732800"/>
    <w:rsid w:val="00753FD8"/>
    <w:rsid w:val="008671B9"/>
    <w:rsid w:val="008755C5"/>
    <w:rsid w:val="00876B50"/>
    <w:rsid w:val="009821FA"/>
    <w:rsid w:val="00991C6D"/>
    <w:rsid w:val="009B5479"/>
    <w:rsid w:val="00A573FE"/>
    <w:rsid w:val="00A60C81"/>
    <w:rsid w:val="00AE0F6B"/>
    <w:rsid w:val="00B15AEF"/>
    <w:rsid w:val="00B4536C"/>
    <w:rsid w:val="00B46110"/>
    <w:rsid w:val="00B71D71"/>
    <w:rsid w:val="00C275A3"/>
    <w:rsid w:val="00C55642"/>
    <w:rsid w:val="00C75AF2"/>
    <w:rsid w:val="00CD2416"/>
    <w:rsid w:val="00CF48E4"/>
    <w:rsid w:val="00D55C34"/>
    <w:rsid w:val="00DB121D"/>
    <w:rsid w:val="00DB4911"/>
    <w:rsid w:val="00DC105E"/>
    <w:rsid w:val="00DF0FE7"/>
    <w:rsid w:val="00E061F3"/>
    <w:rsid w:val="00E512AC"/>
    <w:rsid w:val="00E54459"/>
    <w:rsid w:val="00E87A0A"/>
    <w:rsid w:val="00EC4D30"/>
    <w:rsid w:val="00F626A8"/>
    <w:rsid w:val="00FB1BF1"/>
    <w:rsid w:val="00FE5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C938A"/>
  <w15:chartTrackingRefBased/>
  <w15:docId w15:val="{D02DA72B-06FB-43FA-AA9E-45A863441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4D30"/>
    <w:pPr>
      <w:spacing w:after="200" w:line="276" w:lineRule="auto"/>
    </w:pPr>
  </w:style>
  <w:style w:type="paragraph" w:styleId="Heading1">
    <w:name w:val="heading 1"/>
    <w:basedOn w:val="Normal"/>
    <w:link w:val="Heading1Char"/>
    <w:uiPriority w:val="9"/>
    <w:qFormat/>
    <w:rsid w:val="00EC4D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EC4D3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4D30"/>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EC4D30"/>
    <w:rPr>
      <w:rFonts w:ascii="Times New Roman" w:eastAsia="Times New Roman" w:hAnsi="Times New Roman" w:cs="Times New Roman"/>
      <w:b/>
      <w:bCs/>
      <w:sz w:val="36"/>
      <w:szCs w:val="36"/>
      <w:lang w:eastAsia="en-GB"/>
    </w:rPr>
  </w:style>
  <w:style w:type="table" w:styleId="TableGrid">
    <w:name w:val="Table Grid"/>
    <w:basedOn w:val="TableNormal"/>
    <w:uiPriority w:val="59"/>
    <w:rsid w:val="00EC4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4D30"/>
    <w:pPr>
      <w:spacing w:after="160" w:line="259" w:lineRule="auto"/>
      <w:ind w:left="720"/>
      <w:contextualSpacing/>
    </w:pPr>
  </w:style>
  <w:style w:type="character" w:styleId="Hyperlink">
    <w:name w:val="Hyperlink"/>
    <w:basedOn w:val="DefaultParagraphFont"/>
    <w:uiPriority w:val="99"/>
    <w:unhideWhenUsed/>
    <w:rsid w:val="00EC4D30"/>
    <w:rPr>
      <w:color w:val="0563C1" w:themeColor="hyperlink"/>
      <w:u w:val="single"/>
    </w:rPr>
  </w:style>
  <w:style w:type="paragraph" w:styleId="BalloonText">
    <w:name w:val="Balloon Text"/>
    <w:basedOn w:val="Normal"/>
    <w:link w:val="BalloonTextChar"/>
    <w:uiPriority w:val="99"/>
    <w:semiHidden/>
    <w:unhideWhenUsed/>
    <w:rsid w:val="000476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6A1"/>
    <w:rPr>
      <w:rFonts w:ascii="Segoe UI" w:hAnsi="Segoe UI" w:cs="Segoe UI"/>
      <w:sz w:val="18"/>
      <w:szCs w:val="18"/>
    </w:rPr>
  </w:style>
  <w:style w:type="paragraph" w:customStyle="1" w:styleId="xmsonormal">
    <w:name w:val="x_msonormal"/>
    <w:basedOn w:val="Normal"/>
    <w:rsid w:val="004059C4"/>
    <w:pPr>
      <w:spacing w:after="0" w:line="240" w:lineRule="auto"/>
    </w:pPr>
    <w:rPr>
      <w:rFonts w:ascii="Calibri" w:hAnsi="Calibri" w:cs="Calibri"/>
      <w:lang w:eastAsia="en-GB"/>
    </w:rPr>
  </w:style>
  <w:style w:type="paragraph" w:customStyle="1" w:styleId="xmsolistparagraph">
    <w:name w:val="x_msolistparagraph"/>
    <w:basedOn w:val="Normal"/>
    <w:rsid w:val="0065066C"/>
    <w:pPr>
      <w:spacing w:after="0" w:line="240" w:lineRule="auto"/>
      <w:ind w:left="720"/>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sv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sv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sv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sv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hyperlink" Target="mailto:jon-james.martin@southribble.gov.uk" TargetMode="External"/><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sv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4.svg"/><Relationship Id="rId31" Type="http://schemas.openxmlformats.org/officeDocument/2006/relationships/image" Target="media/image26.sv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sv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1047</Words>
  <Characters>5972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Chorley Council</Company>
  <LinksUpToDate>false</LinksUpToDate>
  <CharactersWithSpaces>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Jon-James Martin</dc:creator>
  <cp:keywords/>
  <dc:description/>
  <cp:lastModifiedBy>Clare Gornall</cp:lastModifiedBy>
  <cp:revision>4</cp:revision>
  <dcterms:created xsi:type="dcterms:W3CDTF">2021-10-29T09:47:00Z</dcterms:created>
  <dcterms:modified xsi:type="dcterms:W3CDTF">2021-10-29T10:10:00Z</dcterms:modified>
</cp:coreProperties>
</file>